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28F8" w14:textId="3E1B63E2" w:rsidR="00EA1EDE" w:rsidRPr="00AC4DF1" w:rsidRDefault="000178C7" w:rsidP="00EA1EDE">
      <w:pPr>
        <w:spacing w:line="240" w:lineRule="auto"/>
        <w:ind w:firstLine="0"/>
        <w:jc w:val="center"/>
        <w:rPr>
          <w:sz w:val="40"/>
        </w:rPr>
      </w:pPr>
      <w:r>
        <w:rPr>
          <w:sz w:val="40"/>
        </w:rPr>
        <w:t>POLITECHNIKA</w:t>
      </w:r>
      <w:r w:rsidR="00EA1EDE" w:rsidRPr="00AC4DF1">
        <w:rPr>
          <w:sz w:val="40"/>
        </w:rPr>
        <w:t xml:space="preserve">  MORSKA</w:t>
      </w:r>
    </w:p>
    <w:p w14:paraId="26189FDE" w14:textId="77777777" w:rsidR="00EA1EDE" w:rsidRPr="00AC4DF1" w:rsidRDefault="00EA1EDE" w:rsidP="00EA1EDE">
      <w:pPr>
        <w:spacing w:line="240" w:lineRule="auto"/>
        <w:ind w:firstLine="0"/>
        <w:jc w:val="center"/>
        <w:rPr>
          <w:sz w:val="40"/>
        </w:rPr>
      </w:pPr>
      <w:r w:rsidRPr="00AC4DF1">
        <w:rPr>
          <w:sz w:val="40"/>
        </w:rPr>
        <w:t>SZCZECIN</w:t>
      </w:r>
    </w:p>
    <w:p w14:paraId="19B9BF2C" w14:textId="77777777" w:rsidR="00EA1EDE" w:rsidRPr="00AC4DF1" w:rsidRDefault="00EA1EDE" w:rsidP="00EA1EDE">
      <w:pPr>
        <w:spacing w:line="240" w:lineRule="auto"/>
        <w:ind w:firstLine="0"/>
        <w:jc w:val="left"/>
      </w:pPr>
    </w:p>
    <w:p w14:paraId="05E7C551" w14:textId="77777777" w:rsidR="00EA1EDE" w:rsidRPr="00AC4DF1" w:rsidRDefault="00EA1EDE" w:rsidP="00EA1EDE">
      <w:pPr>
        <w:spacing w:line="240" w:lineRule="auto"/>
        <w:ind w:firstLine="0"/>
        <w:jc w:val="left"/>
      </w:pPr>
    </w:p>
    <w:p w14:paraId="27896F19" w14:textId="77777777" w:rsidR="00EA1EDE" w:rsidRPr="00AC4DF1" w:rsidRDefault="00EA1EDE" w:rsidP="00EA1EDE">
      <w:pPr>
        <w:spacing w:line="240" w:lineRule="auto"/>
        <w:ind w:firstLine="0"/>
        <w:jc w:val="left"/>
      </w:pPr>
    </w:p>
    <w:p w14:paraId="5E77CE2C" w14:textId="77777777" w:rsidR="00EA1EDE" w:rsidRPr="00AC4DF1" w:rsidRDefault="00EA1EDE" w:rsidP="00EA1EDE">
      <w:pPr>
        <w:ind w:firstLine="0"/>
        <w:jc w:val="left"/>
      </w:pPr>
      <w:r w:rsidRPr="00AC4DF1">
        <w:t xml:space="preserve">Wydział </w:t>
      </w:r>
      <w:r w:rsidR="00B430F0">
        <w:t>Mechatroniki i Elektrotechniki</w:t>
      </w:r>
    </w:p>
    <w:p w14:paraId="352D61C0" w14:textId="77777777" w:rsidR="00EA1EDE" w:rsidRPr="00B430F0" w:rsidRDefault="00B430F0" w:rsidP="00EA1EDE">
      <w:pPr>
        <w:ind w:firstLine="0"/>
        <w:jc w:val="left"/>
        <w:rPr>
          <w:color w:val="FF0000"/>
        </w:rPr>
      </w:pPr>
      <w:r w:rsidRPr="00B430F0">
        <w:rPr>
          <w:color w:val="FF0000"/>
        </w:rPr>
        <w:t xml:space="preserve">Katedra </w:t>
      </w:r>
      <w:r w:rsidR="00A73856" w:rsidRPr="00B430F0">
        <w:rPr>
          <w:color w:val="FF0000"/>
        </w:rPr>
        <w:t xml:space="preserve">Elektrotechniki </w:t>
      </w:r>
      <w:r w:rsidRPr="00B430F0">
        <w:rPr>
          <w:color w:val="FF0000"/>
        </w:rPr>
        <w:t xml:space="preserve">i </w:t>
      </w:r>
      <w:r w:rsidR="00A6503A">
        <w:rPr>
          <w:color w:val="FF0000"/>
        </w:rPr>
        <w:t>Energoelektroniki</w:t>
      </w:r>
      <w:r w:rsidRPr="00B430F0">
        <w:rPr>
          <w:color w:val="FF0000"/>
        </w:rPr>
        <w:t>/ Katedra Automatyki Okrętowej</w:t>
      </w:r>
    </w:p>
    <w:p w14:paraId="290BCE94" w14:textId="77777777" w:rsidR="00EA1EDE" w:rsidRPr="00AC4DF1" w:rsidRDefault="00EA1EDE" w:rsidP="00EA1EDE">
      <w:pPr>
        <w:spacing w:line="240" w:lineRule="auto"/>
        <w:ind w:firstLine="0"/>
        <w:jc w:val="left"/>
      </w:pPr>
    </w:p>
    <w:p w14:paraId="4500D6B6" w14:textId="77777777" w:rsidR="00EA1EDE" w:rsidRPr="00AC4DF1" w:rsidRDefault="00EA1EDE" w:rsidP="00EA1EDE">
      <w:pPr>
        <w:spacing w:line="240" w:lineRule="auto"/>
        <w:ind w:firstLine="0"/>
        <w:jc w:val="left"/>
      </w:pPr>
    </w:p>
    <w:p w14:paraId="4C39E0E1" w14:textId="77777777" w:rsidR="00EA1EDE" w:rsidRPr="00AC4DF1" w:rsidRDefault="00EA1EDE" w:rsidP="00EA1EDE">
      <w:pPr>
        <w:spacing w:line="240" w:lineRule="auto"/>
        <w:ind w:firstLine="0"/>
        <w:jc w:val="left"/>
      </w:pPr>
    </w:p>
    <w:p w14:paraId="6374ECA1" w14:textId="77777777" w:rsidR="00EA1EDE" w:rsidRPr="00AC4DF1" w:rsidRDefault="00EA1EDE" w:rsidP="00B430F0">
      <w:pPr>
        <w:tabs>
          <w:tab w:val="left" w:pos="4962"/>
        </w:tabs>
        <w:ind w:firstLine="0"/>
        <w:jc w:val="left"/>
      </w:pPr>
      <w:r w:rsidRPr="00AC4DF1">
        <w:tab/>
        <w:t xml:space="preserve">Numer ewidencyjny </w:t>
      </w:r>
      <w:r w:rsidR="00B430F0" w:rsidRPr="00B430F0">
        <w:rPr>
          <w:color w:val="FF0000"/>
        </w:rPr>
        <w:t>NUMER</w:t>
      </w:r>
    </w:p>
    <w:p w14:paraId="17A6D4FA" w14:textId="77777777" w:rsidR="00EA1EDE" w:rsidRPr="00AC4DF1" w:rsidRDefault="00EA1EDE" w:rsidP="00B430F0">
      <w:pPr>
        <w:tabs>
          <w:tab w:val="left" w:pos="4962"/>
        </w:tabs>
        <w:ind w:firstLine="0"/>
        <w:jc w:val="left"/>
      </w:pPr>
      <w:r w:rsidRPr="00AC4DF1">
        <w:tab/>
        <w:t xml:space="preserve">Data pobrania tematu pracy </w:t>
      </w:r>
      <w:r w:rsidR="00B430F0" w:rsidRPr="00B430F0">
        <w:rPr>
          <w:color w:val="FF0000"/>
        </w:rPr>
        <w:t>DD.MM</w:t>
      </w:r>
      <w:r w:rsidR="00F5590C" w:rsidRPr="00B430F0">
        <w:rPr>
          <w:color w:val="FF0000"/>
        </w:rPr>
        <w:t>.</w:t>
      </w:r>
      <w:r w:rsidR="00B430F0" w:rsidRPr="00B430F0">
        <w:rPr>
          <w:color w:val="FF0000"/>
        </w:rPr>
        <w:t>YY</w:t>
      </w:r>
    </w:p>
    <w:p w14:paraId="7645314A" w14:textId="77777777" w:rsidR="00EA1EDE" w:rsidRPr="00AC4DF1" w:rsidRDefault="00EA1EDE" w:rsidP="00B430F0">
      <w:pPr>
        <w:tabs>
          <w:tab w:val="left" w:pos="4962"/>
        </w:tabs>
        <w:ind w:firstLine="0"/>
        <w:jc w:val="left"/>
      </w:pPr>
      <w:r w:rsidRPr="00AC4DF1">
        <w:tab/>
        <w:t xml:space="preserve">Data zdania pracy </w:t>
      </w:r>
      <w:r w:rsidR="00B430F0" w:rsidRPr="00B430F0">
        <w:rPr>
          <w:color w:val="FF0000"/>
        </w:rPr>
        <w:t>DD.MM.YY</w:t>
      </w:r>
    </w:p>
    <w:p w14:paraId="5780E61B" w14:textId="77777777" w:rsidR="00EA1EDE" w:rsidRPr="00AC4DF1" w:rsidRDefault="00EA1EDE" w:rsidP="00EA1EDE">
      <w:pPr>
        <w:spacing w:line="240" w:lineRule="auto"/>
        <w:ind w:firstLine="0"/>
        <w:jc w:val="left"/>
      </w:pPr>
    </w:p>
    <w:p w14:paraId="07088E53" w14:textId="77777777" w:rsidR="00EA1EDE" w:rsidRPr="00AC4DF1" w:rsidRDefault="00EA1EDE" w:rsidP="00EA1EDE">
      <w:pPr>
        <w:spacing w:line="240" w:lineRule="auto"/>
        <w:ind w:firstLine="0"/>
        <w:jc w:val="left"/>
      </w:pPr>
    </w:p>
    <w:p w14:paraId="6E48CAEF" w14:textId="77777777" w:rsidR="00EA1EDE" w:rsidRPr="00AC4DF1" w:rsidRDefault="00EA1EDE" w:rsidP="00EA1EDE">
      <w:pPr>
        <w:spacing w:line="240" w:lineRule="auto"/>
        <w:ind w:firstLine="0"/>
        <w:jc w:val="left"/>
      </w:pPr>
    </w:p>
    <w:p w14:paraId="799E2948" w14:textId="77777777" w:rsidR="00EA1EDE" w:rsidRPr="00AC4DF1" w:rsidRDefault="00EA1EDE" w:rsidP="00EA1EDE">
      <w:pPr>
        <w:spacing w:line="240" w:lineRule="auto"/>
        <w:ind w:firstLine="0"/>
        <w:jc w:val="center"/>
        <w:rPr>
          <w:sz w:val="40"/>
        </w:rPr>
      </w:pPr>
      <w:r w:rsidRPr="00AC4DF1">
        <w:rPr>
          <w:sz w:val="40"/>
        </w:rPr>
        <w:t>PRACA DYPLOMOWA</w:t>
      </w:r>
    </w:p>
    <w:p w14:paraId="43A2B61A" w14:textId="77777777" w:rsidR="00EA1EDE" w:rsidRPr="00AC4DF1" w:rsidRDefault="00EA1EDE" w:rsidP="00EA1EDE">
      <w:pPr>
        <w:spacing w:line="240" w:lineRule="auto"/>
        <w:ind w:firstLine="0"/>
        <w:jc w:val="center"/>
        <w:rPr>
          <w:sz w:val="40"/>
        </w:rPr>
      </w:pPr>
      <w:r w:rsidRPr="00AC4DF1">
        <w:rPr>
          <w:sz w:val="40"/>
        </w:rPr>
        <w:t>INŻYNIERSKA</w:t>
      </w:r>
    </w:p>
    <w:p w14:paraId="5430E287" w14:textId="77777777" w:rsidR="00EA1EDE" w:rsidRPr="00AC4DF1" w:rsidRDefault="00EA1EDE" w:rsidP="00EA1EDE">
      <w:pPr>
        <w:spacing w:line="240" w:lineRule="auto"/>
        <w:ind w:firstLine="0"/>
        <w:jc w:val="left"/>
      </w:pPr>
    </w:p>
    <w:p w14:paraId="726F4223" w14:textId="77777777" w:rsidR="00EA1EDE" w:rsidRPr="00AC4DF1" w:rsidRDefault="00EA1EDE" w:rsidP="00EA1EDE">
      <w:pPr>
        <w:spacing w:line="240" w:lineRule="auto"/>
        <w:ind w:firstLine="0"/>
        <w:jc w:val="left"/>
      </w:pPr>
    </w:p>
    <w:p w14:paraId="3149248A" w14:textId="77777777" w:rsidR="00EA1EDE" w:rsidRPr="00AC4DF1" w:rsidRDefault="00EA1EDE" w:rsidP="00EA1EDE">
      <w:pPr>
        <w:spacing w:line="240" w:lineRule="auto"/>
        <w:ind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3"/>
        <w:gridCol w:w="2952"/>
        <w:gridCol w:w="29"/>
        <w:gridCol w:w="2978"/>
      </w:tblGrid>
      <w:tr w:rsidR="00EA1EDE" w:rsidRPr="00AC4DF1" w14:paraId="6649CF76" w14:textId="77777777" w:rsidTr="005B2AB5">
        <w:trPr>
          <w:cantSplit/>
        </w:trPr>
        <w:tc>
          <w:tcPr>
            <w:tcW w:w="3130" w:type="dxa"/>
          </w:tcPr>
          <w:p w14:paraId="5E0B844B" w14:textId="77777777" w:rsidR="00EA1EDE" w:rsidRPr="00AC4DF1" w:rsidRDefault="00EA1EDE" w:rsidP="00EA1EDE">
            <w:pPr>
              <w:ind w:firstLine="0"/>
              <w:jc w:val="left"/>
              <w:rPr>
                <w:lang w:val="de-DE"/>
              </w:rPr>
            </w:pPr>
            <w:r w:rsidRPr="00AC4DF1">
              <w:t>Dyplomant</w:t>
            </w:r>
          </w:p>
        </w:tc>
        <w:tc>
          <w:tcPr>
            <w:tcW w:w="3041" w:type="dxa"/>
            <w:gridSpan w:val="2"/>
          </w:tcPr>
          <w:p w14:paraId="7ADF19FE" w14:textId="77777777" w:rsidR="00EA1EDE" w:rsidRPr="00B430F0" w:rsidRDefault="00B430F0" w:rsidP="00394EF2">
            <w:pPr>
              <w:ind w:firstLine="0"/>
              <w:jc w:val="left"/>
              <w:rPr>
                <w:color w:val="FF0000"/>
                <w:lang w:val="de-DE"/>
              </w:rPr>
            </w:pPr>
            <w:r w:rsidRPr="00B430F0">
              <w:rPr>
                <w:color w:val="FF0000"/>
                <w:lang w:val="de-DE"/>
              </w:rPr>
              <w:t>Imię Nazwisko</w:t>
            </w:r>
          </w:p>
        </w:tc>
        <w:tc>
          <w:tcPr>
            <w:tcW w:w="3041" w:type="dxa"/>
          </w:tcPr>
          <w:p w14:paraId="5BF522ED" w14:textId="77777777" w:rsidR="00EA1EDE" w:rsidRPr="00AC4DF1" w:rsidRDefault="00EA1EDE" w:rsidP="00EA1EDE">
            <w:pPr>
              <w:ind w:firstLine="0"/>
              <w:jc w:val="left"/>
              <w:rPr>
                <w:lang w:val="de-DE"/>
              </w:rPr>
            </w:pPr>
            <w:r w:rsidRPr="00AC4DF1">
              <w:t>Nr</w:t>
            </w:r>
            <w:r w:rsidR="00B36F4C">
              <w:t xml:space="preserve"> </w:t>
            </w:r>
            <w:r w:rsidRPr="00AC4DF1">
              <w:t>albumu</w:t>
            </w:r>
            <w:r w:rsidRPr="00AC4DF1">
              <w:rPr>
                <w:lang w:val="de-DE"/>
              </w:rPr>
              <w:t xml:space="preserve">: </w:t>
            </w:r>
            <w:r w:rsidR="00B430F0" w:rsidRPr="00B430F0">
              <w:rPr>
                <w:color w:val="FF0000"/>
                <w:lang w:val="de-DE"/>
              </w:rPr>
              <w:t>XXXXX</w:t>
            </w:r>
          </w:p>
        </w:tc>
      </w:tr>
      <w:tr w:rsidR="00EA1EDE" w:rsidRPr="00AC4DF1" w14:paraId="53BBB2F5" w14:textId="77777777" w:rsidTr="005B2AB5">
        <w:trPr>
          <w:cantSplit/>
        </w:trPr>
        <w:tc>
          <w:tcPr>
            <w:tcW w:w="3130" w:type="dxa"/>
          </w:tcPr>
          <w:p w14:paraId="38A8DB40" w14:textId="77777777" w:rsidR="00EA1EDE" w:rsidRPr="00AC4DF1" w:rsidRDefault="00EA1EDE" w:rsidP="00EA1EDE">
            <w:pPr>
              <w:ind w:firstLine="0"/>
              <w:jc w:val="left"/>
            </w:pPr>
            <w:r w:rsidRPr="00AC4DF1">
              <w:t>Kierunek/Specjalność</w:t>
            </w:r>
          </w:p>
        </w:tc>
        <w:tc>
          <w:tcPr>
            <w:tcW w:w="6082" w:type="dxa"/>
            <w:gridSpan w:val="3"/>
          </w:tcPr>
          <w:p w14:paraId="40F009FB" w14:textId="77777777" w:rsidR="00EA1EDE" w:rsidRPr="00B430F0" w:rsidRDefault="002E41AF" w:rsidP="003F3E23">
            <w:pPr>
              <w:ind w:firstLine="0"/>
              <w:jc w:val="left"/>
              <w:rPr>
                <w:color w:val="FF0000"/>
              </w:rPr>
            </w:pPr>
            <w:r w:rsidRPr="00B430F0">
              <w:rPr>
                <w:color w:val="FF0000"/>
              </w:rPr>
              <w:t>Mechatronika / Elektroautomatyka Okrętowa</w:t>
            </w:r>
          </w:p>
        </w:tc>
      </w:tr>
      <w:tr w:rsidR="00EA1EDE" w:rsidRPr="00AC4DF1" w14:paraId="76F96E05" w14:textId="77777777" w:rsidTr="005B2AB5">
        <w:tc>
          <w:tcPr>
            <w:tcW w:w="3130" w:type="dxa"/>
          </w:tcPr>
          <w:p w14:paraId="62CD3380" w14:textId="77777777" w:rsidR="00EA1EDE" w:rsidRPr="00AC4DF1" w:rsidRDefault="00EA1EDE" w:rsidP="00EA1EDE">
            <w:pPr>
              <w:ind w:firstLine="0"/>
              <w:jc w:val="left"/>
            </w:pPr>
            <w:r w:rsidRPr="00AC4DF1">
              <w:t>Promotor</w:t>
            </w:r>
          </w:p>
        </w:tc>
        <w:tc>
          <w:tcPr>
            <w:tcW w:w="3011" w:type="dxa"/>
          </w:tcPr>
          <w:p w14:paraId="753D8ED0" w14:textId="77777777" w:rsidR="00EA1EDE" w:rsidRPr="00B430F0" w:rsidRDefault="00B430F0" w:rsidP="00394EF2">
            <w:pPr>
              <w:ind w:firstLine="0"/>
              <w:jc w:val="left"/>
              <w:rPr>
                <w:color w:val="FF0000"/>
                <w:lang w:val="de-DE"/>
              </w:rPr>
            </w:pPr>
            <w:r w:rsidRPr="00B430F0">
              <w:rPr>
                <w:color w:val="FF0000"/>
                <w:lang w:val="de-DE"/>
              </w:rPr>
              <w:t>tytuły Imię Nazwisko</w:t>
            </w:r>
          </w:p>
        </w:tc>
        <w:tc>
          <w:tcPr>
            <w:tcW w:w="3071" w:type="dxa"/>
            <w:gridSpan w:val="2"/>
          </w:tcPr>
          <w:p w14:paraId="559CAF2E" w14:textId="77777777" w:rsidR="00EA1EDE" w:rsidRPr="00AC4DF1" w:rsidRDefault="00EA1EDE" w:rsidP="00EA1EDE">
            <w:pPr>
              <w:ind w:firstLine="0"/>
              <w:jc w:val="left"/>
            </w:pPr>
            <w:r w:rsidRPr="00AC4DF1">
              <w:t>Ocena:</w:t>
            </w:r>
          </w:p>
        </w:tc>
      </w:tr>
      <w:tr w:rsidR="00EA1EDE" w:rsidRPr="00AC4DF1" w14:paraId="751C21CF" w14:textId="77777777" w:rsidTr="005B2AB5">
        <w:tc>
          <w:tcPr>
            <w:tcW w:w="3130" w:type="dxa"/>
          </w:tcPr>
          <w:p w14:paraId="59FEAEC0" w14:textId="77777777" w:rsidR="00EA1EDE" w:rsidRPr="00AC4DF1" w:rsidRDefault="00EA1EDE" w:rsidP="00EA1EDE">
            <w:pPr>
              <w:ind w:firstLine="0"/>
              <w:jc w:val="left"/>
            </w:pPr>
            <w:r w:rsidRPr="00AC4DF1">
              <w:t>Recenzent</w:t>
            </w:r>
          </w:p>
        </w:tc>
        <w:tc>
          <w:tcPr>
            <w:tcW w:w="3011" w:type="dxa"/>
          </w:tcPr>
          <w:p w14:paraId="1A82DC2F" w14:textId="77777777" w:rsidR="00EA1EDE" w:rsidRPr="00B430F0" w:rsidRDefault="00B430F0" w:rsidP="00EA1EDE">
            <w:pPr>
              <w:ind w:firstLine="0"/>
              <w:jc w:val="left"/>
              <w:rPr>
                <w:color w:val="FF0000"/>
                <w:lang w:val="de-DE"/>
              </w:rPr>
            </w:pPr>
            <w:r w:rsidRPr="00B430F0">
              <w:rPr>
                <w:color w:val="FF0000"/>
                <w:lang w:val="de-DE"/>
              </w:rPr>
              <w:t>tytuły Imię Nazwisko</w:t>
            </w:r>
          </w:p>
        </w:tc>
        <w:tc>
          <w:tcPr>
            <w:tcW w:w="3071" w:type="dxa"/>
            <w:gridSpan w:val="2"/>
          </w:tcPr>
          <w:p w14:paraId="2945C826" w14:textId="77777777" w:rsidR="00EA1EDE" w:rsidRPr="00AC4DF1" w:rsidRDefault="00EA1EDE" w:rsidP="00EA1EDE">
            <w:pPr>
              <w:ind w:firstLine="0"/>
              <w:jc w:val="left"/>
            </w:pPr>
            <w:r w:rsidRPr="00AC4DF1">
              <w:t>Ocena:</w:t>
            </w:r>
          </w:p>
        </w:tc>
      </w:tr>
      <w:tr w:rsidR="00EA1EDE" w:rsidRPr="00AC4DF1" w14:paraId="641F9590" w14:textId="77777777" w:rsidTr="005B2AB5">
        <w:trPr>
          <w:cantSplit/>
        </w:trPr>
        <w:tc>
          <w:tcPr>
            <w:tcW w:w="3130" w:type="dxa"/>
          </w:tcPr>
          <w:p w14:paraId="5349F164" w14:textId="77777777" w:rsidR="00EA1EDE" w:rsidRPr="00AC4DF1" w:rsidRDefault="00EA1EDE" w:rsidP="00EA1EDE">
            <w:pPr>
              <w:ind w:firstLine="0"/>
              <w:jc w:val="left"/>
            </w:pPr>
            <w:r w:rsidRPr="00AC4DF1">
              <w:t>Egzamin dyplomowy - data</w:t>
            </w:r>
          </w:p>
        </w:tc>
        <w:tc>
          <w:tcPr>
            <w:tcW w:w="6082" w:type="dxa"/>
            <w:gridSpan w:val="3"/>
          </w:tcPr>
          <w:p w14:paraId="56BE7872" w14:textId="77777777" w:rsidR="00EA1EDE" w:rsidRPr="00AC4DF1" w:rsidRDefault="00EA1EDE" w:rsidP="00EA1EDE">
            <w:pPr>
              <w:ind w:firstLine="0"/>
              <w:jc w:val="left"/>
            </w:pPr>
          </w:p>
        </w:tc>
      </w:tr>
    </w:tbl>
    <w:p w14:paraId="2AB9A196" w14:textId="77777777" w:rsidR="00EA1EDE" w:rsidRPr="00AC4DF1" w:rsidRDefault="00EA1EDE" w:rsidP="00EA1EDE">
      <w:pPr>
        <w:spacing w:line="240" w:lineRule="auto"/>
        <w:ind w:firstLine="0"/>
        <w:jc w:val="left"/>
      </w:pPr>
    </w:p>
    <w:p w14:paraId="2E78BD07" w14:textId="77777777" w:rsidR="00EA1EDE" w:rsidRPr="00AC4DF1" w:rsidRDefault="00EA1EDE" w:rsidP="00EA1EDE">
      <w:pPr>
        <w:spacing w:line="240" w:lineRule="auto"/>
        <w:ind w:firstLine="0"/>
        <w:jc w:val="left"/>
      </w:pPr>
    </w:p>
    <w:p w14:paraId="68F87E99" w14:textId="77777777" w:rsidR="00EA1EDE" w:rsidRPr="00AC4DF1" w:rsidRDefault="00EA1EDE" w:rsidP="00EA1EDE">
      <w:pPr>
        <w:spacing w:line="240" w:lineRule="auto"/>
        <w:ind w:firstLine="0"/>
        <w:jc w:val="left"/>
      </w:pPr>
    </w:p>
    <w:p w14:paraId="201D913F" w14:textId="77777777" w:rsidR="00EA1EDE" w:rsidRPr="00AC4DF1" w:rsidRDefault="00EA1EDE" w:rsidP="00EA1EDE">
      <w:pPr>
        <w:spacing w:line="240" w:lineRule="auto"/>
        <w:ind w:firstLine="0"/>
        <w:jc w:val="center"/>
        <w:rPr>
          <w:sz w:val="40"/>
        </w:rPr>
      </w:pPr>
      <w:r w:rsidRPr="00AC4DF1">
        <w:rPr>
          <w:sz w:val="40"/>
        </w:rPr>
        <w:t xml:space="preserve">TEMAT: </w:t>
      </w:r>
      <w:r w:rsidR="00B430F0" w:rsidRPr="00B430F0">
        <w:rPr>
          <w:color w:val="FF0000"/>
          <w:sz w:val="40"/>
        </w:rPr>
        <w:t>TEMAT WPISANY W KAPITALIKACH</w:t>
      </w:r>
    </w:p>
    <w:p w14:paraId="2959D350" w14:textId="77777777" w:rsidR="00EA1EDE" w:rsidRDefault="00EA1EDE" w:rsidP="00EA1EDE">
      <w:pPr>
        <w:spacing w:line="240" w:lineRule="auto"/>
        <w:ind w:firstLine="0"/>
        <w:jc w:val="left"/>
      </w:pPr>
    </w:p>
    <w:p w14:paraId="760C6B17" w14:textId="77777777" w:rsidR="00B430F0" w:rsidRDefault="00B430F0" w:rsidP="00EA1EDE">
      <w:pPr>
        <w:spacing w:line="240" w:lineRule="auto"/>
        <w:ind w:firstLine="0"/>
        <w:jc w:val="left"/>
      </w:pPr>
    </w:p>
    <w:p w14:paraId="5575590D" w14:textId="77777777" w:rsidR="00B430F0" w:rsidRDefault="00B430F0" w:rsidP="00EA1EDE">
      <w:pPr>
        <w:spacing w:line="240" w:lineRule="auto"/>
        <w:ind w:firstLine="0"/>
        <w:jc w:val="left"/>
      </w:pPr>
    </w:p>
    <w:p w14:paraId="11E61FC4" w14:textId="77777777" w:rsidR="00B430F0" w:rsidRDefault="00B430F0" w:rsidP="00EA1EDE">
      <w:pPr>
        <w:spacing w:line="240" w:lineRule="auto"/>
        <w:ind w:firstLine="0"/>
        <w:jc w:val="left"/>
      </w:pPr>
    </w:p>
    <w:p w14:paraId="445D6617" w14:textId="77777777" w:rsidR="00B430F0" w:rsidRDefault="00B430F0" w:rsidP="00EA1EDE">
      <w:pPr>
        <w:spacing w:line="240" w:lineRule="auto"/>
        <w:ind w:firstLine="0"/>
        <w:jc w:val="left"/>
      </w:pPr>
    </w:p>
    <w:p w14:paraId="4E22498F" w14:textId="77777777" w:rsidR="00B430F0" w:rsidRDefault="00B430F0" w:rsidP="00EA1EDE">
      <w:pPr>
        <w:spacing w:line="240" w:lineRule="auto"/>
        <w:ind w:firstLine="0"/>
        <w:jc w:val="left"/>
      </w:pPr>
    </w:p>
    <w:p w14:paraId="146CDE8D" w14:textId="77777777" w:rsidR="00B430F0" w:rsidRPr="00B430F0" w:rsidRDefault="00B430F0" w:rsidP="00EA1EDE">
      <w:pPr>
        <w:spacing w:line="240" w:lineRule="auto"/>
        <w:ind w:firstLine="0"/>
        <w:jc w:val="left"/>
        <w:rPr>
          <w:color w:val="FF0000"/>
        </w:rPr>
      </w:pPr>
      <w:r w:rsidRPr="00B430F0">
        <w:rPr>
          <w:color w:val="FF0000"/>
        </w:rPr>
        <w:t>[wyrównać linię podpisów do dołu strony]</w:t>
      </w:r>
    </w:p>
    <w:p w14:paraId="2FA27468" w14:textId="77777777" w:rsidR="00EA1EDE" w:rsidRPr="00AC4DF1" w:rsidRDefault="00EA1EDE" w:rsidP="00EA1EDE">
      <w:pPr>
        <w:spacing w:line="240" w:lineRule="auto"/>
        <w:ind w:firstLine="0"/>
        <w:jc w:val="left"/>
      </w:pPr>
    </w:p>
    <w:p w14:paraId="06588191" w14:textId="77777777" w:rsidR="00EA1EDE" w:rsidRPr="00AC4DF1" w:rsidRDefault="00EA1EDE" w:rsidP="00EA1EDE">
      <w:pPr>
        <w:spacing w:line="240" w:lineRule="auto"/>
        <w:ind w:firstLine="0"/>
        <w:jc w:val="left"/>
      </w:pPr>
    </w:p>
    <w:p w14:paraId="0C6F4B9B" w14:textId="77777777" w:rsidR="00EA1EDE" w:rsidRPr="00AC4DF1" w:rsidRDefault="00EA1EDE" w:rsidP="00EA1EDE">
      <w:pPr>
        <w:spacing w:line="240" w:lineRule="auto"/>
        <w:ind w:firstLine="0"/>
        <w:jc w:val="left"/>
      </w:pPr>
      <w:r w:rsidRPr="00AC4DF1">
        <w:t>Dyplomant…………………</w:t>
      </w:r>
      <w:r w:rsidRPr="00AC4DF1">
        <w:tab/>
      </w:r>
      <w:r w:rsidRPr="00AC4DF1">
        <w:tab/>
        <w:t>Promotor…………………</w:t>
      </w:r>
      <w:r w:rsidRPr="00AC4DF1">
        <w:tab/>
        <w:t>Dziekan…………………</w:t>
      </w:r>
    </w:p>
    <w:p w14:paraId="24B42811" w14:textId="77777777" w:rsidR="00EA1EDE" w:rsidRPr="00AC4DF1" w:rsidRDefault="00EA1EDE" w:rsidP="00EA1EDE">
      <w:pPr>
        <w:spacing w:line="240" w:lineRule="auto"/>
        <w:ind w:firstLine="0"/>
        <w:jc w:val="right"/>
      </w:pPr>
      <w:r w:rsidRPr="00AC4DF1">
        <w:br w:type="page"/>
      </w:r>
    </w:p>
    <w:p w14:paraId="2E71D4D7" w14:textId="77777777" w:rsidR="00EA1EDE" w:rsidRPr="00A14645" w:rsidRDefault="00A14645" w:rsidP="00EA1EDE">
      <w:pPr>
        <w:spacing w:line="240" w:lineRule="auto"/>
        <w:ind w:firstLine="0"/>
        <w:jc w:val="left"/>
        <w:rPr>
          <w:color w:val="FF0000"/>
        </w:rPr>
      </w:pPr>
      <w:r w:rsidRPr="00A14645">
        <w:rPr>
          <w:color w:val="FF0000"/>
        </w:rPr>
        <w:lastRenderedPageBreak/>
        <w:t>[pusta strona]</w:t>
      </w:r>
    </w:p>
    <w:p w14:paraId="5FFF0C94" w14:textId="77777777" w:rsidR="00EA1EDE" w:rsidRPr="00AC4DF1" w:rsidRDefault="00EA1EDE" w:rsidP="00EA1EDE">
      <w:pPr>
        <w:spacing w:line="240" w:lineRule="auto"/>
        <w:ind w:firstLine="0"/>
        <w:jc w:val="left"/>
        <w:rPr>
          <w:b/>
        </w:rPr>
      </w:pPr>
      <w:r w:rsidRPr="00AC4DF1">
        <w:rPr>
          <w:b/>
        </w:rPr>
        <w:br w:type="page"/>
      </w:r>
    </w:p>
    <w:p w14:paraId="569266C0" w14:textId="77777777" w:rsidR="00EA1EDE" w:rsidRPr="00AC4DF1" w:rsidRDefault="00EA1EDE" w:rsidP="00EA1EDE">
      <w:pPr>
        <w:spacing w:line="240" w:lineRule="auto"/>
        <w:ind w:firstLine="0"/>
        <w:jc w:val="center"/>
        <w:rPr>
          <w:b/>
        </w:rPr>
      </w:pPr>
    </w:p>
    <w:p w14:paraId="497CBD8C" w14:textId="395B3C6A" w:rsidR="00EA1EDE" w:rsidRPr="00AC4DF1" w:rsidRDefault="000178C7" w:rsidP="00EA1EDE">
      <w:pPr>
        <w:spacing w:line="240" w:lineRule="auto"/>
        <w:ind w:firstLine="0"/>
        <w:jc w:val="center"/>
        <w:rPr>
          <w:b/>
          <w:sz w:val="32"/>
        </w:rPr>
      </w:pPr>
      <w:r>
        <w:rPr>
          <w:b/>
          <w:sz w:val="32"/>
        </w:rPr>
        <w:t>POLITECHNIKA</w:t>
      </w:r>
      <w:r w:rsidR="00EA1EDE" w:rsidRPr="00AC4DF1">
        <w:rPr>
          <w:b/>
          <w:sz w:val="32"/>
        </w:rPr>
        <w:t xml:space="preserve"> MORSKA W SZCZECINIE</w:t>
      </w:r>
    </w:p>
    <w:p w14:paraId="51808FFB" w14:textId="77777777" w:rsidR="00EA1EDE" w:rsidRPr="00A14645" w:rsidRDefault="00EA1EDE" w:rsidP="00EA1EDE">
      <w:pPr>
        <w:spacing w:line="240" w:lineRule="auto"/>
        <w:ind w:firstLine="0"/>
        <w:jc w:val="center"/>
        <w:rPr>
          <w:b/>
        </w:rPr>
      </w:pPr>
    </w:p>
    <w:p w14:paraId="4C206E25" w14:textId="7CAAF3D2" w:rsidR="00EA1EDE" w:rsidRPr="00AC4DF1" w:rsidRDefault="000178C7" w:rsidP="00EA1EDE">
      <w:pPr>
        <w:spacing w:line="240" w:lineRule="auto"/>
        <w:ind w:firstLine="0"/>
        <w:jc w:val="center"/>
      </w:pPr>
      <w:r>
        <w:rPr>
          <w:noProof/>
        </w:rPr>
        <w:drawing>
          <wp:inline distT="0" distB="0" distL="0" distR="0" wp14:anchorId="02F5E98B" wp14:editId="37F20331">
            <wp:extent cx="1419225" cy="185569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541" cy="1863953"/>
                    </a:xfrm>
                    <a:prstGeom prst="rect">
                      <a:avLst/>
                    </a:prstGeom>
                    <a:noFill/>
                    <a:ln>
                      <a:noFill/>
                    </a:ln>
                  </pic:spPr>
                </pic:pic>
              </a:graphicData>
            </a:graphic>
          </wp:inline>
        </w:drawing>
      </w:r>
    </w:p>
    <w:p w14:paraId="132E52BE" w14:textId="77777777" w:rsidR="00EA1EDE" w:rsidRPr="00AC4DF1" w:rsidRDefault="00EA1EDE" w:rsidP="00EA1EDE">
      <w:pPr>
        <w:spacing w:line="240" w:lineRule="auto"/>
        <w:ind w:firstLine="0"/>
        <w:jc w:val="center"/>
      </w:pPr>
    </w:p>
    <w:p w14:paraId="7328F992" w14:textId="77777777" w:rsidR="00EA1EDE" w:rsidRPr="00AC4DF1" w:rsidRDefault="00EA1EDE" w:rsidP="00EA1EDE">
      <w:pPr>
        <w:spacing w:line="240" w:lineRule="auto"/>
        <w:ind w:firstLine="0"/>
        <w:jc w:val="center"/>
        <w:rPr>
          <w:b/>
          <w:sz w:val="32"/>
        </w:rPr>
      </w:pPr>
      <w:r w:rsidRPr="00AC4DF1">
        <w:rPr>
          <w:b/>
          <w:sz w:val="32"/>
        </w:rPr>
        <w:t xml:space="preserve">WYDZIAŁ </w:t>
      </w:r>
      <w:r w:rsidR="00A14645">
        <w:rPr>
          <w:b/>
          <w:sz w:val="32"/>
        </w:rPr>
        <w:t>MECHATRONIKI I ELEKTROTECHNIKI</w:t>
      </w:r>
    </w:p>
    <w:p w14:paraId="05FB38E0" w14:textId="75FDC87A" w:rsidR="00EA1EDE" w:rsidRPr="00AC4DF1" w:rsidRDefault="00862772" w:rsidP="00EA1EDE">
      <w:pPr>
        <w:spacing w:line="240" w:lineRule="auto"/>
        <w:ind w:firstLine="0"/>
        <w:jc w:val="center"/>
      </w:pPr>
      <w:r>
        <w:rPr>
          <w:noProof/>
        </w:rPr>
        <w:drawing>
          <wp:inline distT="0" distB="0" distL="0" distR="0" wp14:anchorId="7F5398EB" wp14:editId="396B34A5">
            <wp:extent cx="1419225" cy="196405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090" cy="1977709"/>
                    </a:xfrm>
                    <a:prstGeom prst="rect">
                      <a:avLst/>
                    </a:prstGeom>
                    <a:noFill/>
                    <a:ln>
                      <a:noFill/>
                    </a:ln>
                  </pic:spPr>
                </pic:pic>
              </a:graphicData>
            </a:graphic>
          </wp:inline>
        </w:drawing>
      </w:r>
    </w:p>
    <w:p w14:paraId="11C18CF8" w14:textId="77777777" w:rsidR="00EA1EDE" w:rsidRPr="00AC4DF1" w:rsidRDefault="00EA1EDE" w:rsidP="00EA1EDE">
      <w:pPr>
        <w:spacing w:line="240" w:lineRule="auto"/>
        <w:ind w:firstLine="0"/>
        <w:jc w:val="center"/>
      </w:pPr>
    </w:p>
    <w:p w14:paraId="4949C449" w14:textId="77777777" w:rsidR="00EA1EDE" w:rsidRPr="00AC4DF1" w:rsidRDefault="00EA1EDE" w:rsidP="00EA1EDE">
      <w:pPr>
        <w:spacing w:line="240" w:lineRule="auto"/>
        <w:ind w:firstLine="0"/>
        <w:jc w:val="center"/>
      </w:pPr>
    </w:p>
    <w:p w14:paraId="2DFBF538" w14:textId="77777777" w:rsidR="00EA1EDE" w:rsidRPr="00A14645" w:rsidRDefault="00A14645" w:rsidP="00EA1EDE">
      <w:pPr>
        <w:spacing w:line="240" w:lineRule="auto"/>
        <w:ind w:firstLine="0"/>
        <w:jc w:val="center"/>
        <w:rPr>
          <w:color w:val="FF0000"/>
          <w:sz w:val="20"/>
          <w:szCs w:val="20"/>
        </w:rPr>
      </w:pPr>
      <w:r w:rsidRPr="00A14645">
        <w:rPr>
          <w:color w:val="FF0000"/>
          <w:sz w:val="36"/>
          <w:szCs w:val="36"/>
        </w:rPr>
        <w:t>IMIĘ NAZWISKO dyplomanta</w:t>
      </w:r>
    </w:p>
    <w:p w14:paraId="35FB30DF" w14:textId="77777777" w:rsidR="00EA1EDE" w:rsidRPr="00AC4DF1" w:rsidRDefault="00EA1EDE" w:rsidP="00EA1EDE">
      <w:pPr>
        <w:spacing w:line="240" w:lineRule="auto"/>
        <w:ind w:firstLine="0"/>
        <w:jc w:val="center"/>
      </w:pPr>
    </w:p>
    <w:p w14:paraId="008EB874" w14:textId="77777777" w:rsidR="00EA1EDE" w:rsidRPr="00AC4DF1" w:rsidRDefault="00EA1EDE" w:rsidP="00EA1EDE">
      <w:pPr>
        <w:spacing w:line="240" w:lineRule="auto"/>
        <w:ind w:firstLine="0"/>
        <w:jc w:val="center"/>
      </w:pPr>
    </w:p>
    <w:p w14:paraId="7E46DAA8" w14:textId="77777777" w:rsidR="00EA1EDE" w:rsidRPr="00AC4DF1" w:rsidRDefault="00EA1EDE" w:rsidP="00EA1EDE">
      <w:pPr>
        <w:spacing w:line="240" w:lineRule="auto"/>
        <w:ind w:firstLine="0"/>
        <w:jc w:val="center"/>
        <w:rPr>
          <w:b/>
          <w:sz w:val="40"/>
          <w:szCs w:val="28"/>
        </w:rPr>
      </w:pPr>
      <w:r w:rsidRPr="00AC4DF1">
        <w:rPr>
          <w:b/>
          <w:sz w:val="40"/>
          <w:szCs w:val="28"/>
        </w:rPr>
        <w:t>PRACA DYPLOMOWA INŻYNIERSKA</w:t>
      </w:r>
    </w:p>
    <w:p w14:paraId="7F3F58CA" w14:textId="77777777" w:rsidR="00EA1EDE" w:rsidRPr="00AC4DF1" w:rsidRDefault="00EA1EDE" w:rsidP="00EA1EDE">
      <w:pPr>
        <w:spacing w:line="240" w:lineRule="auto"/>
        <w:ind w:firstLine="0"/>
        <w:jc w:val="left"/>
      </w:pPr>
    </w:p>
    <w:p w14:paraId="3C3E2935" w14:textId="77777777" w:rsidR="00EA1EDE" w:rsidRPr="00AC4DF1" w:rsidRDefault="00EA1EDE" w:rsidP="00EA1EDE">
      <w:pPr>
        <w:spacing w:line="240" w:lineRule="auto"/>
        <w:ind w:firstLine="0"/>
        <w:jc w:val="left"/>
      </w:pPr>
    </w:p>
    <w:p w14:paraId="37BF986B" w14:textId="32F0F85E" w:rsidR="00EA1EDE" w:rsidRPr="00AC4DF1" w:rsidRDefault="00EA1EDE" w:rsidP="00EA1EDE">
      <w:pPr>
        <w:spacing w:line="240" w:lineRule="auto"/>
        <w:ind w:firstLine="0"/>
        <w:jc w:val="center"/>
        <w:rPr>
          <w:b/>
          <w:sz w:val="40"/>
        </w:rPr>
      </w:pPr>
      <w:r w:rsidRPr="00AC4DF1">
        <w:rPr>
          <w:b/>
          <w:sz w:val="40"/>
        </w:rPr>
        <w:t xml:space="preserve">Temat: </w:t>
      </w:r>
      <w:r w:rsidR="00A14645" w:rsidRPr="00A14645">
        <w:rPr>
          <w:b/>
          <w:color w:val="FF0000"/>
          <w:sz w:val="40"/>
        </w:rPr>
        <w:t>Temat pisany jak w zdaniu</w:t>
      </w:r>
    </w:p>
    <w:p w14:paraId="4C470342" w14:textId="77777777" w:rsidR="00EA1EDE" w:rsidRPr="00AC4DF1" w:rsidRDefault="00EA1EDE" w:rsidP="00EA1EDE">
      <w:pPr>
        <w:spacing w:line="240" w:lineRule="auto"/>
        <w:ind w:firstLine="0"/>
        <w:jc w:val="left"/>
      </w:pPr>
    </w:p>
    <w:p w14:paraId="5B54D244" w14:textId="77777777" w:rsidR="00EA1EDE" w:rsidRPr="00AC4DF1" w:rsidRDefault="00EA1EDE" w:rsidP="00EA1EDE">
      <w:pPr>
        <w:spacing w:line="240" w:lineRule="auto"/>
        <w:ind w:firstLine="0"/>
        <w:jc w:val="left"/>
      </w:pPr>
    </w:p>
    <w:p w14:paraId="60136BFE" w14:textId="77777777" w:rsidR="00EA1EDE" w:rsidRPr="00AC4DF1" w:rsidRDefault="00EA1EDE" w:rsidP="00EA1EDE">
      <w:pPr>
        <w:spacing w:line="240" w:lineRule="auto"/>
        <w:ind w:firstLine="0"/>
        <w:jc w:val="left"/>
      </w:pPr>
    </w:p>
    <w:p w14:paraId="6422E1B0" w14:textId="77777777" w:rsidR="00EA1EDE" w:rsidRPr="00AC4DF1" w:rsidRDefault="00EA1EDE" w:rsidP="00EA1EDE">
      <w:pPr>
        <w:spacing w:line="240" w:lineRule="auto"/>
        <w:ind w:firstLine="0"/>
        <w:jc w:val="right"/>
      </w:pPr>
      <w:r w:rsidRPr="00AC4DF1">
        <w:t xml:space="preserve">Praca wykonana w </w:t>
      </w:r>
      <w:r w:rsidR="00A14645">
        <w:t xml:space="preserve">Katedrze </w:t>
      </w:r>
      <w:r w:rsidR="00A14645" w:rsidRPr="00A14645">
        <w:rPr>
          <w:color w:val="FF0000"/>
        </w:rPr>
        <w:t>[nazwa katedry]</w:t>
      </w:r>
    </w:p>
    <w:p w14:paraId="293904CA" w14:textId="77777777" w:rsidR="00EA1EDE" w:rsidRPr="00AC4DF1" w:rsidRDefault="00EA1EDE" w:rsidP="00EA1EDE">
      <w:pPr>
        <w:spacing w:line="240" w:lineRule="auto"/>
        <w:ind w:firstLine="0"/>
        <w:jc w:val="right"/>
      </w:pPr>
      <w:r w:rsidRPr="00AC4DF1">
        <w:t xml:space="preserve">pod kierunkiem </w:t>
      </w:r>
      <w:r w:rsidR="00A14645" w:rsidRPr="00A14645">
        <w:rPr>
          <w:color w:val="FF0000"/>
        </w:rPr>
        <w:t>[tytuły imię nazwisko promotora]</w:t>
      </w:r>
    </w:p>
    <w:p w14:paraId="0B7989C9" w14:textId="77777777" w:rsidR="00EA1EDE" w:rsidRDefault="00EA1EDE" w:rsidP="00EA1EDE">
      <w:pPr>
        <w:spacing w:line="240" w:lineRule="auto"/>
        <w:ind w:firstLine="0"/>
        <w:jc w:val="left"/>
      </w:pPr>
    </w:p>
    <w:p w14:paraId="50A793AC" w14:textId="77777777" w:rsidR="00A14645" w:rsidRDefault="00A14645" w:rsidP="00EA1EDE">
      <w:pPr>
        <w:spacing w:line="240" w:lineRule="auto"/>
        <w:ind w:firstLine="0"/>
        <w:jc w:val="left"/>
      </w:pPr>
    </w:p>
    <w:p w14:paraId="47D91B67" w14:textId="2FC9C1E6" w:rsidR="00A14645" w:rsidRPr="00A14645" w:rsidRDefault="00535472" w:rsidP="00A14645">
      <w:pPr>
        <w:spacing w:line="240" w:lineRule="auto"/>
        <w:ind w:firstLine="0"/>
        <w:jc w:val="center"/>
        <w:rPr>
          <w:color w:val="FF0000"/>
        </w:rPr>
      </w:pPr>
      <w:r w:rsidRPr="00AC4DF1">
        <w:t xml:space="preserve">Szczecin </w:t>
      </w:r>
      <w:r w:rsidR="00A14645" w:rsidRPr="00A14645">
        <w:rPr>
          <w:color w:val="FF0000"/>
        </w:rPr>
        <w:t>ROK</w:t>
      </w:r>
      <w:r w:rsidR="00A14645">
        <w:rPr>
          <w:color w:val="FF0000"/>
        </w:rPr>
        <w:t xml:space="preserve"> (np. 20</w:t>
      </w:r>
      <w:r w:rsidR="00862772">
        <w:rPr>
          <w:color w:val="FF0000"/>
        </w:rPr>
        <w:t>22</w:t>
      </w:r>
      <w:r w:rsidR="00A14645">
        <w:rPr>
          <w:color w:val="FF0000"/>
        </w:rPr>
        <w:t xml:space="preserve">) </w:t>
      </w:r>
      <w:r w:rsidR="00A14645" w:rsidRPr="00A14645">
        <w:rPr>
          <w:color w:val="FF0000"/>
        </w:rPr>
        <w:t>[wyrównać do dołu strony]</w:t>
      </w:r>
    </w:p>
    <w:p w14:paraId="6EFD2A2A" w14:textId="77777777" w:rsidR="00535472" w:rsidRDefault="00535472" w:rsidP="00A14645">
      <w:pPr>
        <w:spacing w:line="240" w:lineRule="auto"/>
        <w:ind w:firstLine="0"/>
        <w:jc w:val="center"/>
      </w:pPr>
      <w:r w:rsidRPr="00AC4DF1">
        <w:br w:type="page"/>
      </w:r>
    </w:p>
    <w:p w14:paraId="01476EBE" w14:textId="77777777" w:rsidR="00A14645" w:rsidRPr="00AC4DF1" w:rsidRDefault="00A14645" w:rsidP="00A14645">
      <w:pPr>
        <w:spacing w:line="240" w:lineRule="auto"/>
        <w:ind w:firstLine="0"/>
        <w:jc w:val="left"/>
      </w:pPr>
      <w:r w:rsidRPr="00A14645">
        <w:rPr>
          <w:color w:val="FF0000"/>
        </w:rPr>
        <w:lastRenderedPageBreak/>
        <w:t>[pusta strona]</w:t>
      </w:r>
    </w:p>
    <w:p w14:paraId="2C702EA4" w14:textId="77777777" w:rsidR="00066FB8" w:rsidRDefault="00066FB8">
      <w:pPr>
        <w:spacing w:line="240" w:lineRule="auto"/>
      </w:pPr>
      <w:r>
        <w:br w:type="page"/>
      </w:r>
    </w:p>
    <w:p w14:paraId="66BA0538" w14:textId="77777777" w:rsidR="00535472" w:rsidRPr="00AC4DF1" w:rsidRDefault="00535472" w:rsidP="00535472">
      <w:pPr>
        <w:spacing w:line="240" w:lineRule="auto"/>
        <w:ind w:firstLine="0"/>
        <w:jc w:val="left"/>
        <w:sectPr w:rsidR="00535472" w:rsidRPr="00AC4DF1" w:rsidSect="00F24525">
          <w:footerReference w:type="even" r:id="rId10"/>
          <w:footerReference w:type="default" r:id="rId11"/>
          <w:footerReference w:type="first" r:id="rId12"/>
          <w:pgSz w:w="11906" w:h="16838"/>
          <w:pgMar w:top="1417" w:right="1417" w:bottom="1417" w:left="1417" w:header="708" w:footer="708" w:gutter="0"/>
          <w:cols w:space="708"/>
          <w:titlePg/>
          <w:docGrid w:linePitch="360"/>
        </w:sectPr>
      </w:pPr>
    </w:p>
    <w:p w14:paraId="0967312B" w14:textId="77777777" w:rsidR="00535472" w:rsidRPr="00F23767" w:rsidRDefault="00535472" w:rsidP="00535472">
      <w:pPr>
        <w:ind w:firstLine="0"/>
        <w:rPr>
          <w:b/>
          <w:sz w:val="32"/>
          <w:szCs w:val="32"/>
        </w:rPr>
      </w:pPr>
      <w:r w:rsidRPr="00F23767">
        <w:rPr>
          <w:b/>
          <w:sz w:val="32"/>
          <w:szCs w:val="32"/>
        </w:rPr>
        <w:lastRenderedPageBreak/>
        <w:t>SPIS TREŚCI</w:t>
      </w:r>
    </w:p>
    <w:sdt>
      <w:sdtPr>
        <w:rPr>
          <w:rFonts w:ascii="Times New Roman" w:eastAsia="Times New Roman" w:hAnsi="Times New Roman" w:cs="Times New Roman"/>
          <w:b w:val="0"/>
          <w:bCs w:val="0"/>
          <w:color w:val="auto"/>
          <w:sz w:val="24"/>
          <w:szCs w:val="24"/>
        </w:rPr>
        <w:id w:val="-1756437897"/>
        <w:docPartObj>
          <w:docPartGallery w:val="Table of Contents"/>
          <w:docPartUnique/>
        </w:docPartObj>
      </w:sdtPr>
      <w:sdtEndPr/>
      <w:sdtContent>
        <w:p w14:paraId="56D5E522" w14:textId="77777777" w:rsidR="00535472" w:rsidRPr="00AC4DF1" w:rsidRDefault="00535472" w:rsidP="00535472">
          <w:pPr>
            <w:pStyle w:val="Nagwekspisutreci"/>
            <w:spacing w:before="0"/>
            <w:rPr>
              <w:color w:val="auto"/>
            </w:rPr>
          </w:pPr>
        </w:p>
        <w:p w14:paraId="66C43120" w14:textId="77777777" w:rsidR="00865A20" w:rsidRDefault="002E6F90">
          <w:pPr>
            <w:pStyle w:val="Spistreci1"/>
            <w:rPr>
              <w:rFonts w:asciiTheme="minorHAnsi" w:eastAsiaTheme="minorEastAsia" w:hAnsiTheme="minorHAnsi" w:cstheme="minorBidi"/>
              <w:noProof/>
              <w:sz w:val="22"/>
              <w:szCs w:val="22"/>
            </w:rPr>
          </w:pPr>
          <w:r w:rsidRPr="0001433B">
            <w:rPr>
              <w:sz w:val="22"/>
              <w:szCs w:val="22"/>
            </w:rPr>
            <w:fldChar w:fldCharType="begin"/>
          </w:r>
          <w:r w:rsidR="00535472" w:rsidRPr="0001433B">
            <w:rPr>
              <w:sz w:val="22"/>
              <w:szCs w:val="22"/>
            </w:rPr>
            <w:instrText xml:space="preserve"> TOC \o "1-3" \h \z \u </w:instrText>
          </w:r>
          <w:r w:rsidRPr="0001433B">
            <w:rPr>
              <w:sz w:val="22"/>
              <w:szCs w:val="22"/>
            </w:rPr>
            <w:fldChar w:fldCharType="separate"/>
          </w:r>
          <w:hyperlink w:anchor="_Toc20912503" w:history="1">
            <w:r w:rsidR="00865A20" w:rsidRPr="001A33C4">
              <w:rPr>
                <w:rStyle w:val="Hipercze"/>
                <w:rFonts w:eastAsiaTheme="majorEastAsia"/>
                <w:noProof/>
              </w:rPr>
              <w:t>Wstęp</w:t>
            </w:r>
            <w:r w:rsidR="00865A20">
              <w:rPr>
                <w:noProof/>
                <w:webHidden/>
              </w:rPr>
              <w:tab/>
            </w:r>
            <w:r w:rsidR="00865A20">
              <w:rPr>
                <w:noProof/>
                <w:webHidden/>
              </w:rPr>
              <w:tab/>
            </w:r>
            <w:r w:rsidR="00865A20">
              <w:rPr>
                <w:noProof/>
                <w:webHidden/>
              </w:rPr>
              <w:fldChar w:fldCharType="begin"/>
            </w:r>
            <w:r w:rsidR="00865A20">
              <w:rPr>
                <w:noProof/>
                <w:webHidden/>
              </w:rPr>
              <w:instrText xml:space="preserve"> PAGEREF _Toc20912503 \h </w:instrText>
            </w:r>
            <w:r w:rsidR="00865A20">
              <w:rPr>
                <w:noProof/>
                <w:webHidden/>
              </w:rPr>
            </w:r>
            <w:r w:rsidR="00865A20">
              <w:rPr>
                <w:noProof/>
                <w:webHidden/>
              </w:rPr>
              <w:fldChar w:fldCharType="separate"/>
            </w:r>
            <w:r w:rsidR="00E31502">
              <w:rPr>
                <w:noProof/>
                <w:webHidden/>
              </w:rPr>
              <w:t>6</w:t>
            </w:r>
            <w:r w:rsidR="00865A20">
              <w:rPr>
                <w:noProof/>
                <w:webHidden/>
              </w:rPr>
              <w:fldChar w:fldCharType="end"/>
            </w:r>
          </w:hyperlink>
        </w:p>
        <w:p w14:paraId="0F9D886C" w14:textId="77777777" w:rsidR="00865A20" w:rsidRDefault="00FD0750">
          <w:pPr>
            <w:pStyle w:val="Spistreci1"/>
            <w:rPr>
              <w:rFonts w:asciiTheme="minorHAnsi" w:eastAsiaTheme="minorEastAsia" w:hAnsiTheme="minorHAnsi" w:cstheme="minorBidi"/>
              <w:noProof/>
              <w:sz w:val="22"/>
              <w:szCs w:val="22"/>
            </w:rPr>
          </w:pPr>
          <w:hyperlink w:anchor="_Toc20912504" w:history="1">
            <w:r w:rsidR="00865A20" w:rsidRPr="001A33C4">
              <w:rPr>
                <w:rStyle w:val="Hipercze"/>
                <w:rFonts w:eastAsiaTheme="majorEastAsia"/>
                <w:noProof/>
              </w:rPr>
              <w:t>Cel i zakres pracy</w:t>
            </w:r>
            <w:r w:rsidR="00865A20">
              <w:rPr>
                <w:noProof/>
                <w:webHidden/>
              </w:rPr>
              <w:tab/>
            </w:r>
            <w:r w:rsidR="00865A20">
              <w:rPr>
                <w:noProof/>
                <w:webHidden/>
              </w:rPr>
              <w:fldChar w:fldCharType="begin"/>
            </w:r>
            <w:r w:rsidR="00865A20">
              <w:rPr>
                <w:noProof/>
                <w:webHidden/>
              </w:rPr>
              <w:instrText xml:space="preserve"> PAGEREF _Toc20912504 \h </w:instrText>
            </w:r>
            <w:r w:rsidR="00865A20">
              <w:rPr>
                <w:noProof/>
                <w:webHidden/>
              </w:rPr>
            </w:r>
            <w:r w:rsidR="00865A20">
              <w:rPr>
                <w:noProof/>
                <w:webHidden/>
              </w:rPr>
              <w:fldChar w:fldCharType="separate"/>
            </w:r>
            <w:r w:rsidR="00E31502">
              <w:rPr>
                <w:noProof/>
                <w:webHidden/>
              </w:rPr>
              <w:t>6</w:t>
            </w:r>
            <w:r w:rsidR="00865A20">
              <w:rPr>
                <w:noProof/>
                <w:webHidden/>
              </w:rPr>
              <w:fldChar w:fldCharType="end"/>
            </w:r>
          </w:hyperlink>
        </w:p>
        <w:p w14:paraId="29874B03" w14:textId="77777777" w:rsidR="00865A20" w:rsidRDefault="00FD0750">
          <w:pPr>
            <w:pStyle w:val="Spistreci1"/>
            <w:rPr>
              <w:rFonts w:asciiTheme="minorHAnsi" w:eastAsiaTheme="minorEastAsia" w:hAnsiTheme="minorHAnsi" w:cstheme="minorBidi"/>
              <w:noProof/>
              <w:sz w:val="22"/>
              <w:szCs w:val="22"/>
            </w:rPr>
          </w:pPr>
          <w:hyperlink w:anchor="_Toc20912505" w:history="1">
            <w:r w:rsidR="00865A20" w:rsidRPr="001A33C4">
              <w:rPr>
                <w:rStyle w:val="Hipercze"/>
                <w:rFonts w:eastAsiaTheme="majorEastAsia"/>
                <w:noProof/>
              </w:rPr>
              <w:t>1.</w:t>
            </w:r>
            <w:r w:rsidR="00865A20">
              <w:rPr>
                <w:rFonts w:asciiTheme="minorHAnsi" w:eastAsiaTheme="minorEastAsia" w:hAnsiTheme="minorHAnsi" w:cstheme="minorBidi"/>
                <w:noProof/>
                <w:sz w:val="22"/>
                <w:szCs w:val="22"/>
              </w:rPr>
              <w:tab/>
            </w:r>
            <w:r w:rsidR="00865A20" w:rsidRPr="001A33C4">
              <w:rPr>
                <w:rStyle w:val="Hipercze"/>
                <w:rFonts w:eastAsiaTheme="majorEastAsia"/>
                <w:noProof/>
              </w:rPr>
              <w:t>Zasady formatowania tekstu</w:t>
            </w:r>
            <w:r w:rsidR="00865A20">
              <w:rPr>
                <w:noProof/>
                <w:webHidden/>
              </w:rPr>
              <w:tab/>
            </w:r>
            <w:r w:rsidR="00865A20">
              <w:rPr>
                <w:noProof/>
                <w:webHidden/>
              </w:rPr>
              <w:fldChar w:fldCharType="begin"/>
            </w:r>
            <w:r w:rsidR="00865A20">
              <w:rPr>
                <w:noProof/>
                <w:webHidden/>
              </w:rPr>
              <w:instrText xml:space="preserve"> PAGEREF _Toc20912505 \h </w:instrText>
            </w:r>
            <w:r w:rsidR="00865A20">
              <w:rPr>
                <w:noProof/>
                <w:webHidden/>
              </w:rPr>
            </w:r>
            <w:r w:rsidR="00865A20">
              <w:rPr>
                <w:noProof/>
                <w:webHidden/>
              </w:rPr>
              <w:fldChar w:fldCharType="separate"/>
            </w:r>
            <w:r w:rsidR="00E31502">
              <w:rPr>
                <w:noProof/>
                <w:webHidden/>
              </w:rPr>
              <w:t>7</w:t>
            </w:r>
            <w:r w:rsidR="00865A20">
              <w:rPr>
                <w:noProof/>
                <w:webHidden/>
              </w:rPr>
              <w:fldChar w:fldCharType="end"/>
            </w:r>
          </w:hyperlink>
        </w:p>
        <w:p w14:paraId="46557946" w14:textId="77777777" w:rsidR="00865A20" w:rsidRDefault="00FD0750">
          <w:pPr>
            <w:pStyle w:val="Spistreci2"/>
            <w:rPr>
              <w:rFonts w:asciiTheme="minorHAnsi" w:eastAsiaTheme="minorEastAsia" w:hAnsiTheme="minorHAnsi" w:cstheme="minorBidi"/>
              <w:noProof/>
              <w:sz w:val="22"/>
              <w:szCs w:val="22"/>
            </w:rPr>
          </w:pPr>
          <w:hyperlink w:anchor="_Toc20912506" w:history="1">
            <w:r w:rsidR="00865A20" w:rsidRPr="001A33C4">
              <w:rPr>
                <w:rStyle w:val="Hipercze"/>
                <w:rFonts w:eastAsiaTheme="majorEastAsia"/>
                <w:noProof/>
              </w:rPr>
              <w:t>1.1.</w:t>
            </w:r>
            <w:r w:rsidR="00865A20">
              <w:rPr>
                <w:rFonts w:asciiTheme="minorHAnsi" w:eastAsiaTheme="minorEastAsia" w:hAnsiTheme="minorHAnsi" w:cstheme="minorBidi"/>
                <w:noProof/>
                <w:sz w:val="22"/>
                <w:szCs w:val="22"/>
              </w:rPr>
              <w:tab/>
            </w:r>
            <w:r w:rsidR="00865A20" w:rsidRPr="001A33C4">
              <w:rPr>
                <w:rStyle w:val="Hipercze"/>
                <w:rFonts w:eastAsiaTheme="majorEastAsia"/>
                <w:noProof/>
              </w:rPr>
              <w:t>Układ tekstu</w:t>
            </w:r>
            <w:r w:rsidR="00865A20">
              <w:rPr>
                <w:noProof/>
                <w:webHidden/>
              </w:rPr>
              <w:tab/>
            </w:r>
            <w:r w:rsidR="00865A20">
              <w:rPr>
                <w:noProof/>
                <w:webHidden/>
              </w:rPr>
              <w:fldChar w:fldCharType="begin"/>
            </w:r>
            <w:r w:rsidR="00865A20">
              <w:rPr>
                <w:noProof/>
                <w:webHidden/>
              </w:rPr>
              <w:instrText xml:space="preserve"> PAGEREF _Toc20912506 \h </w:instrText>
            </w:r>
            <w:r w:rsidR="00865A20">
              <w:rPr>
                <w:noProof/>
                <w:webHidden/>
              </w:rPr>
            </w:r>
            <w:r w:rsidR="00865A20">
              <w:rPr>
                <w:noProof/>
                <w:webHidden/>
              </w:rPr>
              <w:fldChar w:fldCharType="separate"/>
            </w:r>
            <w:r w:rsidR="00E31502">
              <w:rPr>
                <w:noProof/>
                <w:webHidden/>
              </w:rPr>
              <w:t>7</w:t>
            </w:r>
            <w:r w:rsidR="00865A20">
              <w:rPr>
                <w:noProof/>
                <w:webHidden/>
              </w:rPr>
              <w:fldChar w:fldCharType="end"/>
            </w:r>
          </w:hyperlink>
        </w:p>
        <w:p w14:paraId="581A3B55" w14:textId="77777777" w:rsidR="00865A20" w:rsidRDefault="00FD0750">
          <w:pPr>
            <w:pStyle w:val="Spistreci2"/>
            <w:rPr>
              <w:rFonts w:asciiTheme="minorHAnsi" w:eastAsiaTheme="minorEastAsia" w:hAnsiTheme="minorHAnsi" w:cstheme="minorBidi"/>
              <w:noProof/>
              <w:sz w:val="22"/>
              <w:szCs w:val="22"/>
            </w:rPr>
          </w:pPr>
          <w:hyperlink w:anchor="_Toc20912507" w:history="1">
            <w:r w:rsidR="00865A20" w:rsidRPr="001A33C4">
              <w:rPr>
                <w:rStyle w:val="Hipercze"/>
                <w:rFonts w:eastAsiaTheme="majorEastAsia"/>
                <w:noProof/>
              </w:rPr>
              <w:t>1.2.</w:t>
            </w:r>
            <w:r w:rsidR="00865A20">
              <w:rPr>
                <w:rFonts w:asciiTheme="minorHAnsi" w:eastAsiaTheme="minorEastAsia" w:hAnsiTheme="minorHAnsi" w:cstheme="minorBidi"/>
                <w:noProof/>
                <w:sz w:val="22"/>
                <w:szCs w:val="22"/>
              </w:rPr>
              <w:tab/>
            </w:r>
            <w:r w:rsidR="00865A20" w:rsidRPr="001A33C4">
              <w:rPr>
                <w:rStyle w:val="Hipercze"/>
                <w:rFonts w:eastAsiaTheme="majorEastAsia"/>
                <w:noProof/>
              </w:rPr>
              <w:t>Rysunki</w:t>
            </w:r>
            <w:r w:rsidR="00865A20">
              <w:rPr>
                <w:noProof/>
                <w:webHidden/>
              </w:rPr>
              <w:tab/>
            </w:r>
            <w:r w:rsidR="00865A20">
              <w:rPr>
                <w:noProof/>
                <w:webHidden/>
              </w:rPr>
              <w:fldChar w:fldCharType="begin"/>
            </w:r>
            <w:r w:rsidR="00865A20">
              <w:rPr>
                <w:noProof/>
                <w:webHidden/>
              </w:rPr>
              <w:instrText xml:space="preserve"> PAGEREF _Toc20912507 \h </w:instrText>
            </w:r>
            <w:r w:rsidR="00865A20">
              <w:rPr>
                <w:noProof/>
                <w:webHidden/>
              </w:rPr>
            </w:r>
            <w:r w:rsidR="00865A20">
              <w:rPr>
                <w:noProof/>
                <w:webHidden/>
              </w:rPr>
              <w:fldChar w:fldCharType="separate"/>
            </w:r>
            <w:r w:rsidR="00E31502">
              <w:rPr>
                <w:noProof/>
                <w:webHidden/>
              </w:rPr>
              <w:t>7</w:t>
            </w:r>
            <w:r w:rsidR="00865A20">
              <w:rPr>
                <w:noProof/>
                <w:webHidden/>
              </w:rPr>
              <w:fldChar w:fldCharType="end"/>
            </w:r>
          </w:hyperlink>
        </w:p>
        <w:p w14:paraId="016321F8" w14:textId="77777777" w:rsidR="00865A20" w:rsidRDefault="00FD0750">
          <w:pPr>
            <w:pStyle w:val="Spistreci1"/>
            <w:rPr>
              <w:rFonts w:asciiTheme="minorHAnsi" w:eastAsiaTheme="minorEastAsia" w:hAnsiTheme="minorHAnsi" w:cstheme="minorBidi"/>
              <w:noProof/>
              <w:sz w:val="22"/>
              <w:szCs w:val="22"/>
            </w:rPr>
          </w:pPr>
          <w:hyperlink w:anchor="_Toc20912508" w:history="1">
            <w:r w:rsidR="00865A20" w:rsidRPr="001A33C4">
              <w:rPr>
                <w:rStyle w:val="Hipercze"/>
                <w:rFonts w:eastAsiaTheme="majorEastAsia"/>
                <w:noProof/>
              </w:rPr>
              <w:t>2.</w:t>
            </w:r>
            <w:r w:rsidR="00865A20">
              <w:rPr>
                <w:rFonts w:asciiTheme="minorHAnsi" w:eastAsiaTheme="minorEastAsia" w:hAnsiTheme="minorHAnsi" w:cstheme="minorBidi"/>
                <w:noProof/>
                <w:sz w:val="22"/>
                <w:szCs w:val="22"/>
              </w:rPr>
              <w:tab/>
            </w:r>
            <w:r w:rsidR="00865A20" w:rsidRPr="001A33C4">
              <w:rPr>
                <w:rStyle w:val="Hipercze"/>
                <w:rFonts w:eastAsiaTheme="majorEastAsia"/>
                <w:noProof/>
              </w:rPr>
              <w:t>Zasady stylistyczne</w:t>
            </w:r>
            <w:r w:rsidR="00865A20">
              <w:rPr>
                <w:noProof/>
                <w:webHidden/>
              </w:rPr>
              <w:tab/>
            </w:r>
            <w:r w:rsidR="00865A20">
              <w:rPr>
                <w:noProof/>
                <w:webHidden/>
              </w:rPr>
              <w:fldChar w:fldCharType="begin"/>
            </w:r>
            <w:r w:rsidR="00865A20">
              <w:rPr>
                <w:noProof/>
                <w:webHidden/>
              </w:rPr>
              <w:instrText xml:space="preserve"> PAGEREF _Toc20912508 \h </w:instrText>
            </w:r>
            <w:r w:rsidR="00865A20">
              <w:rPr>
                <w:noProof/>
                <w:webHidden/>
              </w:rPr>
            </w:r>
            <w:r w:rsidR="00865A20">
              <w:rPr>
                <w:noProof/>
                <w:webHidden/>
              </w:rPr>
              <w:fldChar w:fldCharType="separate"/>
            </w:r>
            <w:r w:rsidR="00E31502">
              <w:rPr>
                <w:noProof/>
                <w:webHidden/>
              </w:rPr>
              <w:t>9</w:t>
            </w:r>
            <w:r w:rsidR="00865A20">
              <w:rPr>
                <w:noProof/>
                <w:webHidden/>
              </w:rPr>
              <w:fldChar w:fldCharType="end"/>
            </w:r>
          </w:hyperlink>
        </w:p>
        <w:p w14:paraId="531AE4C2" w14:textId="77777777" w:rsidR="00865A20" w:rsidRDefault="00FD0750">
          <w:pPr>
            <w:pStyle w:val="Spistreci1"/>
            <w:rPr>
              <w:rFonts w:asciiTheme="minorHAnsi" w:eastAsiaTheme="minorEastAsia" w:hAnsiTheme="minorHAnsi" w:cstheme="minorBidi"/>
              <w:noProof/>
              <w:sz w:val="22"/>
              <w:szCs w:val="22"/>
            </w:rPr>
          </w:pPr>
          <w:hyperlink w:anchor="_Toc20912509" w:history="1">
            <w:r w:rsidR="00865A20" w:rsidRPr="001A33C4">
              <w:rPr>
                <w:rStyle w:val="Hipercze"/>
                <w:rFonts w:eastAsiaTheme="majorEastAsia"/>
                <w:noProof/>
              </w:rPr>
              <w:t>Podsumowanie/Wnioski</w:t>
            </w:r>
            <w:r w:rsidR="00865A20">
              <w:rPr>
                <w:noProof/>
                <w:webHidden/>
              </w:rPr>
              <w:tab/>
            </w:r>
            <w:r w:rsidR="00865A20">
              <w:rPr>
                <w:noProof/>
                <w:webHidden/>
              </w:rPr>
              <w:fldChar w:fldCharType="begin"/>
            </w:r>
            <w:r w:rsidR="00865A20">
              <w:rPr>
                <w:noProof/>
                <w:webHidden/>
              </w:rPr>
              <w:instrText xml:space="preserve"> PAGEREF _Toc20912509 \h </w:instrText>
            </w:r>
            <w:r w:rsidR="00865A20">
              <w:rPr>
                <w:noProof/>
                <w:webHidden/>
              </w:rPr>
            </w:r>
            <w:r w:rsidR="00865A20">
              <w:rPr>
                <w:noProof/>
                <w:webHidden/>
              </w:rPr>
              <w:fldChar w:fldCharType="separate"/>
            </w:r>
            <w:r w:rsidR="00E31502">
              <w:rPr>
                <w:noProof/>
                <w:webHidden/>
              </w:rPr>
              <w:t>13</w:t>
            </w:r>
            <w:r w:rsidR="00865A20">
              <w:rPr>
                <w:noProof/>
                <w:webHidden/>
              </w:rPr>
              <w:fldChar w:fldCharType="end"/>
            </w:r>
          </w:hyperlink>
        </w:p>
        <w:p w14:paraId="49C6D320" w14:textId="77777777" w:rsidR="00865A20" w:rsidRDefault="00FD0750">
          <w:pPr>
            <w:pStyle w:val="Spistreci1"/>
            <w:rPr>
              <w:rFonts w:asciiTheme="minorHAnsi" w:eastAsiaTheme="minorEastAsia" w:hAnsiTheme="minorHAnsi" w:cstheme="minorBidi"/>
              <w:noProof/>
              <w:sz w:val="22"/>
              <w:szCs w:val="22"/>
            </w:rPr>
          </w:pPr>
          <w:hyperlink w:anchor="_Toc20912510" w:history="1">
            <w:r w:rsidR="00865A20" w:rsidRPr="001A33C4">
              <w:rPr>
                <w:rStyle w:val="Hipercze"/>
                <w:rFonts w:eastAsiaTheme="majorEastAsia"/>
                <w:noProof/>
              </w:rPr>
              <w:t>Literatura</w:t>
            </w:r>
            <w:r w:rsidR="00865A20">
              <w:rPr>
                <w:noProof/>
                <w:webHidden/>
              </w:rPr>
              <w:tab/>
            </w:r>
            <w:r w:rsidR="00865A20">
              <w:rPr>
                <w:noProof/>
                <w:webHidden/>
              </w:rPr>
              <w:fldChar w:fldCharType="begin"/>
            </w:r>
            <w:r w:rsidR="00865A20">
              <w:rPr>
                <w:noProof/>
                <w:webHidden/>
              </w:rPr>
              <w:instrText xml:space="preserve"> PAGEREF _Toc20912510 \h </w:instrText>
            </w:r>
            <w:r w:rsidR="00865A20">
              <w:rPr>
                <w:noProof/>
                <w:webHidden/>
              </w:rPr>
            </w:r>
            <w:r w:rsidR="00865A20">
              <w:rPr>
                <w:noProof/>
                <w:webHidden/>
              </w:rPr>
              <w:fldChar w:fldCharType="separate"/>
            </w:r>
            <w:r w:rsidR="00E31502">
              <w:rPr>
                <w:noProof/>
                <w:webHidden/>
              </w:rPr>
              <w:t>14</w:t>
            </w:r>
            <w:r w:rsidR="00865A20">
              <w:rPr>
                <w:noProof/>
                <w:webHidden/>
              </w:rPr>
              <w:fldChar w:fldCharType="end"/>
            </w:r>
          </w:hyperlink>
        </w:p>
        <w:p w14:paraId="6B9E4019" w14:textId="77777777" w:rsidR="00865A20" w:rsidRDefault="00FD0750">
          <w:pPr>
            <w:pStyle w:val="Spistreci1"/>
            <w:rPr>
              <w:rFonts w:asciiTheme="minorHAnsi" w:eastAsiaTheme="minorEastAsia" w:hAnsiTheme="minorHAnsi" w:cstheme="minorBidi"/>
              <w:noProof/>
              <w:sz w:val="22"/>
              <w:szCs w:val="22"/>
            </w:rPr>
          </w:pPr>
          <w:hyperlink w:anchor="_Toc20912511" w:history="1">
            <w:r w:rsidR="00865A20" w:rsidRPr="001A33C4">
              <w:rPr>
                <w:rStyle w:val="Hipercze"/>
                <w:rFonts w:eastAsiaTheme="majorEastAsia"/>
                <w:noProof/>
              </w:rPr>
              <w:t>Streszczenie</w:t>
            </w:r>
            <w:r w:rsidR="00865A20">
              <w:rPr>
                <w:noProof/>
                <w:webHidden/>
              </w:rPr>
              <w:tab/>
            </w:r>
            <w:r w:rsidR="00865A20">
              <w:rPr>
                <w:noProof/>
                <w:webHidden/>
              </w:rPr>
              <w:fldChar w:fldCharType="begin"/>
            </w:r>
            <w:r w:rsidR="00865A20">
              <w:rPr>
                <w:noProof/>
                <w:webHidden/>
              </w:rPr>
              <w:instrText xml:space="preserve"> PAGEREF _Toc20912511 \h </w:instrText>
            </w:r>
            <w:r w:rsidR="00865A20">
              <w:rPr>
                <w:noProof/>
                <w:webHidden/>
              </w:rPr>
            </w:r>
            <w:r w:rsidR="00865A20">
              <w:rPr>
                <w:noProof/>
                <w:webHidden/>
              </w:rPr>
              <w:fldChar w:fldCharType="separate"/>
            </w:r>
            <w:r w:rsidR="00E31502">
              <w:rPr>
                <w:noProof/>
                <w:webHidden/>
              </w:rPr>
              <w:t>15</w:t>
            </w:r>
            <w:r w:rsidR="00865A20">
              <w:rPr>
                <w:noProof/>
                <w:webHidden/>
              </w:rPr>
              <w:fldChar w:fldCharType="end"/>
            </w:r>
          </w:hyperlink>
        </w:p>
        <w:p w14:paraId="310DF83E" w14:textId="77777777" w:rsidR="00865A20" w:rsidRDefault="00FD0750">
          <w:pPr>
            <w:pStyle w:val="Spistreci1"/>
            <w:rPr>
              <w:rFonts w:asciiTheme="minorHAnsi" w:eastAsiaTheme="minorEastAsia" w:hAnsiTheme="minorHAnsi" w:cstheme="minorBidi"/>
              <w:noProof/>
              <w:sz w:val="22"/>
              <w:szCs w:val="22"/>
            </w:rPr>
          </w:pPr>
          <w:hyperlink w:anchor="_Toc20912512" w:history="1">
            <w:r w:rsidR="00865A20" w:rsidRPr="001A33C4">
              <w:rPr>
                <w:rStyle w:val="Hipercze"/>
                <w:rFonts w:eastAsiaTheme="majorEastAsia"/>
                <w:noProof/>
                <w:lang w:val="en-US"/>
              </w:rPr>
              <w:t>Abstract</w:t>
            </w:r>
            <w:r w:rsidR="00865A20">
              <w:rPr>
                <w:noProof/>
                <w:webHidden/>
              </w:rPr>
              <w:tab/>
            </w:r>
            <w:r w:rsidR="00865A20">
              <w:rPr>
                <w:noProof/>
                <w:webHidden/>
              </w:rPr>
              <w:tab/>
            </w:r>
            <w:r w:rsidR="00865A20">
              <w:rPr>
                <w:noProof/>
                <w:webHidden/>
              </w:rPr>
              <w:fldChar w:fldCharType="begin"/>
            </w:r>
            <w:r w:rsidR="00865A20">
              <w:rPr>
                <w:noProof/>
                <w:webHidden/>
              </w:rPr>
              <w:instrText xml:space="preserve"> PAGEREF _Toc20912512 \h </w:instrText>
            </w:r>
            <w:r w:rsidR="00865A20">
              <w:rPr>
                <w:noProof/>
                <w:webHidden/>
              </w:rPr>
            </w:r>
            <w:r w:rsidR="00865A20">
              <w:rPr>
                <w:noProof/>
                <w:webHidden/>
              </w:rPr>
              <w:fldChar w:fldCharType="separate"/>
            </w:r>
            <w:r w:rsidR="00E31502">
              <w:rPr>
                <w:noProof/>
                <w:webHidden/>
              </w:rPr>
              <w:t>15</w:t>
            </w:r>
            <w:r w:rsidR="00865A20">
              <w:rPr>
                <w:noProof/>
                <w:webHidden/>
              </w:rPr>
              <w:fldChar w:fldCharType="end"/>
            </w:r>
          </w:hyperlink>
        </w:p>
        <w:p w14:paraId="7FF9316B" w14:textId="77777777" w:rsidR="00865A20" w:rsidRDefault="00FD0750">
          <w:pPr>
            <w:pStyle w:val="Spistreci1"/>
            <w:rPr>
              <w:rFonts w:asciiTheme="minorHAnsi" w:eastAsiaTheme="minorEastAsia" w:hAnsiTheme="minorHAnsi" w:cstheme="minorBidi"/>
              <w:noProof/>
              <w:sz w:val="22"/>
              <w:szCs w:val="22"/>
            </w:rPr>
          </w:pPr>
          <w:hyperlink w:anchor="_Toc20912513" w:history="1">
            <w:r w:rsidR="00865A20" w:rsidRPr="001A33C4">
              <w:rPr>
                <w:rStyle w:val="Hipercze"/>
                <w:rFonts w:eastAsiaTheme="majorEastAsia"/>
                <w:noProof/>
              </w:rPr>
              <w:t>Spis rysunków</w:t>
            </w:r>
            <w:r w:rsidR="00865A20">
              <w:rPr>
                <w:noProof/>
                <w:webHidden/>
              </w:rPr>
              <w:tab/>
            </w:r>
            <w:r w:rsidR="00865A20">
              <w:rPr>
                <w:noProof/>
                <w:webHidden/>
              </w:rPr>
              <w:fldChar w:fldCharType="begin"/>
            </w:r>
            <w:r w:rsidR="00865A20">
              <w:rPr>
                <w:noProof/>
                <w:webHidden/>
              </w:rPr>
              <w:instrText xml:space="preserve"> PAGEREF _Toc20912513 \h </w:instrText>
            </w:r>
            <w:r w:rsidR="00865A20">
              <w:rPr>
                <w:noProof/>
                <w:webHidden/>
              </w:rPr>
            </w:r>
            <w:r w:rsidR="00865A20">
              <w:rPr>
                <w:noProof/>
                <w:webHidden/>
              </w:rPr>
              <w:fldChar w:fldCharType="separate"/>
            </w:r>
            <w:r w:rsidR="00E31502">
              <w:rPr>
                <w:noProof/>
                <w:webHidden/>
              </w:rPr>
              <w:t>16</w:t>
            </w:r>
            <w:r w:rsidR="00865A20">
              <w:rPr>
                <w:noProof/>
                <w:webHidden/>
              </w:rPr>
              <w:fldChar w:fldCharType="end"/>
            </w:r>
          </w:hyperlink>
        </w:p>
        <w:p w14:paraId="15E9E057" w14:textId="77777777" w:rsidR="00865A20" w:rsidRDefault="00FD0750">
          <w:pPr>
            <w:pStyle w:val="Spistreci1"/>
            <w:rPr>
              <w:rFonts w:asciiTheme="minorHAnsi" w:eastAsiaTheme="minorEastAsia" w:hAnsiTheme="minorHAnsi" w:cstheme="minorBidi"/>
              <w:noProof/>
              <w:sz w:val="22"/>
              <w:szCs w:val="22"/>
            </w:rPr>
          </w:pPr>
          <w:hyperlink w:anchor="_Toc20912514" w:history="1">
            <w:r w:rsidR="00865A20" w:rsidRPr="001A33C4">
              <w:rPr>
                <w:rStyle w:val="Hipercze"/>
                <w:rFonts w:eastAsiaTheme="majorEastAsia"/>
                <w:noProof/>
              </w:rPr>
              <w:t>Załączniki</w:t>
            </w:r>
            <w:r w:rsidR="00865A20">
              <w:rPr>
                <w:noProof/>
                <w:webHidden/>
              </w:rPr>
              <w:tab/>
            </w:r>
            <w:r w:rsidR="00865A20">
              <w:rPr>
                <w:noProof/>
                <w:webHidden/>
              </w:rPr>
              <w:fldChar w:fldCharType="begin"/>
            </w:r>
            <w:r w:rsidR="00865A20">
              <w:rPr>
                <w:noProof/>
                <w:webHidden/>
              </w:rPr>
              <w:instrText xml:space="preserve"> PAGEREF _Toc20912514 \h </w:instrText>
            </w:r>
            <w:r w:rsidR="00865A20">
              <w:rPr>
                <w:noProof/>
                <w:webHidden/>
              </w:rPr>
            </w:r>
            <w:r w:rsidR="00865A20">
              <w:rPr>
                <w:noProof/>
                <w:webHidden/>
              </w:rPr>
              <w:fldChar w:fldCharType="separate"/>
            </w:r>
            <w:r w:rsidR="00E31502">
              <w:rPr>
                <w:noProof/>
                <w:webHidden/>
              </w:rPr>
              <w:t>17</w:t>
            </w:r>
            <w:r w:rsidR="00865A20">
              <w:rPr>
                <w:noProof/>
                <w:webHidden/>
              </w:rPr>
              <w:fldChar w:fldCharType="end"/>
            </w:r>
          </w:hyperlink>
        </w:p>
        <w:p w14:paraId="485036DB" w14:textId="77777777" w:rsidR="00535472" w:rsidRPr="00535472" w:rsidRDefault="002E6F90" w:rsidP="009C203B">
          <w:pPr>
            <w:pStyle w:val="Spistreci1"/>
          </w:pPr>
          <w:r w:rsidRPr="0001433B">
            <w:rPr>
              <w:b/>
              <w:bCs/>
              <w:sz w:val="22"/>
              <w:szCs w:val="22"/>
            </w:rPr>
            <w:fldChar w:fldCharType="end"/>
          </w:r>
        </w:p>
      </w:sdtContent>
    </w:sdt>
    <w:p w14:paraId="485553D0" w14:textId="77777777" w:rsidR="00782D10" w:rsidRDefault="00782D10">
      <w:pPr>
        <w:spacing w:line="240" w:lineRule="auto"/>
        <w:rPr>
          <w:rFonts w:eastAsia="Calibri" w:cs="Arial"/>
          <w:b/>
          <w:bCs/>
          <w:caps/>
          <w:kern w:val="32"/>
          <w:sz w:val="32"/>
          <w:szCs w:val="32"/>
          <w:lang w:eastAsia="en-US"/>
        </w:rPr>
      </w:pPr>
      <w:r>
        <w:br w:type="page"/>
      </w:r>
    </w:p>
    <w:p w14:paraId="0C7D2DC1" w14:textId="77777777" w:rsidR="00535472" w:rsidRPr="00AC4DF1" w:rsidRDefault="00535472" w:rsidP="00535472">
      <w:pPr>
        <w:pStyle w:val="Nagwek1"/>
        <w:numPr>
          <w:ilvl w:val="0"/>
          <w:numId w:val="0"/>
        </w:numPr>
      </w:pPr>
      <w:bookmarkStart w:id="0" w:name="_Toc20912503"/>
      <w:r>
        <w:lastRenderedPageBreak/>
        <w:t>Wstęp</w:t>
      </w:r>
      <w:bookmarkEnd w:id="0"/>
    </w:p>
    <w:p w14:paraId="3950FAC3" w14:textId="77777777" w:rsidR="005C02C7" w:rsidRDefault="005C02C7" w:rsidP="00535472">
      <w:pPr>
        <w:ind w:firstLine="0"/>
      </w:pPr>
      <w:r>
        <w:t xml:space="preserve">Wstęp powinien pozyskać uwagę czytającego </w:t>
      </w:r>
      <w:r w:rsidR="00E31D44">
        <w:t>oraz, w miarę możliwości,</w:t>
      </w:r>
      <w:r>
        <w:t xml:space="preserve"> przybliżyć mu przyczyny </w:t>
      </w:r>
      <w:r w:rsidR="00E31D44">
        <w:t xml:space="preserve">wyboru i zasadność </w:t>
      </w:r>
      <w:r>
        <w:t xml:space="preserve">tematu </w:t>
      </w:r>
      <w:r w:rsidR="00E31D44">
        <w:t xml:space="preserve">pisanej </w:t>
      </w:r>
      <w:r>
        <w:t>pracy</w:t>
      </w:r>
      <w:r w:rsidR="00E31D44">
        <w:t>.</w:t>
      </w:r>
    </w:p>
    <w:p w14:paraId="72B0E6C6" w14:textId="77777777" w:rsidR="00452EE4" w:rsidRDefault="00452EE4" w:rsidP="00452EE4">
      <w:pPr>
        <w:ind w:firstLine="0"/>
        <w:rPr>
          <w:rFonts w:eastAsia="Calibri"/>
          <w:lang w:eastAsia="en-US"/>
        </w:rPr>
      </w:pPr>
    </w:p>
    <w:p w14:paraId="07923544" w14:textId="77777777" w:rsidR="00452EE4" w:rsidRPr="00AC4DF1" w:rsidRDefault="00452EE4" w:rsidP="00452EE4">
      <w:pPr>
        <w:pStyle w:val="Nagwek1"/>
        <w:numPr>
          <w:ilvl w:val="0"/>
          <w:numId w:val="0"/>
        </w:numPr>
      </w:pPr>
      <w:bookmarkStart w:id="1" w:name="_Toc9452714"/>
      <w:bookmarkStart w:id="2" w:name="_Toc20912504"/>
      <w:r w:rsidRPr="00AC4DF1">
        <w:t>Cel i zakres pracy</w:t>
      </w:r>
      <w:bookmarkEnd w:id="1"/>
      <w:bookmarkEnd w:id="2"/>
    </w:p>
    <w:p w14:paraId="0F122495" w14:textId="77777777" w:rsidR="00E31D44" w:rsidRDefault="00E31D44" w:rsidP="00452EE4">
      <w:pPr>
        <w:ind w:firstLine="0"/>
      </w:pPr>
      <w:r>
        <w:t>Należy opisać co jest celem pracy, np.: celem pracy jest wykonanie analizy porównawczej urządzeń, celem pracy jest zaprojektowanie urządzenia, celem pracy jest skonstruowanie działającego urządzenia, celem pracy jest napisanie programu, itp.</w:t>
      </w:r>
    </w:p>
    <w:p w14:paraId="4612286B" w14:textId="77777777" w:rsidR="00E31D44" w:rsidRDefault="00E31D44" w:rsidP="00452EE4">
      <w:pPr>
        <w:ind w:firstLine="0"/>
      </w:pPr>
      <w:r>
        <w:tab/>
        <w:t xml:space="preserve">Należy opisać zakres pracy, np.: praca swym zakresem obejmuje przedstawienie budowy oraz trybów pracy silnika klatkowego, praca swym zakresem obejmuje przegląd sposobów sterowania wielopoziomowych falowników napięcia wraz z ich symulacją </w:t>
      </w:r>
      <w:r w:rsidR="008D50F2">
        <w:br/>
      </w:r>
      <w:r>
        <w:t>w środowisku Matlab/Simulink, itp.</w:t>
      </w:r>
    </w:p>
    <w:p w14:paraId="41A564DE" w14:textId="77777777" w:rsidR="00E31D44" w:rsidRDefault="00E31D44" w:rsidP="00452EE4">
      <w:pPr>
        <w:ind w:firstLine="0"/>
      </w:pPr>
    </w:p>
    <w:p w14:paraId="011B63E1" w14:textId="77777777" w:rsidR="00E31D44" w:rsidRDefault="00E31D44" w:rsidP="00452EE4">
      <w:pPr>
        <w:ind w:firstLine="0"/>
      </w:pPr>
      <w:r w:rsidRPr="00A14645">
        <w:rPr>
          <w:color w:val="FF0000"/>
        </w:rPr>
        <w:t>[</w:t>
      </w:r>
      <w:r>
        <w:rPr>
          <w:color w:val="FF0000"/>
        </w:rPr>
        <w:t xml:space="preserve">reszta strony </w:t>
      </w:r>
      <w:r w:rsidRPr="00A14645">
        <w:rPr>
          <w:color w:val="FF0000"/>
        </w:rPr>
        <w:t>pusta</w:t>
      </w:r>
      <w:r>
        <w:rPr>
          <w:color w:val="FF0000"/>
        </w:rPr>
        <w:t>, staramy się by „Wstęp” oraz „Cel i zakres pracy” zajęły jedną</w:t>
      </w:r>
      <w:r w:rsidR="009C203B">
        <w:rPr>
          <w:color w:val="FF0000"/>
        </w:rPr>
        <w:t xml:space="preserve"> całą stronę</w:t>
      </w:r>
      <w:r w:rsidRPr="00A14645">
        <w:rPr>
          <w:color w:val="FF0000"/>
        </w:rPr>
        <w:t>]</w:t>
      </w:r>
    </w:p>
    <w:p w14:paraId="12D3704E" w14:textId="77777777" w:rsidR="009D5C05" w:rsidRPr="00AC4DF1" w:rsidRDefault="009D5C05" w:rsidP="00B24D97">
      <w:pPr>
        <w:ind w:firstLine="0"/>
        <w:rPr>
          <w:rFonts w:eastAsia="Calibri" w:cs="Arial"/>
          <w:b/>
          <w:bCs/>
          <w:caps/>
          <w:kern w:val="32"/>
          <w:sz w:val="32"/>
          <w:szCs w:val="32"/>
          <w:lang w:eastAsia="en-US"/>
        </w:rPr>
      </w:pPr>
      <w:r w:rsidRPr="00AC4DF1">
        <w:br w:type="page"/>
      </w:r>
    </w:p>
    <w:p w14:paraId="54881157" w14:textId="77777777" w:rsidR="009D5C05" w:rsidRPr="00AC4DF1" w:rsidRDefault="000C1CB1" w:rsidP="00494673">
      <w:pPr>
        <w:pStyle w:val="Nagwek1"/>
        <w:numPr>
          <w:ilvl w:val="0"/>
          <w:numId w:val="2"/>
        </w:numPr>
      </w:pPr>
      <w:bookmarkStart w:id="3" w:name="_Toc20912505"/>
      <w:r>
        <w:lastRenderedPageBreak/>
        <w:t>Zasady</w:t>
      </w:r>
      <w:r w:rsidR="00782D10">
        <w:t xml:space="preserve"> formatowania</w:t>
      </w:r>
      <w:r w:rsidR="00DE178E">
        <w:rPr>
          <w:caps w:val="0"/>
        </w:rPr>
        <w:t xml:space="preserve"> </w:t>
      </w:r>
      <w:r>
        <w:t>tekstu</w:t>
      </w:r>
      <w:bookmarkEnd w:id="3"/>
    </w:p>
    <w:p w14:paraId="030E1402" w14:textId="77777777" w:rsidR="000C1CB1" w:rsidRDefault="000C1CB1" w:rsidP="000355BA">
      <w:pPr>
        <w:ind w:firstLine="0"/>
        <w:rPr>
          <w:lang w:eastAsia="en-US"/>
        </w:rPr>
      </w:pPr>
      <w:r>
        <w:rPr>
          <w:lang w:eastAsia="en-US"/>
        </w:rPr>
        <w:t>Praca powinna być sformatowana zgodnie z poniższymi wytycznymi.</w:t>
      </w:r>
    </w:p>
    <w:p w14:paraId="4E2240FB" w14:textId="77777777" w:rsidR="00DE178E" w:rsidRDefault="009939E8" w:rsidP="00DE178E">
      <w:pPr>
        <w:pStyle w:val="Nagwek2"/>
        <w:numPr>
          <w:ilvl w:val="1"/>
          <w:numId w:val="4"/>
        </w:numPr>
      </w:pPr>
      <w:r>
        <w:t xml:space="preserve"> </w:t>
      </w:r>
      <w:bookmarkStart w:id="4" w:name="_Toc20912506"/>
      <w:r w:rsidR="00DE178E">
        <w:t>Układ tekstu</w:t>
      </w:r>
      <w:bookmarkEnd w:id="4"/>
    </w:p>
    <w:p w14:paraId="1323B621" w14:textId="77777777" w:rsidR="00DE178E" w:rsidRDefault="00DE178E" w:rsidP="008E712A">
      <w:pPr>
        <w:ind w:firstLine="0"/>
      </w:pPr>
      <w:r>
        <w:t xml:space="preserve">Tekst normalny pisany oraz tytuły rozdziałów i podrozdziałów pisany jest czcionką Times New Roman. Tekst normalny </w:t>
      </w:r>
      <w:r w:rsidR="00575700">
        <w:t>pisany jest</w:t>
      </w:r>
      <w:r>
        <w:t xml:space="preserve"> rozmiar</w:t>
      </w:r>
      <w:r w:rsidR="00575700">
        <w:t>em</w:t>
      </w:r>
      <w:r>
        <w:t xml:space="preserve"> 12, wyjustowany</w:t>
      </w:r>
      <w:r w:rsidR="008E712A">
        <w:t>, interlinia 1,5</w:t>
      </w:r>
      <w:r w:rsidR="00575700">
        <w:t>.</w:t>
      </w:r>
      <w:r>
        <w:t xml:space="preserve"> </w:t>
      </w:r>
      <w:r w:rsidR="00575700">
        <w:t>T</w:t>
      </w:r>
      <w:r>
        <w:t xml:space="preserve">ytuły rozdziałów rozmiar tekstu 16, </w:t>
      </w:r>
      <w:r w:rsidR="00575700">
        <w:t>pogrubiony, wielkimi literami (nagłówek 1 wybrany w polu style). Tytuły podrozdziałów rozmiar tekstu 12, pogrubiony (nagłówek 2 wybrany w polu style). Stosowanie poprawnych stylów pozwala na automatyczne wygenerowanie spisu treści.</w:t>
      </w:r>
    </w:p>
    <w:p w14:paraId="5C0ECB68" w14:textId="77777777" w:rsidR="00575700" w:rsidRDefault="00575700" w:rsidP="00575700">
      <w:pPr>
        <w:pStyle w:val="Nagwek2"/>
        <w:numPr>
          <w:ilvl w:val="1"/>
          <w:numId w:val="4"/>
        </w:numPr>
      </w:pPr>
      <w:r>
        <w:t xml:space="preserve"> </w:t>
      </w:r>
      <w:bookmarkStart w:id="5" w:name="_Toc20912507"/>
      <w:r>
        <w:t>Rysunki</w:t>
      </w:r>
      <w:bookmarkEnd w:id="5"/>
    </w:p>
    <w:p w14:paraId="3E9E3032" w14:textId="77777777" w:rsidR="008E712A" w:rsidRDefault="00575700" w:rsidP="00DE178E">
      <w:pPr>
        <w:pStyle w:val="Nagwek"/>
        <w:ind w:firstLine="0"/>
      </w:pPr>
      <w:r>
        <w:t>Rysunki podpisywane są pod spodem</w:t>
      </w:r>
      <w:r w:rsidR="00EE67E4">
        <w:t>, czcionką Times New Roman, rozmiar 1</w:t>
      </w:r>
      <w:r w:rsidR="009A3B19">
        <w:t>0</w:t>
      </w:r>
      <w:r w:rsidR="00E520F3">
        <w:t xml:space="preserve"> (Styl: podpis pod rysunkiem).</w:t>
      </w:r>
      <w:r w:rsidR="00EE67E4">
        <w:t xml:space="preserve"> Tekst normalnie, źródło kursywą. Numeracja rysunków </w:t>
      </w:r>
      <w:r w:rsidR="00E520F3">
        <w:br/>
      </w:r>
      <w:r w:rsidR="00EE67E4">
        <w:t xml:space="preserve">w postaci: [nr rozdziału].[kolejny nr rysunku, zaczynając od 1 dla pierwszego </w:t>
      </w:r>
      <w:r w:rsidR="00E520F3">
        <w:br/>
      </w:r>
      <w:r w:rsidR="00EE67E4">
        <w:t>w rozdziale].</w:t>
      </w:r>
    </w:p>
    <w:p w14:paraId="55ABB8B7" w14:textId="77777777" w:rsidR="008E712A" w:rsidRDefault="008E712A" w:rsidP="008E712A">
      <w:pPr>
        <w:pStyle w:val="Nagwek"/>
        <w:tabs>
          <w:tab w:val="clear" w:pos="4536"/>
          <w:tab w:val="clear" w:pos="9072"/>
        </w:tabs>
        <w:ind w:firstLine="0"/>
      </w:pPr>
      <w:r>
        <w:tab/>
        <w:t>Przykładowo:</w:t>
      </w:r>
    </w:p>
    <w:p w14:paraId="37DA3A6B" w14:textId="02469D1D" w:rsidR="0078137E" w:rsidRPr="00AC4DF1" w:rsidRDefault="00862772" w:rsidP="008D50F2">
      <w:pPr>
        <w:pStyle w:val="Nagwek"/>
        <w:ind w:firstLine="0"/>
        <w:jc w:val="center"/>
      </w:pPr>
      <w:r>
        <w:rPr>
          <w:noProof/>
        </w:rPr>
        <w:drawing>
          <wp:inline distT="0" distB="0" distL="0" distR="0" wp14:anchorId="47BD03DD" wp14:editId="58FCB91F">
            <wp:extent cx="1809750" cy="250450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5879" cy="2526822"/>
                    </a:xfrm>
                    <a:prstGeom prst="rect">
                      <a:avLst/>
                    </a:prstGeom>
                    <a:noFill/>
                    <a:ln>
                      <a:noFill/>
                    </a:ln>
                  </pic:spPr>
                </pic:pic>
              </a:graphicData>
            </a:graphic>
          </wp:inline>
        </w:drawing>
      </w:r>
    </w:p>
    <w:p w14:paraId="49FFF0F7" w14:textId="00F5173A" w:rsidR="009912E6" w:rsidRPr="009A3B19" w:rsidRDefault="002D23F5" w:rsidP="009A3B19">
      <w:pPr>
        <w:pStyle w:val="Legenda"/>
        <w:rPr>
          <w:i/>
        </w:rPr>
      </w:pPr>
      <w:bookmarkStart w:id="6" w:name="_Toc9574457"/>
      <w:bookmarkStart w:id="7" w:name="_Toc20914478"/>
      <w:bookmarkStart w:id="8" w:name="_Toc20914702"/>
      <w:r w:rsidRPr="009A3B19">
        <w:t xml:space="preserve">Rys. </w:t>
      </w:r>
      <w:bookmarkStart w:id="9" w:name="_Hlk9461083"/>
      <w:r w:rsidRPr="009A3B19">
        <w:t>1.</w:t>
      </w:r>
      <w:r w:rsidR="002E6F90" w:rsidRPr="009A3B19">
        <w:fldChar w:fldCharType="begin"/>
      </w:r>
      <w:r w:rsidRPr="009A3B19">
        <w:instrText xml:space="preserve"> SEQ Rys._ \* ARABIC \s 1 </w:instrText>
      </w:r>
      <w:r w:rsidR="002E6F90" w:rsidRPr="009A3B19">
        <w:fldChar w:fldCharType="separate"/>
      </w:r>
      <w:r w:rsidR="000F3193" w:rsidRPr="009A3B19">
        <w:t>1</w:t>
      </w:r>
      <w:r w:rsidR="002E6F90" w:rsidRPr="009A3B19">
        <w:fldChar w:fldCharType="end"/>
      </w:r>
      <w:r w:rsidRPr="009A3B19">
        <w:t xml:space="preserve">. </w:t>
      </w:r>
      <w:r w:rsidR="008D50F2" w:rsidRPr="009A3B19">
        <w:t xml:space="preserve">Logo Wydziału Mechatroniki i Elektrotechniki </w:t>
      </w:r>
      <w:r w:rsidR="00862772">
        <w:t>P</w:t>
      </w:r>
      <w:r w:rsidR="008D50F2" w:rsidRPr="009A3B19">
        <w:t>M</w:t>
      </w:r>
      <w:r w:rsidRPr="009A3B19">
        <w:t>.</w:t>
      </w:r>
      <w:bookmarkEnd w:id="9"/>
      <w:r w:rsidR="001E7D5C" w:rsidRPr="009A3B19">
        <w:br/>
      </w:r>
      <w:r w:rsidR="00CC722C" w:rsidRPr="009A3B19">
        <w:rPr>
          <w:i/>
        </w:rPr>
        <w:t xml:space="preserve">Źródło: </w:t>
      </w:r>
      <w:r w:rsidR="00800E51" w:rsidRPr="009A3B19">
        <w:rPr>
          <w:i/>
        </w:rPr>
        <w:t>[1]</w:t>
      </w:r>
      <w:bookmarkEnd w:id="6"/>
      <w:bookmarkEnd w:id="7"/>
      <w:bookmarkEnd w:id="8"/>
    </w:p>
    <w:p w14:paraId="7ACC0241" w14:textId="77777777" w:rsidR="001E7D5C" w:rsidRDefault="001E7D5C" w:rsidP="009912E6">
      <w:pPr>
        <w:spacing w:line="240" w:lineRule="auto"/>
        <w:rPr>
          <w:i/>
          <w:sz w:val="22"/>
          <w:szCs w:val="22"/>
        </w:rPr>
      </w:pPr>
    </w:p>
    <w:p w14:paraId="7F7F5F3C" w14:textId="77777777" w:rsidR="001E7D5C" w:rsidRDefault="001E7D5C" w:rsidP="009912E6">
      <w:pPr>
        <w:spacing w:line="240" w:lineRule="auto"/>
        <w:rPr>
          <w:i/>
          <w:sz w:val="22"/>
          <w:szCs w:val="22"/>
        </w:rPr>
      </w:pPr>
    </w:p>
    <w:p w14:paraId="54758917" w14:textId="77777777" w:rsidR="009D5C05" w:rsidRPr="00F5590C" w:rsidRDefault="008D50F2" w:rsidP="004652C6">
      <w:pPr>
        <w:pStyle w:val="Nagwek4"/>
        <w:numPr>
          <w:ilvl w:val="1"/>
          <w:numId w:val="4"/>
        </w:numPr>
        <w:rPr>
          <w:i w:val="0"/>
          <w:color w:val="auto"/>
        </w:rPr>
      </w:pPr>
      <w:r>
        <w:rPr>
          <w:i w:val="0"/>
          <w:color w:val="auto"/>
        </w:rPr>
        <w:lastRenderedPageBreak/>
        <w:t xml:space="preserve"> Odsyłacze do bibliografii</w:t>
      </w:r>
    </w:p>
    <w:p w14:paraId="3C1920C8" w14:textId="77777777" w:rsidR="008D50F2" w:rsidRDefault="008D50F2" w:rsidP="008E712A">
      <w:pPr>
        <w:ind w:firstLine="0"/>
      </w:pPr>
      <w:r>
        <w:t>Odsyłacze do bibliografii umieszczane są w nawiasach kwadratowych [</w:t>
      </w:r>
      <w:r w:rsidR="008E712A">
        <w:t>nr</w:t>
      </w:r>
      <w:r>
        <w:t>] w tekście. Przykładowo [2].</w:t>
      </w:r>
      <w:r w:rsidR="008E712A">
        <w:t xml:space="preserve"> Wpisy bibliografii numerowane są kolejno, przez cały zakres pracy, począwszy od numeru 1.</w:t>
      </w:r>
    </w:p>
    <w:p w14:paraId="2B0B61F0" w14:textId="77777777" w:rsidR="008D50F2" w:rsidRPr="00F5590C" w:rsidRDefault="008D50F2" w:rsidP="008D50F2">
      <w:pPr>
        <w:pStyle w:val="Nagwek4"/>
        <w:numPr>
          <w:ilvl w:val="1"/>
          <w:numId w:val="4"/>
        </w:numPr>
        <w:rPr>
          <w:i w:val="0"/>
          <w:color w:val="auto"/>
        </w:rPr>
      </w:pPr>
      <w:r>
        <w:rPr>
          <w:i w:val="0"/>
          <w:color w:val="auto"/>
        </w:rPr>
        <w:t xml:space="preserve"> Tabele</w:t>
      </w:r>
    </w:p>
    <w:p w14:paraId="6EB90063" w14:textId="77777777" w:rsidR="008D50F2" w:rsidRDefault="008D50F2" w:rsidP="008D50F2">
      <w:pPr>
        <w:ind w:firstLine="0"/>
        <w:rPr>
          <w:lang w:eastAsia="en-US"/>
        </w:rPr>
      </w:pPr>
      <w:r>
        <w:rPr>
          <w:lang w:eastAsia="en-US"/>
        </w:rPr>
        <w:t xml:space="preserve">Tabele podpisane są czcionką Times New Roman, rozmiar 11, nad tabelą. </w:t>
      </w:r>
      <w:r>
        <w:t xml:space="preserve">Numeracja tabel w postaci: [nr rozdziału].[kolejny nr tabeli, zaczynając od 1 dla pierwszej </w:t>
      </w:r>
      <w:r>
        <w:br/>
        <w:t>w rozdziale]. Treść tabeli czcionką Calibri, rozmiar 11, bez interlinii.</w:t>
      </w:r>
    </w:p>
    <w:p w14:paraId="4A50CBC0" w14:textId="77777777" w:rsidR="008E712A" w:rsidRDefault="008E712A" w:rsidP="00E5407E">
      <w:pPr>
        <w:spacing w:line="240" w:lineRule="auto"/>
        <w:ind w:firstLine="0"/>
        <w:rPr>
          <w:lang w:eastAsia="en-US"/>
        </w:rPr>
      </w:pPr>
    </w:p>
    <w:p w14:paraId="18A57346" w14:textId="77777777" w:rsidR="00E924F7" w:rsidRPr="00AC4DF1" w:rsidRDefault="008E712A" w:rsidP="008E712A">
      <w:pPr>
        <w:spacing w:line="240" w:lineRule="auto"/>
        <w:ind w:firstLine="708"/>
        <w:rPr>
          <w:lang w:eastAsia="en-US"/>
        </w:rPr>
      </w:pPr>
      <w:r>
        <w:rPr>
          <w:lang w:eastAsia="en-US"/>
        </w:rPr>
        <w:t>Przykładowo:</w:t>
      </w:r>
    </w:p>
    <w:p w14:paraId="1E43F4D6" w14:textId="77777777" w:rsidR="005B2AB5" w:rsidRPr="00AC4DF1" w:rsidRDefault="00103384" w:rsidP="00103384">
      <w:pPr>
        <w:pStyle w:val="Podpistabeli"/>
        <w:spacing w:before="120" w:after="120"/>
        <w:jc w:val="center"/>
        <w:rPr>
          <w:sz w:val="22"/>
          <w:szCs w:val="22"/>
        </w:rPr>
      </w:pPr>
      <w:bookmarkStart w:id="10" w:name="_Hlk9461153"/>
      <w:r w:rsidRPr="00AC4DF1">
        <w:rPr>
          <w:sz w:val="22"/>
          <w:szCs w:val="22"/>
        </w:rPr>
        <w:t>Tab. 1.</w:t>
      </w:r>
      <w:r w:rsidR="002E6F90" w:rsidRPr="00AC4DF1">
        <w:rPr>
          <w:sz w:val="22"/>
          <w:szCs w:val="22"/>
        </w:rPr>
        <w:fldChar w:fldCharType="begin"/>
      </w:r>
      <w:r w:rsidRPr="00AC4DF1">
        <w:rPr>
          <w:sz w:val="22"/>
          <w:szCs w:val="22"/>
        </w:rPr>
        <w:instrText xml:space="preserve"> SEQ Tab._ \* ARABIC \s 1 </w:instrText>
      </w:r>
      <w:r w:rsidR="002E6F90" w:rsidRPr="00AC4DF1">
        <w:rPr>
          <w:sz w:val="22"/>
          <w:szCs w:val="22"/>
        </w:rPr>
        <w:fldChar w:fldCharType="separate"/>
      </w:r>
      <w:r w:rsidR="000F3193">
        <w:rPr>
          <w:noProof/>
          <w:sz w:val="22"/>
          <w:szCs w:val="22"/>
        </w:rPr>
        <w:t>1</w:t>
      </w:r>
      <w:r w:rsidR="002E6F90" w:rsidRPr="00AC4DF1">
        <w:rPr>
          <w:sz w:val="22"/>
          <w:szCs w:val="22"/>
        </w:rPr>
        <w:fldChar w:fldCharType="end"/>
      </w:r>
      <w:r w:rsidRPr="00AC4DF1">
        <w:rPr>
          <w:sz w:val="22"/>
          <w:szCs w:val="22"/>
        </w:rPr>
        <w:t xml:space="preserve">. </w:t>
      </w:r>
      <w:r w:rsidR="008D50F2">
        <w:rPr>
          <w:sz w:val="22"/>
          <w:szCs w:val="22"/>
        </w:rPr>
        <w:t>Przykładowa tabela</w:t>
      </w:r>
    </w:p>
    <w:tbl>
      <w:tblPr>
        <w:tblStyle w:val="Tabela-Siatka"/>
        <w:tblW w:w="0" w:type="auto"/>
        <w:tblLook w:val="04A0" w:firstRow="1" w:lastRow="0" w:firstColumn="1" w:lastColumn="0" w:noHBand="0" w:noVBand="1"/>
      </w:tblPr>
      <w:tblGrid>
        <w:gridCol w:w="2892"/>
        <w:gridCol w:w="2882"/>
        <w:gridCol w:w="2882"/>
      </w:tblGrid>
      <w:tr w:rsidR="00E924F7" w:rsidRPr="00AC4DF1" w14:paraId="4FCD8CF9" w14:textId="77777777" w:rsidTr="008D50F2">
        <w:tc>
          <w:tcPr>
            <w:tcW w:w="2968" w:type="dxa"/>
          </w:tcPr>
          <w:bookmarkEnd w:id="10"/>
          <w:p w14:paraId="30147642" w14:textId="77777777" w:rsidR="00E924F7" w:rsidRPr="00AC4DF1" w:rsidRDefault="008D50F2" w:rsidP="008D50F2">
            <w:pPr>
              <w:spacing w:line="240" w:lineRule="auto"/>
            </w:pPr>
            <w:r>
              <w:t>Kolumna 1</w:t>
            </w:r>
          </w:p>
        </w:tc>
        <w:tc>
          <w:tcPr>
            <w:tcW w:w="2957" w:type="dxa"/>
          </w:tcPr>
          <w:p w14:paraId="1C098484" w14:textId="77777777" w:rsidR="00E924F7" w:rsidRPr="00AC4DF1" w:rsidRDefault="008D50F2" w:rsidP="008D50F2">
            <w:pPr>
              <w:spacing w:line="240" w:lineRule="auto"/>
            </w:pPr>
            <w:r>
              <w:t>Kolumna 2</w:t>
            </w:r>
          </w:p>
        </w:tc>
        <w:tc>
          <w:tcPr>
            <w:tcW w:w="2957" w:type="dxa"/>
          </w:tcPr>
          <w:p w14:paraId="342D7AD2" w14:textId="77777777" w:rsidR="00E924F7" w:rsidRPr="00AC4DF1" w:rsidRDefault="008D50F2" w:rsidP="008D50F2">
            <w:pPr>
              <w:spacing w:line="240" w:lineRule="auto"/>
            </w:pPr>
            <w:r>
              <w:t>Kolumna 3</w:t>
            </w:r>
          </w:p>
        </w:tc>
      </w:tr>
      <w:tr w:rsidR="00E924F7" w:rsidRPr="00AC4DF1" w14:paraId="30BC9F9F" w14:textId="77777777" w:rsidTr="008D50F2">
        <w:tc>
          <w:tcPr>
            <w:tcW w:w="2968" w:type="dxa"/>
          </w:tcPr>
          <w:p w14:paraId="1BA61FA0" w14:textId="77777777" w:rsidR="00E924F7" w:rsidRPr="00AC4DF1" w:rsidRDefault="008D50F2" w:rsidP="008D50F2">
            <w:pPr>
              <w:spacing w:line="240" w:lineRule="auto"/>
              <w:jc w:val="center"/>
            </w:pPr>
            <w:r>
              <w:t>Treść 1</w:t>
            </w:r>
          </w:p>
        </w:tc>
        <w:tc>
          <w:tcPr>
            <w:tcW w:w="2957" w:type="dxa"/>
          </w:tcPr>
          <w:p w14:paraId="4F17F792" w14:textId="77777777" w:rsidR="00E924F7" w:rsidRPr="00AC4DF1" w:rsidRDefault="008D50F2" w:rsidP="008D50F2">
            <w:pPr>
              <w:spacing w:line="240" w:lineRule="auto"/>
            </w:pPr>
            <w:r>
              <w:t>Treść 2</w:t>
            </w:r>
          </w:p>
        </w:tc>
        <w:tc>
          <w:tcPr>
            <w:tcW w:w="2957" w:type="dxa"/>
          </w:tcPr>
          <w:p w14:paraId="65816996" w14:textId="77777777" w:rsidR="00E924F7" w:rsidRPr="00AC4DF1" w:rsidRDefault="008D50F2" w:rsidP="008D50F2">
            <w:pPr>
              <w:spacing w:line="240" w:lineRule="auto"/>
            </w:pPr>
            <w:r>
              <w:t>Treść 3</w:t>
            </w:r>
          </w:p>
        </w:tc>
      </w:tr>
      <w:tr w:rsidR="00E924F7" w:rsidRPr="00AC4DF1" w14:paraId="473275A6" w14:textId="77777777" w:rsidTr="008D50F2">
        <w:tc>
          <w:tcPr>
            <w:tcW w:w="2968" w:type="dxa"/>
          </w:tcPr>
          <w:p w14:paraId="4F446177" w14:textId="77777777" w:rsidR="00E924F7" w:rsidRPr="00AC4DF1" w:rsidRDefault="008D50F2" w:rsidP="008D50F2">
            <w:pPr>
              <w:spacing w:line="240" w:lineRule="auto"/>
              <w:jc w:val="center"/>
            </w:pPr>
            <w:r>
              <w:t>Test</w:t>
            </w:r>
          </w:p>
        </w:tc>
        <w:tc>
          <w:tcPr>
            <w:tcW w:w="2957" w:type="dxa"/>
          </w:tcPr>
          <w:p w14:paraId="0D5BEFBF" w14:textId="77777777" w:rsidR="00E924F7" w:rsidRPr="00AC4DF1" w:rsidRDefault="008D50F2" w:rsidP="008D50F2">
            <w:pPr>
              <w:spacing w:line="240" w:lineRule="auto"/>
              <w:jc w:val="center"/>
            </w:pPr>
            <w:r>
              <w:t>Test</w:t>
            </w:r>
          </w:p>
        </w:tc>
        <w:tc>
          <w:tcPr>
            <w:tcW w:w="2957" w:type="dxa"/>
          </w:tcPr>
          <w:p w14:paraId="1B0919E0" w14:textId="77777777" w:rsidR="00E924F7" w:rsidRPr="00AC4DF1" w:rsidRDefault="008D50F2" w:rsidP="008D50F2">
            <w:pPr>
              <w:spacing w:line="240" w:lineRule="auto"/>
              <w:jc w:val="center"/>
            </w:pPr>
            <w:r>
              <w:t>Test</w:t>
            </w:r>
          </w:p>
        </w:tc>
      </w:tr>
    </w:tbl>
    <w:p w14:paraId="75D841E2" w14:textId="77777777" w:rsidR="008D50F2" w:rsidRPr="00F5590C" w:rsidRDefault="008D50F2" w:rsidP="008D50F2">
      <w:pPr>
        <w:pStyle w:val="Nagwek4"/>
        <w:numPr>
          <w:ilvl w:val="1"/>
          <w:numId w:val="4"/>
        </w:numPr>
        <w:rPr>
          <w:i w:val="0"/>
          <w:color w:val="auto"/>
        </w:rPr>
      </w:pPr>
      <w:r>
        <w:rPr>
          <w:i w:val="0"/>
          <w:color w:val="auto"/>
        </w:rPr>
        <w:t xml:space="preserve"> </w:t>
      </w:r>
      <w:r w:rsidR="008E712A">
        <w:rPr>
          <w:i w:val="0"/>
          <w:color w:val="auto"/>
        </w:rPr>
        <w:t>Równania</w:t>
      </w:r>
    </w:p>
    <w:p w14:paraId="0464807A" w14:textId="77777777" w:rsidR="008E712A" w:rsidRDefault="008E712A" w:rsidP="008E712A">
      <w:pPr>
        <w:ind w:firstLine="0"/>
        <w:rPr>
          <w:lang w:eastAsia="en-US"/>
        </w:rPr>
      </w:pPr>
      <w:r>
        <w:rPr>
          <w:lang w:eastAsia="en-US"/>
        </w:rPr>
        <w:t xml:space="preserve">Równania tworzone są w oparciu o „edytor równań” programu Word. Wykorzystując ustawienia domyślne programu, tj. czcionka Cambria Math, rozmiar 12, kursywa. Numery równań umieszczane są w nawiasach okrągłych () po prawej stronie równania. </w:t>
      </w:r>
      <w:r w:rsidR="00D42315">
        <w:rPr>
          <w:lang w:eastAsia="en-US"/>
        </w:rPr>
        <w:t>Numeracja równań w postaci: (nr rozdziału.nr równania).</w:t>
      </w:r>
    </w:p>
    <w:p w14:paraId="1EA18816" w14:textId="77777777" w:rsidR="008D50F2" w:rsidRDefault="008E712A" w:rsidP="008E712A">
      <w:pPr>
        <w:spacing w:line="240" w:lineRule="auto"/>
      </w:pPr>
      <w:r>
        <w:t>Przykładowo:</w:t>
      </w:r>
    </w:p>
    <w:p w14:paraId="35EE7D93" w14:textId="77777777" w:rsidR="008D50F2" w:rsidRDefault="00FD0750" w:rsidP="00A75C9E">
      <w:pPr>
        <w:spacing w:line="240" w:lineRule="auto"/>
        <w:ind w:firstLine="0"/>
        <w:jc w:val="center"/>
      </w:pPr>
      <m:oMath>
        <m:d>
          <m:dPr>
            <m:begChr m:val="|"/>
            <m:endChr m:val="|"/>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I</m:t>
            </m:r>
          </m:den>
        </m:f>
      </m:oMath>
      <w:r w:rsidR="00A75C9E">
        <w:tab/>
      </w:r>
      <w:r w:rsidR="008E712A">
        <w:t>(1.1)</w:t>
      </w:r>
    </w:p>
    <w:p w14:paraId="1954321E" w14:textId="77777777" w:rsidR="00D42315" w:rsidRDefault="00D42315">
      <w:pPr>
        <w:spacing w:line="240" w:lineRule="auto"/>
      </w:pPr>
      <w:r>
        <w:br w:type="page"/>
      </w:r>
    </w:p>
    <w:p w14:paraId="4E1367D6" w14:textId="77777777" w:rsidR="008D50F2" w:rsidRDefault="008D50F2" w:rsidP="008D50F2">
      <w:pPr>
        <w:spacing w:line="240" w:lineRule="auto"/>
      </w:pPr>
    </w:p>
    <w:p w14:paraId="59836CC2" w14:textId="77777777" w:rsidR="00E31C41" w:rsidRDefault="00D42315" w:rsidP="004652C6">
      <w:pPr>
        <w:pStyle w:val="Nagwek1"/>
        <w:numPr>
          <w:ilvl w:val="0"/>
          <w:numId w:val="5"/>
        </w:numPr>
      </w:pPr>
      <w:bookmarkStart w:id="11" w:name="_Toc20912508"/>
      <w:r>
        <w:t>Zasady stylistyczne</w:t>
      </w:r>
      <w:bookmarkEnd w:id="11"/>
    </w:p>
    <w:p w14:paraId="21F03D86" w14:textId="77777777" w:rsidR="00D42315" w:rsidRPr="00D42315" w:rsidRDefault="00D42315" w:rsidP="00D42315">
      <w:pPr>
        <w:ind w:firstLine="0"/>
        <w:rPr>
          <w:lang w:eastAsia="en-US"/>
        </w:rPr>
      </w:pPr>
      <w:r>
        <w:rPr>
          <w:lang w:eastAsia="en-US"/>
        </w:rPr>
        <w:t>W rozdziale tym przedstawione zostały podstawowe zasady stylistyczne pisania pracy.</w:t>
      </w:r>
    </w:p>
    <w:p w14:paraId="1874F880" w14:textId="77777777" w:rsidR="00D42315" w:rsidRPr="00F5590C" w:rsidRDefault="00D42315" w:rsidP="00D42315">
      <w:pPr>
        <w:pStyle w:val="Nagwek4"/>
        <w:numPr>
          <w:ilvl w:val="1"/>
          <w:numId w:val="5"/>
        </w:numPr>
        <w:rPr>
          <w:i w:val="0"/>
          <w:color w:val="auto"/>
        </w:rPr>
      </w:pPr>
      <w:r>
        <w:rPr>
          <w:i w:val="0"/>
          <w:color w:val="auto"/>
        </w:rPr>
        <w:t xml:space="preserve"> Poprawny język pracy</w:t>
      </w:r>
    </w:p>
    <w:p w14:paraId="5A6E1087" w14:textId="77777777" w:rsidR="002F2C48" w:rsidRDefault="002F2C48" w:rsidP="00D42315">
      <w:pPr>
        <w:ind w:firstLine="0"/>
        <w:rPr>
          <w:lang w:eastAsia="en-US"/>
        </w:rPr>
      </w:pPr>
      <w:r>
        <w:rPr>
          <w:lang w:eastAsia="en-US"/>
        </w:rPr>
        <w:t xml:space="preserve">Praca powinna być napisana w formie bezosobowej lub </w:t>
      </w:r>
      <w:r w:rsidR="00A80EF6">
        <w:rPr>
          <w:lang w:eastAsia="en-US"/>
        </w:rPr>
        <w:t xml:space="preserve">ewentualnie </w:t>
      </w:r>
      <w:r>
        <w:rPr>
          <w:lang w:eastAsia="en-US"/>
        </w:rPr>
        <w:t>w trzeciej osobie liczby pojedynczej. Opisywane są fakty, a nie subiektywne odczucia autora.</w:t>
      </w:r>
      <w:r w:rsidR="00A80EF6">
        <w:rPr>
          <w:lang w:eastAsia="en-US"/>
        </w:rPr>
        <w:t xml:space="preserve"> Język używany w pracy powinien być na wysokim poziomie, nie za prosty, ale jednocześnie nie zbyt skomplikowany. Prostota języka nie przystoi poziomowi pracy świadczącej  </w:t>
      </w:r>
      <w:r w:rsidR="00A80EF6">
        <w:rPr>
          <w:lang w:eastAsia="en-US"/>
        </w:rPr>
        <w:br/>
        <w:t xml:space="preserve">o ukończeniu studiów wyższych, język zbyt skomplikowany natomiast </w:t>
      </w:r>
      <w:r w:rsidR="008D5A4B">
        <w:rPr>
          <w:lang w:eastAsia="en-US"/>
        </w:rPr>
        <w:t>utrudnia jej czytanie, jednocześnie w żaden sposób nie podnosząc jej poziomu.</w:t>
      </w:r>
    </w:p>
    <w:p w14:paraId="4B7CF691" w14:textId="77777777" w:rsidR="002F2C48" w:rsidRDefault="002F2C48" w:rsidP="002F2C48">
      <w:pPr>
        <w:rPr>
          <w:lang w:eastAsia="en-US"/>
        </w:rPr>
      </w:pPr>
      <w:r>
        <w:rPr>
          <w:lang w:eastAsia="en-US"/>
        </w:rPr>
        <w:t>Przykładowo – chcemy opisać, że zaprojektowaliśmy układ</w:t>
      </w:r>
      <w:r w:rsidR="00A80EF6">
        <w:rPr>
          <w:lang w:eastAsia="en-US"/>
        </w:rPr>
        <w:t>, przedstawiliśmy go na rysunku 2.1</w:t>
      </w:r>
      <w:r>
        <w:rPr>
          <w:lang w:eastAsia="en-US"/>
        </w:rPr>
        <w:t>, zmierzyliśmy jego parametry</w:t>
      </w:r>
      <w:r w:rsidR="00A80EF6">
        <w:rPr>
          <w:lang w:eastAsia="en-US"/>
        </w:rPr>
        <w:t xml:space="preserve"> i podaliśmy je w tabeli 2.1</w:t>
      </w:r>
      <w:r>
        <w:rPr>
          <w:lang w:eastAsia="en-US"/>
        </w:rPr>
        <w:t xml:space="preserve">, </w:t>
      </w:r>
      <w:r w:rsidR="00A80EF6">
        <w:rPr>
          <w:lang w:eastAsia="en-US"/>
        </w:rPr>
        <w:t xml:space="preserve">skoro </w:t>
      </w:r>
      <w:r>
        <w:rPr>
          <w:lang w:eastAsia="en-US"/>
        </w:rPr>
        <w:t>zadziałał zgodnie z założeniem teoretycznym</w:t>
      </w:r>
      <w:r w:rsidR="00A80EF6">
        <w:rPr>
          <w:lang w:eastAsia="en-US"/>
        </w:rPr>
        <w:t xml:space="preserve"> to</w:t>
      </w:r>
      <w:r>
        <w:rPr>
          <w:lang w:eastAsia="en-US"/>
        </w:rPr>
        <w:t xml:space="preserve"> uważamy, że jest dobry.</w:t>
      </w:r>
    </w:p>
    <w:p w14:paraId="140BE541" w14:textId="77777777" w:rsidR="002F2C48" w:rsidRDefault="00A80EF6" w:rsidP="002F2C48">
      <w:pPr>
        <w:rPr>
          <w:lang w:eastAsia="en-US"/>
        </w:rPr>
      </w:pPr>
      <w:r>
        <w:rPr>
          <w:lang w:eastAsia="en-US"/>
        </w:rPr>
        <w:t>W formie bezosobowej opis taki może mieć postać:</w:t>
      </w:r>
    </w:p>
    <w:p w14:paraId="2766BA84" w14:textId="77777777" w:rsidR="00A80EF6" w:rsidRPr="00A80EF6" w:rsidRDefault="00A80EF6" w:rsidP="002F2C48">
      <w:pPr>
        <w:rPr>
          <w:b/>
          <w:lang w:eastAsia="en-US"/>
        </w:rPr>
      </w:pPr>
      <w:r w:rsidRPr="00A80EF6">
        <w:rPr>
          <w:b/>
          <w:lang w:eastAsia="en-US"/>
        </w:rPr>
        <w:t xml:space="preserve">W oparciu o rozwiązania teoretyczne, przedstawione w rozdziale </w:t>
      </w:r>
      <w:r>
        <w:rPr>
          <w:b/>
          <w:lang w:eastAsia="en-US"/>
        </w:rPr>
        <w:t>1</w:t>
      </w:r>
      <w:r w:rsidRPr="00A80EF6">
        <w:rPr>
          <w:b/>
          <w:lang w:eastAsia="en-US"/>
        </w:rPr>
        <w:t>, zaprojektowany został układ, którego schemat przedstawiono na rys. 2.1. Pomiary rzeczywistych parametrów zaprojektowanego układu zebrane zostały w tabeli 2.1. Zgodność wyników pomiarów z założeniami teoretycznymi projektowanego układu pozwala wnioskować, iż działa on poprawnie.</w:t>
      </w:r>
    </w:p>
    <w:p w14:paraId="2B0E33DE" w14:textId="77777777" w:rsidR="00A80EF6" w:rsidRDefault="00A80EF6" w:rsidP="002F2C48">
      <w:pPr>
        <w:rPr>
          <w:lang w:eastAsia="en-US"/>
        </w:rPr>
      </w:pPr>
      <w:r>
        <w:rPr>
          <w:lang w:eastAsia="en-US"/>
        </w:rPr>
        <w:t>W trzeciej osobie liczby pojedynczej ten sam opis miałby postać:</w:t>
      </w:r>
    </w:p>
    <w:p w14:paraId="5AE8A44A" w14:textId="77777777" w:rsidR="00A80EF6" w:rsidRPr="002F2C48" w:rsidRDefault="00A80EF6" w:rsidP="002F2C48">
      <w:pPr>
        <w:rPr>
          <w:lang w:eastAsia="en-US"/>
        </w:rPr>
      </w:pPr>
      <w:r>
        <w:rPr>
          <w:b/>
          <w:lang w:eastAsia="en-US"/>
        </w:rPr>
        <w:t>Autor, w</w:t>
      </w:r>
      <w:r w:rsidRPr="00A80EF6">
        <w:rPr>
          <w:b/>
          <w:lang w:eastAsia="en-US"/>
        </w:rPr>
        <w:t xml:space="preserve"> oparciu o rozwiązania teoretyczne przedstawione w rozdziale </w:t>
      </w:r>
      <w:r>
        <w:rPr>
          <w:b/>
          <w:lang w:eastAsia="en-US"/>
        </w:rPr>
        <w:t>1</w:t>
      </w:r>
      <w:r w:rsidRPr="00A80EF6">
        <w:rPr>
          <w:b/>
          <w:lang w:eastAsia="en-US"/>
        </w:rPr>
        <w:t>, zaprojektowa</w:t>
      </w:r>
      <w:r>
        <w:rPr>
          <w:b/>
          <w:lang w:eastAsia="en-US"/>
        </w:rPr>
        <w:t>ł</w:t>
      </w:r>
      <w:r w:rsidRPr="00A80EF6">
        <w:rPr>
          <w:b/>
          <w:lang w:eastAsia="en-US"/>
        </w:rPr>
        <w:t xml:space="preserve"> układ, którego schemat przedstawi</w:t>
      </w:r>
      <w:r>
        <w:rPr>
          <w:b/>
          <w:lang w:eastAsia="en-US"/>
        </w:rPr>
        <w:t>ł</w:t>
      </w:r>
      <w:r w:rsidRPr="00A80EF6">
        <w:rPr>
          <w:b/>
          <w:lang w:eastAsia="en-US"/>
        </w:rPr>
        <w:t xml:space="preserve"> na rys. 2.1. </w:t>
      </w:r>
      <w:r>
        <w:rPr>
          <w:b/>
          <w:lang w:eastAsia="en-US"/>
        </w:rPr>
        <w:t>Autor przeprowadził p</w:t>
      </w:r>
      <w:r w:rsidRPr="00A80EF6">
        <w:rPr>
          <w:b/>
          <w:lang w:eastAsia="en-US"/>
        </w:rPr>
        <w:t>omiary rzeczywistych parametrów zaprojektowanego układu</w:t>
      </w:r>
      <w:r>
        <w:rPr>
          <w:b/>
          <w:lang w:eastAsia="en-US"/>
        </w:rPr>
        <w:t xml:space="preserve">. Wyniki tych pomiarów </w:t>
      </w:r>
      <w:r w:rsidRPr="00A80EF6">
        <w:rPr>
          <w:b/>
          <w:lang w:eastAsia="en-US"/>
        </w:rPr>
        <w:t xml:space="preserve">zebrane zostały </w:t>
      </w:r>
      <w:r>
        <w:rPr>
          <w:b/>
          <w:lang w:eastAsia="en-US"/>
        </w:rPr>
        <w:t xml:space="preserve">przez autora </w:t>
      </w:r>
      <w:r w:rsidRPr="00A80EF6">
        <w:rPr>
          <w:b/>
          <w:lang w:eastAsia="en-US"/>
        </w:rPr>
        <w:t xml:space="preserve">w tabeli 2.1. </w:t>
      </w:r>
      <w:r>
        <w:rPr>
          <w:b/>
          <w:lang w:eastAsia="en-US"/>
        </w:rPr>
        <w:t>W związku ze z</w:t>
      </w:r>
      <w:r w:rsidRPr="00A80EF6">
        <w:rPr>
          <w:b/>
          <w:lang w:eastAsia="en-US"/>
        </w:rPr>
        <w:t>godnoś</w:t>
      </w:r>
      <w:r>
        <w:rPr>
          <w:b/>
          <w:lang w:eastAsia="en-US"/>
        </w:rPr>
        <w:t>cią</w:t>
      </w:r>
      <w:r w:rsidRPr="00A80EF6">
        <w:rPr>
          <w:b/>
          <w:lang w:eastAsia="en-US"/>
        </w:rPr>
        <w:t xml:space="preserve"> wyników pomiarów z założeniami teoretycznymi projektowanego układu</w:t>
      </w:r>
      <w:r>
        <w:rPr>
          <w:b/>
          <w:lang w:eastAsia="en-US"/>
        </w:rPr>
        <w:t xml:space="preserve">, autor wnioskuje, </w:t>
      </w:r>
      <w:r w:rsidRPr="00A80EF6">
        <w:rPr>
          <w:b/>
          <w:lang w:eastAsia="en-US"/>
        </w:rPr>
        <w:t>iż działa on poprawnie.</w:t>
      </w:r>
    </w:p>
    <w:p w14:paraId="29F38027" w14:textId="77777777" w:rsidR="00451095" w:rsidRPr="00451095" w:rsidRDefault="00A80EF6" w:rsidP="00451095">
      <w:pPr>
        <w:rPr>
          <w:lang w:eastAsia="en-US"/>
        </w:rPr>
      </w:pPr>
      <w:r>
        <w:rPr>
          <w:lang w:eastAsia="en-US"/>
        </w:rPr>
        <w:t>Niepoprawnym</w:t>
      </w:r>
      <w:r w:rsidR="008D5A4B">
        <w:rPr>
          <w:lang w:eastAsia="en-US"/>
        </w:rPr>
        <w:t xml:space="preserve"> stylistycznie byłby opis:</w:t>
      </w:r>
    </w:p>
    <w:p w14:paraId="7D8826C4" w14:textId="77777777" w:rsidR="008D5A4B" w:rsidRDefault="008D5A4B" w:rsidP="008D5A4B">
      <w:pPr>
        <w:rPr>
          <w:b/>
          <w:lang w:eastAsia="en-US"/>
        </w:rPr>
      </w:pPr>
      <w:r>
        <w:rPr>
          <w:b/>
          <w:lang w:eastAsia="en-US"/>
        </w:rPr>
        <w:t>Na podstawie</w:t>
      </w:r>
      <w:r w:rsidRPr="00A80EF6">
        <w:rPr>
          <w:b/>
          <w:lang w:eastAsia="en-US"/>
        </w:rPr>
        <w:t xml:space="preserve"> przedstawion</w:t>
      </w:r>
      <w:r>
        <w:rPr>
          <w:b/>
          <w:lang w:eastAsia="en-US"/>
        </w:rPr>
        <w:t>ych</w:t>
      </w:r>
      <w:r w:rsidRPr="00A80EF6">
        <w:rPr>
          <w:b/>
          <w:lang w:eastAsia="en-US"/>
        </w:rPr>
        <w:t xml:space="preserve"> w rozdziale </w:t>
      </w:r>
      <w:r>
        <w:rPr>
          <w:b/>
          <w:lang w:eastAsia="en-US"/>
        </w:rPr>
        <w:t xml:space="preserve">1 </w:t>
      </w:r>
      <w:r w:rsidRPr="00A80EF6">
        <w:rPr>
          <w:b/>
          <w:lang w:eastAsia="en-US"/>
        </w:rPr>
        <w:t>rozwiąza</w:t>
      </w:r>
      <w:r>
        <w:rPr>
          <w:b/>
          <w:lang w:eastAsia="en-US"/>
        </w:rPr>
        <w:t>ń</w:t>
      </w:r>
      <w:r w:rsidRPr="00A80EF6">
        <w:rPr>
          <w:b/>
          <w:lang w:eastAsia="en-US"/>
        </w:rPr>
        <w:t xml:space="preserve"> teoretyczn</w:t>
      </w:r>
      <w:r>
        <w:rPr>
          <w:b/>
          <w:lang w:eastAsia="en-US"/>
        </w:rPr>
        <w:t xml:space="preserve">ych zaprojektowałem układ, </w:t>
      </w:r>
      <w:r w:rsidRPr="00A80EF6">
        <w:rPr>
          <w:b/>
          <w:lang w:eastAsia="en-US"/>
        </w:rPr>
        <w:t>którego schemat przedstawi</w:t>
      </w:r>
      <w:r>
        <w:rPr>
          <w:b/>
          <w:lang w:eastAsia="en-US"/>
        </w:rPr>
        <w:t>łem</w:t>
      </w:r>
      <w:r w:rsidRPr="00A80EF6">
        <w:rPr>
          <w:b/>
          <w:lang w:eastAsia="en-US"/>
        </w:rPr>
        <w:t xml:space="preserve"> na rys. 2.1. </w:t>
      </w:r>
      <w:r>
        <w:rPr>
          <w:b/>
          <w:lang w:eastAsia="en-US"/>
        </w:rPr>
        <w:t>Przeprowadziłem p</w:t>
      </w:r>
      <w:r w:rsidRPr="00A80EF6">
        <w:rPr>
          <w:b/>
          <w:lang w:eastAsia="en-US"/>
        </w:rPr>
        <w:t xml:space="preserve">omiary rzeczywistych parametrów zaprojektowanego układu </w:t>
      </w:r>
      <w:r>
        <w:rPr>
          <w:b/>
          <w:lang w:eastAsia="en-US"/>
        </w:rPr>
        <w:br/>
        <w:t xml:space="preserve">i </w:t>
      </w:r>
      <w:r w:rsidRPr="00A80EF6">
        <w:rPr>
          <w:b/>
          <w:lang w:eastAsia="en-US"/>
        </w:rPr>
        <w:t>zebra</w:t>
      </w:r>
      <w:r>
        <w:rPr>
          <w:b/>
          <w:lang w:eastAsia="en-US"/>
        </w:rPr>
        <w:t>łem je</w:t>
      </w:r>
      <w:r w:rsidRPr="00A80EF6">
        <w:rPr>
          <w:b/>
          <w:lang w:eastAsia="en-US"/>
        </w:rPr>
        <w:t xml:space="preserve"> w tabeli 2.1. </w:t>
      </w:r>
      <w:r>
        <w:rPr>
          <w:b/>
          <w:lang w:eastAsia="en-US"/>
        </w:rPr>
        <w:t>W</w:t>
      </w:r>
      <w:r w:rsidRPr="00A80EF6">
        <w:rPr>
          <w:b/>
          <w:lang w:eastAsia="en-US"/>
        </w:rPr>
        <w:t xml:space="preserve">yników pomiarów </w:t>
      </w:r>
      <w:r>
        <w:rPr>
          <w:b/>
          <w:lang w:eastAsia="en-US"/>
        </w:rPr>
        <w:t xml:space="preserve">są zgodnie </w:t>
      </w:r>
      <w:r w:rsidRPr="00A80EF6">
        <w:rPr>
          <w:b/>
          <w:lang w:eastAsia="en-US"/>
        </w:rPr>
        <w:t>z założeniami teoretycznymi projektowanego układu</w:t>
      </w:r>
      <w:r>
        <w:rPr>
          <w:b/>
          <w:lang w:eastAsia="en-US"/>
        </w:rPr>
        <w:t xml:space="preserve">, dlatego uważam, że </w:t>
      </w:r>
      <w:r w:rsidRPr="00A80EF6">
        <w:rPr>
          <w:b/>
          <w:lang w:eastAsia="en-US"/>
        </w:rPr>
        <w:t>działa on poprawnie.</w:t>
      </w:r>
    </w:p>
    <w:p w14:paraId="6B441BCC" w14:textId="77777777" w:rsidR="008D5A4B" w:rsidRDefault="008D5A4B" w:rsidP="008D5A4B">
      <w:pPr>
        <w:rPr>
          <w:lang w:eastAsia="en-US"/>
        </w:rPr>
      </w:pPr>
      <w:r>
        <w:rPr>
          <w:lang w:eastAsia="en-US"/>
        </w:rPr>
        <w:lastRenderedPageBreak/>
        <w:t>W pracy nie powinny występować zwroty kolokwialne oraz żargonowe. Zakład się, że pracy ma być zrozumiała dla czytelnika, która posiada dostateczny poziom wiedzy by zrozumieć zagadnienie w niej opisane, jednak nigdy wcześniej się z nim nie spotkał.</w:t>
      </w:r>
    </w:p>
    <w:p w14:paraId="2EEB3ED9" w14:textId="77777777" w:rsidR="008D5A4B" w:rsidRPr="00F5590C" w:rsidRDefault="008D5A4B" w:rsidP="008D5A4B">
      <w:pPr>
        <w:pStyle w:val="Nagwek4"/>
        <w:numPr>
          <w:ilvl w:val="1"/>
          <w:numId w:val="5"/>
        </w:numPr>
        <w:rPr>
          <w:i w:val="0"/>
          <w:color w:val="auto"/>
        </w:rPr>
      </w:pPr>
      <w:r>
        <w:rPr>
          <w:i w:val="0"/>
          <w:color w:val="auto"/>
        </w:rPr>
        <w:t xml:space="preserve"> Wykorzystanie skrótów</w:t>
      </w:r>
    </w:p>
    <w:p w14:paraId="11D6C74D" w14:textId="77777777" w:rsidR="008D5A4B" w:rsidRDefault="008D5A4B" w:rsidP="008D5A4B">
      <w:pPr>
        <w:ind w:firstLine="0"/>
        <w:rPr>
          <w:lang w:eastAsia="en-US"/>
        </w:rPr>
      </w:pPr>
      <w:r>
        <w:rPr>
          <w:lang w:eastAsia="en-US"/>
        </w:rPr>
        <w:t xml:space="preserve">Każdy z użytych skrótów powinien być rozwinięty przy pierwszym pojawieniu się </w:t>
      </w:r>
      <w:r w:rsidR="009C00DA">
        <w:rPr>
          <w:lang w:eastAsia="en-US"/>
        </w:rPr>
        <w:br/>
        <w:t xml:space="preserve">w </w:t>
      </w:r>
      <w:r>
        <w:rPr>
          <w:lang w:eastAsia="en-US"/>
        </w:rPr>
        <w:t>prac</w:t>
      </w:r>
      <w:r w:rsidR="009C00DA">
        <w:rPr>
          <w:lang w:eastAsia="en-US"/>
        </w:rPr>
        <w:t>y</w:t>
      </w:r>
      <w:r>
        <w:rPr>
          <w:lang w:eastAsia="en-US"/>
        </w:rPr>
        <w:t xml:space="preserve">. W przypadku skrótu pochodzącego z języka obcego </w:t>
      </w:r>
      <w:r w:rsidR="009C00DA">
        <w:rPr>
          <w:lang w:eastAsia="en-US"/>
        </w:rPr>
        <w:t xml:space="preserve">należy również podać język z jakiego pochodzi. </w:t>
      </w:r>
      <w:r>
        <w:rPr>
          <w:lang w:eastAsia="en-US"/>
        </w:rPr>
        <w:t>Istnieje możliwość umieszczenia „wykazu skrótów” przed „wstępem” pracy. W takim przypadku wszystkie skróty tłumaczone są na początku pracy i nie występuje konieczność ich rozwijania w pracy. Przykładowo:</w:t>
      </w:r>
    </w:p>
    <w:p w14:paraId="77A89ED9" w14:textId="77777777" w:rsidR="009C00DA" w:rsidRPr="009C00DA" w:rsidRDefault="009C00DA" w:rsidP="009C00DA">
      <w:pPr>
        <w:rPr>
          <w:b/>
          <w:lang w:eastAsia="en-US"/>
        </w:rPr>
      </w:pPr>
      <w:r w:rsidRPr="009C00DA">
        <w:rPr>
          <w:b/>
          <w:lang w:eastAsia="en-US"/>
        </w:rPr>
        <w:t xml:space="preserve">Międzynarodowo Organizacja Morska (ang. International Maritime Organisation - IMO) jest organizacją wyspecjalizowaną systemu Narodów Zjednoczonych zajmującą się sprawami morskimi. Regulacje IMO obowiązują </w:t>
      </w:r>
      <w:r>
        <w:rPr>
          <w:b/>
          <w:lang w:eastAsia="en-US"/>
        </w:rPr>
        <w:br/>
      </w:r>
      <w:r w:rsidRPr="009C00DA">
        <w:rPr>
          <w:b/>
          <w:lang w:eastAsia="en-US"/>
        </w:rPr>
        <w:t>na wszystkich statkach pływających pod polską banderą.</w:t>
      </w:r>
    </w:p>
    <w:p w14:paraId="1AE2EEC9" w14:textId="77777777" w:rsidR="009C00DA" w:rsidRDefault="009C00DA" w:rsidP="009C00DA">
      <w:pPr>
        <w:rPr>
          <w:b/>
          <w:lang w:eastAsia="en-US"/>
        </w:rPr>
      </w:pPr>
      <w:r w:rsidRPr="009C00DA">
        <w:rPr>
          <w:b/>
          <w:lang w:eastAsia="en-US"/>
        </w:rPr>
        <w:t>Tranzystor IGBT (ang. insulated gate bipolar transistor -  tranzystor bipolarny</w:t>
      </w:r>
      <w:r>
        <w:rPr>
          <w:b/>
          <w:lang w:eastAsia="en-US"/>
        </w:rPr>
        <w:t xml:space="preserve"> </w:t>
      </w:r>
      <w:r w:rsidRPr="009C00DA">
        <w:rPr>
          <w:b/>
          <w:lang w:eastAsia="en-US"/>
        </w:rPr>
        <w:t>z izolowaną bramką) jest półprzewodnikowym elementem mocy wykorzystywanym masowo w konstrukcji falowników napięcia. Konstrukcja tranzystora IGBT umożliwia szybkie kształtowanie wyjściowego przebiegu napięcia.</w:t>
      </w:r>
    </w:p>
    <w:p w14:paraId="0EEF438E" w14:textId="5208F238" w:rsidR="009C00DA" w:rsidRPr="009C00DA" w:rsidRDefault="00862772" w:rsidP="009C00DA">
      <w:pPr>
        <w:rPr>
          <w:b/>
          <w:lang w:eastAsia="en-US"/>
        </w:rPr>
      </w:pPr>
      <w:r>
        <w:rPr>
          <w:b/>
          <w:lang w:eastAsia="en-US"/>
        </w:rPr>
        <w:t>Politechnika</w:t>
      </w:r>
      <w:r w:rsidR="009C00DA">
        <w:rPr>
          <w:b/>
          <w:lang w:eastAsia="en-US"/>
        </w:rPr>
        <w:t xml:space="preserve"> Morska w Szczecinie (</w:t>
      </w:r>
      <w:r>
        <w:rPr>
          <w:b/>
          <w:lang w:eastAsia="en-US"/>
        </w:rPr>
        <w:t>P</w:t>
      </w:r>
      <w:r w:rsidR="009C00DA">
        <w:rPr>
          <w:b/>
          <w:lang w:eastAsia="en-US"/>
        </w:rPr>
        <w:t xml:space="preserve">M) jest wiodącą uczelnią morską w Polsce. Studenci </w:t>
      </w:r>
      <w:r>
        <w:rPr>
          <w:b/>
          <w:lang w:eastAsia="en-US"/>
        </w:rPr>
        <w:t>P</w:t>
      </w:r>
      <w:r w:rsidR="009C00DA">
        <w:rPr>
          <w:b/>
          <w:lang w:eastAsia="en-US"/>
        </w:rPr>
        <w:t>M tworzą prace dyplomowe na bardzo wysokim poziomie.</w:t>
      </w:r>
    </w:p>
    <w:p w14:paraId="0BFF4A59" w14:textId="77777777" w:rsidR="009C00DA" w:rsidRPr="00F5590C" w:rsidRDefault="009C00DA" w:rsidP="009C00DA">
      <w:pPr>
        <w:pStyle w:val="Nagwek4"/>
        <w:numPr>
          <w:ilvl w:val="1"/>
          <w:numId w:val="5"/>
        </w:numPr>
        <w:rPr>
          <w:i w:val="0"/>
          <w:color w:val="auto"/>
        </w:rPr>
      </w:pPr>
      <w:r>
        <w:rPr>
          <w:i w:val="0"/>
          <w:color w:val="auto"/>
        </w:rPr>
        <w:t xml:space="preserve"> Łamanie tekstu i skład</w:t>
      </w:r>
    </w:p>
    <w:p w14:paraId="5BD3EECE" w14:textId="77777777" w:rsidR="00451095" w:rsidRDefault="009C00DA" w:rsidP="00C00013">
      <w:pPr>
        <w:ind w:firstLine="0"/>
        <w:rPr>
          <w:lang w:eastAsia="en-US"/>
        </w:rPr>
      </w:pPr>
      <w:r>
        <w:rPr>
          <w:lang w:eastAsia="en-US"/>
        </w:rPr>
        <w:t xml:space="preserve">Zgodnie z zasadami języka polskiego </w:t>
      </w:r>
      <w:r w:rsidR="00C00013">
        <w:rPr>
          <w:lang w:eastAsia="en-US"/>
        </w:rPr>
        <w:t xml:space="preserve">treść pierwszego akapitu w każdym podrozdziale wyrównana jest do lewej strony, bez wcięcia akapitowego. Kolejne akapity pisane są </w:t>
      </w:r>
      <w:r w:rsidR="00C00013">
        <w:rPr>
          <w:lang w:eastAsia="en-US"/>
        </w:rPr>
        <w:br/>
        <w:t>ze wcięciem akapitowym.</w:t>
      </w:r>
    </w:p>
    <w:p w14:paraId="6C7D30B2" w14:textId="77777777" w:rsidR="00837F7E" w:rsidRDefault="00C00013" w:rsidP="00C00013">
      <w:pPr>
        <w:ind w:firstLine="0"/>
        <w:rPr>
          <w:lang w:eastAsia="en-US"/>
        </w:rPr>
      </w:pPr>
      <w:r>
        <w:rPr>
          <w:lang w:eastAsia="en-US"/>
        </w:rPr>
        <w:tab/>
        <w:t>Niedopuszczalne są podstawowe błędy łamania tekst</w:t>
      </w:r>
      <w:r w:rsidR="00D842CF">
        <w:rPr>
          <w:lang w:eastAsia="en-US"/>
        </w:rPr>
        <w:t xml:space="preserve">u: wiersze zawieszone </w:t>
      </w:r>
      <w:r w:rsidR="00D842CF">
        <w:rPr>
          <w:lang w:eastAsia="en-US"/>
        </w:rPr>
        <w:br/>
        <w:t xml:space="preserve">(szewce oraz bękarty), wdowy oraz zawieszki (sieroty). </w:t>
      </w:r>
      <w:r w:rsidR="00837F7E">
        <w:rPr>
          <w:lang w:eastAsia="en-US"/>
        </w:rPr>
        <w:t xml:space="preserve">Wiersze zawieszone są eliminowane automatyczne przez edytor tekstu Word. Wdowy i sieroty należy usunąć ręcznie, poprzez przeniesienie części wyrazów z zakończenia wiersza poprzedniego </w:t>
      </w:r>
      <w:r w:rsidR="00837F7E">
        <w:rPr>
          <w:lang w:eastAsia="en-US"/>
        </w:rPr>
        <w:br/>
        <w:t>do nowego wiersza – konfiguracja przycisków SHIFT+ENTER.</w:t>
      </w:r>
    </w:p>
    <w:p w14:paraId="19C21108" w14:textId="77777777" w:rsidR="00C00013" w:rsidRDefault="00837F7E" w:rsidP="00837F7E">
      <w:pPr>
        <w:rPr>
          <w:lang w:eastAsia="en-US"/>
        </w:rPr>
      </w:pPr>
      <w:r>
        <w:rPr>
          <w:lang w:eastAsia="en-US"/>
        </w:rPr>
        <w:t>Przykład akapitów niepoprawnie sformatowanych:</w:t>
      </w:r>
    </w:p>
    <w:p w14:paraId="451416D4" w14:textId="77777777" w:rsidR="00837F7E" w:rsidRDefault="00837F7E" w:rsidP="00837F7E">
      <w:pPr>
        <w:rPr>
          <w:lang w:eastAsia="en-US"/>
        </w:rPr>
      </w:pPr>
      <w:bookmarkStart w:id="12" w:name="_Hlk20906099"/>
      <w:r>
        <w:rPr>
          <w:lang w:eastAsia="en-US"/>
        </w:rPr>
        <w:t xml:space="preserve">Wdową nazywamy pozostawienie bardzo krótkiego wiersza na końcu edytowanego akapitu. Najczęściej jest to wiersz jednowyrazowy. Przykład wdowy został </w:t>
      </w:r>
      <w:r w:rsidRPr="00837F7E">
        <w:rPr>
          <w:b/>
          <w:lang w:eastAsia="en-US"/>
        </w:rPr>
        <w:t>po</w:t>
      </w:r>
      <w:r>
        <w:rPr>
          <w:b/>
          <w:lang w:eastAsia="en-US"/>
        </w:rPr>
        <w:t>g</w:t>
      </w:r>
      <w:r w:rsidRPr="00837F7E">
        <w:rPr>
          <w:b/>
          <w:lang w:eastAsia="en-US"/>
        </w:rPr>
        <w:t>rubiony</w:t>
      </w:r>
      <w:r>
        <w:rPr>
          <w:lang w:eastAsia="en-US"/>
        </w:rPr>
        <w:t>.</w:t>
      </w:r>
    </w:p>
    <w:p w14:paraId="2EBCA253" w14:textId="77777777" w:rsidR="00837F7E" w:rsidRPr="00837F7E" w:rsidRDefault="00837F7E" w:rsidP="00837F7E">
      <w:pPr>
        <w:rPr>
          <w:lang w:eastAsia="en-US"/>
        </w:rPr>
      </w:pPr>
      <w:r>
        <w:rPr>
          <w:lang w:eastAsia="en-US"/>
        </w:rPr>
        <w:t xml:space="preserve">Częściej spotykanym problemem są zawieszki, nazywane popularnie sierotami, </w:t>
      </w:r>
      <w:r w:rsidRPr="00964C18">
        <w:rPr>
          <w:lang w:eastAsia="en-US"/>
        </w:rPr>
        <w:t>bo</w:t>
      </w:r>
      <w:r>
        <w:rPr>
          <w:lang w:eastAsia="en-US"/>
        </w:rPr>
        <w:t xml:space="preserve"> sieroty </w:t>
      </w:r>
      <w:r w:rsidR="00964C18">
        <w:rPr>
          <w:lang w:eastAsia="en-US"/>
        </w:rPr>
        <w:t xml:space="preserve">są bardzo widoczne. Zasady języka polskiego jasno wskazują wyrazy jedno i </w:t>
      </w:r>
      <w:r w:rsidR="00964C18">
        <w:rPr>
          <w:lang w:eastAsia="en-US"/>
        </w:rPr>
        <w:lastRenderedPageBreak/>
        <w:t>dwuliterowe, które zawsze są sierotkami. Pamiętać jednak należy, że sierotkami mogą być również trój i więcej literowe spójniki, przyimki i partykuły.</w:t>
      </w:r>
    </w:p>
    <w:bookmarkEnd w:id="12"/>
    <w:p w14:paraId="15AC25CB" w14:textId="77777777" w:rsidR="00964C18" w:rsidRDefault="00964C18" w:rsidP="00964C18">
      <w:pPr>
        <w:rPr>
          <w:lang w:eastAsia="en-US"/>
        </w:rPr>
      </w:pPr>
      <w:r>
        <w:rPr>
          <w:lang w:eastAsia="en-US"/>
        </w:rPr>
        <w:t>Powyższe akapity sformatowane poprawnie:</w:t>
      </w:r>
    </w:p>
    <w:p w14:paraId="083295D8" w14:textId="77777777" w:rsidR="00964C18" w:rsidRDefault="00964C18" w:rsidP="00964C18">
      <w:pPr>
        <w:rPr>
          <w:lang w:eastAsia="en-US"/>
        </w:rPr>
      </w:pPr>
      <w:r>
        <w:rPr>
          <w:lang w:eastAsia="en-US"/>
        </w:rPr>
        <w:t xml:space="preserve">Wdową nazywamy pozostawienie bardzo krótkiego wiersza na końcu edytowanego akapitu. Najczęściej jest to wiersz jednowyrazowy. Przykład wdowy </w:t>
      </w:r>
      <w:r>
        <w:rPr>
          <w:lang w:eastAsia="en-US"/>
        </w:rPr>
        <w:br/>
        <w:t xml:space="preserve">został </w:t>
      </w:r>
      <w:r w:rsidRPr="00837F7E">
        <w:rPr>
          <w:b/>
          <w:lang w:eastAsia="en-US"/>
        </w:rPr>
        <w:t>po</w:t>
      </w:r>
      <w:r>
        <w:rPr>
          <w:b/>
          <w:lang w:eastAsia="en-US"/>
        </w:rPr>
        <w:t>g</w:t>
      </w:r>
      <w:r w:rsidRPr="00837F7E">
        <w:rPr>
          <w:b/>
          <w:lang w:eastAsia="en-US"/>
        </w:rPr>
        <w:t>rubiony</w:t>
      </w:r>
      <w:r>
        <w:rPr>
          <w:lang w:eastAsia="en-US"/>
        </w:rPr>
        <w:t>.</w:t>
      </w:r>
    </w:p>
    <w:p w14:paraId="17AB42AF" w14:textId="77777777" w:rsidR="00964C18" w:rsidRPr="00837F7E" w:rsidRDefault="00964C18" w:rsidP="00964C18">
      <w:pPr>
        <w:rPr>
          <w:lang w:eastAsia="en-US"/>
        </w:rPr>
      </w:pPr>
      <w:r>
        <w:rPr>
          <w:lang w:eastAsia="en-US"/>
        </w:rPr>
        <w:t xml:space="preserve">Częściej spotykanym problemem są zawieszki, nazywane popularnie sierotami, </w:t>
      </w:r>
      <w:r>
        <w:rPr>
          <w:lang w:eastAsia="en-US"/>
        </w:rPr>
        <w:br/>
      </w:r>
      <w:r w:rsidRPr="00964C18">
        <w:rPr>
          <w:lang w:eastAsia="en-US"/>
        </w:rPr>
        <w:t>bo</w:t>
      </w:r>
      <w:r>
        <w:rPr>
          <w:lang w:eastAsia="en-US"/>
        </w:rPr>
        <w:t xml:space="preserve"> sieroty są bardzo widoczne. Zasady języka polskiego jasno wskazują wyrazy jedno </w:t>
      </w:r>
      <w:r>
        <w:rPr>
          <w:lang w:eastAsia="en-US"/>
        </w:rPr>
        <w:br/>
        <w:t>i dwuliterowe, które zawsze są sierotkami. Pamiętać jednak należy, że sierotkami mogą być również trój i więcej literowe spójniki, przyimki i partykuły.</w:t>
      </w:r>
    </w:p>
    <w:p w14:paraId="2029E46E" w14:textId="77777777" w:rsidR="00964C18" w:rsidRDefault="00964C18" w:rsidP="00964C18">
      <w:pPr>
        <w:rPr>
          <w:lang w:eastAsia="en-US"/>
        </w:rPr>
      </w:pPr>
      <w:r>
        <w:rPr>
          <w:lang w:eastAsia="en-US"/>
        </w:rPr>
        <w:t>Czy widać różnicę pomiędzy poprawnymi i niepoprawnymi akapitami?</w:t>
      </w:r>
    </w:p>
    <w:p w14:paraId="022D13ED" w14:textId="77777777" w:rsidR="00964C18" w:rsidRDefault="00964C18" w:rsidP="00964C18">
      <w:pPr>
        <w:rPr>
          <w:lang w:eastAsia="en-US"/>
        </w:rPr>
      </w:pPr>
      <w:r>
        <w:rPr>
          <w:lang w:eastAsia="en-US"/>
        </w:rPr>
        <w:t xml:space="preserve">Pamiętać również należy, że takie zasady nie obowiązują w języku angielskim, </w:t>
      </w:r>
      <w:r>
        <w:rPr>
          <w:lang w:eastAsia="en-US"/>
        </w:rPr>
        <w:br/>
        <w:t>dla pracy z którym stworzony został edytor Word. Z tego powodu błędy te nie zostaną przez niego wykryte.</w:t>
      </w:r>
    </w:p>
    <w:p w14:paraId="166214E9" w14:textId="77777777" w:rsidR="008E7E93" w:rsidRPr="00F5590C" w:rsidRDefault="008E7E93" w:rsidP="008E7E93">
      <w:pPr>
        <w:pStyle w:val="Nagwek4"/>
        <w:numPr>
          <w:ilvl w:val="1"/>
          <w:numId w:val="5"/>
        </w:numPr>
        <w:rPr>
          <w:i w:val="0"/>
          <w:color w:val="auto"/>
        </w:rPr>
      </w:pPr>
      <w:r>
        <w:rPr>
          <w:i w:val="0"/>
          <w:color w:val="auto"/>
        </w:rPr>
        <w:t xml:space="preserve"> Inne uwagi</w:t>
      </w:r>
    </w:p>
    <w:p w14:paraId="4BC8EFC2" w14:textId="77777777" w:rsidR="009C00DA" w:rsidRDefault="008E7E93" w:rsidP="008E7E93">
      <w:pPr>
        <w:ind w:firstLine="0"/>
        <w:rPr>
          <w:lang w:eastAsia="en-US"/>
        </w:rPr>
      </w:pPr>
      <w:r>
        <w:rPr>
          <w:lang w:eastAsia="en-US"/>
        </w:rPr>
        <w:t>Pamiętać należy, że podpisy pod rysunkami i nad tabelami muszą znajdować się na tej samej stronie co obiekty których dotyczą.</w:t>
      </w:r>
    </w:p>
    <w:p w14:paraId="76A2D065" w14:textId="77777777" w:rsidR="008E7E93" w:rsidRDefault="008E7E93" w:rsidP="008E7E93">
      <w:pPr>
        <w:ind w:firstLine="0"/>
        <w:rPr>
          <w:lang w:eastAsia="en-US"/>
        </w:rPr>
      </w:pPr>
      <w:r>
        <w:rPr>
          <w:lang w:eastAsia="en-US"/>
        </w:rPr>
        <w:tab/>
        <w:t>Praca drukowana jest dwustronnie, tym samym numeracja stron oraz marginesy muszą być wykonane w sposób pozwalający na jej oprawę.</w:t>
      </w:r>
    </w:p>
    <w:p w14:paraId="5F21BA9C" w14:textId="77777777" w:rsidR="008E7E93" w:rsidRDefault="008E7E93" w:rsidP="008E7E93">
      <w:pPr>
        <w:ind w:firstLine="0"/>
        <w:rPr>
          <w:lang w:eastAsia="en-US"/>
        </w:rPr>
      </w:pPr>
      <w:r>
        <w:rPr>
          <w:lang w:eastAsia="en-US"/>
        </w:rPr>
        <w:tab/>
        <w:t>Zgodnie z zasadami języka polskiego równania są częścią zdania, dlatego obowiązuje pełna interpunkcja. Przykładowo:</w:t>
      </w:r>
    </w:p>
    <w:p w14:paraId="2C00DFB2" w14:textId="77777777" w:rsidR="008E7E93" w:rsidRDefault="008E7E93" w:rsidP="008E7E93">
      <w:pPr>
        <w:ind w:firstLine="0"/>
        <w:rPr>
          <w:lang w:eastAsia="en-US"/>
        </w:rPr>
      </w:pPr>
      <w:r>
        <w:rPr>
          <w:lang w:eastAsia="en-US"/>
        </w:rPr>
        <w:tab/>
      </w:r>
      <w:r w:rsidR="00FA7515" w:rsidRPr="00FA7515">
        <w:rPr>
          <w:color w:val="FF0000"/>
          <w:lang w:eastAsia="en-US"/>
        </w:rPr>
        <w:t>[początek zdania]</w:t>
      </w:r>
      <w:r w:rsidR="00FA7515">
        <w:rPr>
          <w:lang w:eastAsia="en-US"/>
        </w:rPr>
        <w:t xml:space="preserve"> </w:t>
      </w:r>
      <w:r>
        <w:rPr>
          <w:lang w:eastAsia="en-US"/>
        </w:rPr>
        <w:t xml:space="preserve">Prawo Ohma, </w:t>
      </w:r>
      <w:r w:rsidR="00FA7515">
        <w:rPr>
          <w:lang w:eastAsia="en-US"/>
        </w:rPr>
        <w:t>dla odbiorników zasilanych napięciem stałym, wyraża się za pomocą równania:</w:t>
      </w:r>
    </w:p>
    <w:p w14:paraId="38926E28" w14:textId="77777777" w:rsidR="00FA7515" w:rsidRDefault="00FA7515" w:rsidP="00FA7515">
      <w:pPr>
        <w:spacing w:line="240" w:lineRule="auto"/>
        <w:ind w:firstLine="0"/>
        <w:jc w:val="center"/>
      </w:pPr>
      <m:oMath>
        <m:r>
          <w:rPr>
            <w:rFonts w:ascii="Cambria Math" w:hAnsi="Cambria Math"/>
          </w:rPr>
          <m:t>R=</m:t>
        </m:r>
        <m:f>
          <m:fPr>
            <m:ctrlPr>
              <w:rPr>
                <w:rFonts w:ascii="Cambria Math" w:hAnsi="Cambria Math"/>
                <w:i/>
              </w:rPr>
            </m:ctrlPr>
          </m:fPr>
          <m:num>
            <m:r>
              <w:rPr>
                <w:rFonts w:ascii="Cambria Math" w:hAnsi="Cambria Math"/>
              </w:rPr>
              <m:t>U</m:t>
            </m:r>
          </m:num>
          <m:den>
            <m:r>
              <w:rPr>
                <w:rFonts w:ascii="Cambria Math" w:hAnsi="Cambria Math"/>
              </w:rPr>
              <m:t>I</m:t>
            </m:r>
          </m:den>
        </m:f>
      </m:oMath>
      <w:r>
        <w:t>,</w:t>
      </w:r>
      <w:r>
        <w:tab/>
      </w:r>
      <w:r w:rsidRPr="00FA7515">
        <w:rPr>
          <w:color w:val="FF0000"/>
        </w:rPr>
        <w:t>[przecinek przed gdzie]</w:t>
      </w:r>
      <w:r>
        <w:tab/>
        <w:t>(1.1)</w:t>
      </w:r>
    </w:p>
    <w:p w14:paraId="6498BABD" w14:textId="77777777" w:rsidR="00FA7515" w:rsidRDefault="00FA7515" w:rsidP="008E7E93">
      <w:pPr>
        <w:ind w:firstLine="0"/>
        <w:rPr>
          <w:lang w:eastAsia="en-US"/>
        </w:rPr>
      </w:pPr>
      <w:r>
        <w:rPr>
          <w:lang w:eastAsia="en-US"/>
        </w:rPr>
        <w:t>gdzie:</w:t>
      </w:r>
    </w:p>
    <w:p w14:paraId="5240C611" w14:textId="77777777" w:rsidR="00FA7515" w:rsidRDefault="00FA7515" w:rsidP="008E7E93">
      <w:pPr>
        <w:ind w:firstLine="0"/>
      </w:pPr>
      <m:oMath>
        <m:r>
          <w:rPr>
            <w:rFonts w:ascii="Cambria Math" w:hAnsi="Cambria Math"/>
          </w:rPr>
          <m:t>R</m:t>
        </m:r>
      </m:oMath>
      <w:r>
        <w:t xml:space="preserve"> – opór elektryczny przewodnika,</w:t>
      </w:r>
    </w:p>
    <w:p w14:paraId="19FB591D" w14:textId="77777777" w:rsidR="00FA7515" w:rsidRDefault="00FA7515" w:rsidP="00FA7515">
      <w:pPr>
        <w:ind w:firstLine="0"/>
      </w:pPr>
      <m:oMath>
        <m:r>
          <w:rPr>
            <w:rFonts w:ascii="Cambria Math" w:hAnsi="Cambria Math"/>
          </w:rPr>
          <m:t>U</m:t>
        </m:r>
      </m:oMath>
      <w:r>
        <w:t xml:space="preserve"> – napięcie pomiędzy końcami przewodnika,</w:t>
      </w:r>
    </w:p>
    <w:p w14:paraId="5A966654" w14:textId="77777777" w:rsidR="00FA7515" w:rsidRDefault="00FA7515" w:rsidP="00FA7515">
      <w:pPr>
        <w:ind w:firstLine="0"/>
      </w:pPr>
      <m:oMath>
        <m:r>
          <w:rPr>
            <w:rFonts w:ascii="Cambria Math" w:hAnsi="Cambria Math"/>
          </w:rPr>
          <m:t>I</m:t>
        </m:r>
      </m:oMath>
      <w:r>
        <w:t xml:space="preserve"> – prąd płynący przez przewodnik. </w:t>
      </w:r>
      <w:r w:rsidRPr="00FA7515">
        <w:rPr>
          <w:color w:val="FF0000"/>
        </w:rPr>
        <w:t>[koniec zdania]</w:t>
      </w:r>
    </w:p>
    <w:p w14:paraId="56E09894" w14:textId="77777777" w:rsidR="00FA7515" w:rsidRDefault="00FA7515">
      <w:pPr>
        <w:spacing w:line="240" w:lineRule="auto"/>
        <w:rPr>
          <w:lang w:eastAsia="en-US"/>
        </w:rPr>
      </w:pPr>
      <w:r>
        <w:rPr>
          <w:lang w:eastAsia="en-US"/>
        </w:rPr>
        <w:br w:type="page"/>
      </w:r>
    </w:p>
    <w:p w14:paraId="014A4D78" w14:textId="77777777" w:rsidR="00FA7515" w:rsidRDefault="00FA7515" w:rsidP="00FA7515">
      <w:pPr>
        <w:rPr>
          <w:lang w:eastAsia="en-US"/>
        </w:rPr>
      </w:pPr>
      <w:r>
        <w:rPr>
          <w:lang w:eastAsia="en-US"/>
        </w:rPr>
        <w:lastRenderedPageBreak/>
        <w:t xml:space="preserve">Listy, wyliczenia, wypunktowania tworzone są w języku polskim na jeden </w:t>
      </w:r>
      <w:r>
        <w:rPr>
          <w:lang w:eastAsia="en-US"/>
        </w:rPr>
        <w:br/>
        <w:t>z dwóch sposobów: pozycje listy oddzielone są przecinkami lub średnikami. Lista oddzielona przecinkami traktowana jest jak zwykłe zdanie, tym samym każda kolejna pozycja listy rozpoczyna się od małej litery a kropka kończy cała listę, czyli jest wstawiana po ostatniej pozycji. Lista dzielona średnikami jest traktowana jak osobne zdania, tam samym każda pozycja listy pisana jest od dużej litery, kropka jest jednakże stawiana dopiero na końcu listy. Przykładowo:</w:t>
      </w:r>
    </w:p>
    <w:p w14:paraId="1A8AB70F" w14:textId="77777777" w:rsidR="00FA7515" w:rsidRDefault="002E32E5" w:rsidP="00FA7515">
      <w:pPr>
        <w:rPr>
          <w:lang w:eastAsia="en-US"/>
        </w:rPr>
      </w:pPr>
      <w:r>
        <w:rPr>
          <w:lang w:eastAsia="en-US"/>
        </w:rPr>
        <w:t>W celu zsynchronizowania dwóch prądnic muszą mieć one jednakowe napięcia chwilowe, co sprowadza się do spełnienia następujących wymagań:</w:t>
      </w:r>
    </w:p>
    <w:p w14:paraId="569D7259" w14:textId="77777777" w:rsidR="002E32E5" w:rsidRPr="002E32E5" w:rsidRDefault="002E32E5" w:rsidP="002E32E5">
      <w:pPr>
        <w:pStyle w:val="Akapitzlist"/>
        <w:numPr>
          <w:ilvl w:val="0"/>
          <w:numId w:val="16"/>
        </w:numPr>
        <w:rPr>
          <w:lang w:eastAsia="en-US"/>
        </w:rPr>
      </w:pPr>
      <w:r>
        <w:rPr>
          <w:lang w:eastAsia="en-US"/>
        </w:rPr>
        <w:t>równe napięcie skuteczne obydwu prądnic,</w:t>
      </w:r>
    </w:p>
    <w:p w14:paraId="713892A3" w14:textId="77777777" w:rsidR="002E32E5" w:rsidRPr="002E32E5" w:rsidRDefault="002E32E5" w:rsidP="002E32E5">
      <w:pPr>
        <w:pStyle w:val="Akapitzlist"/>
        <w:numPr>
          <w:ilvl w:val="0"/>
          <w:numId w:val="16"/>
        </w:numPr>
        <w:rPr>
          <w:lang w:eastAsia="en-US"/>
        </w:rPr>
      </w:pPr>
      <w:r>
        <w:rPr>
          <w:lang w:eastAsia="en-US"/>
        </w:rPr>
        <w:t>równa częstotliwość obydwu prądnic,</w:t>
      </w:r>
    </w:p>
    <w:p w14:paraId="225E78B1" w14:textId="77777777" w:rsidR="002E32E5" w:rsidRPr="002E32E5" w:rsidRDefault="002E32E5" w:rsidP="002E32E5">
      <w:pPr>
        <w:pStyle w:val="Akapitzlist"/>
        <w:numPr>
          <w:ilvl w:val="0"/>
          <w:numId w:val="16"/>
        </w:numPr>
        <w:rPr>
          <w:lang w:eastAsia="en-US"/>
        </w:rPr>
      </w:pPr>
      <w:r>
        <w:rPr>
          <w:lang w:eastAsia="en-US"/>
        </w:rPr>
        <w:t>równe przesunięcie fazowe obydwu prądnic,</w:t>
      </w:r>
    </w:p>
    <w:p w14:paraId="1D48F359" w14:textId="77777777" w:rsidR="002E32E5" w:rsidRPr="002E32E5" w:rsidRDefault="002E32E5" w:rsidP="002E32E5">
      <w:pPr>
        <w:pStyle w:val="Akapitzlist"/>
        <w:numPr>
          <w:ilvl w:val="0"/>
          <w:numId w:val="16"/>
        </w:numPr>
        <w:rPr>
          <w:lang w:eastAsia="en-US"/>
        </w:rPr>
      </w:pPr>
      <w:r>
        <w:rPr>
          <w:lang w:eastAsia="en-US"/>
        </w:rPr>
        <w:t>zgodność następstw faz pomiędzy obydwoma prądnicami,</w:t>
      </w:r>
    </w:p>
    <w:p w14:paraId="12AC5708" w14:textId="77777777" w:rsidR="002E32E5" w:rsidRPr="002E32E5" w:rsidRDefault="002E32E5" w:rsidP="002E32E5">
      <w:pPr>
        <w:pStyle w:val="Akapitzlist"/>
        <w:numPr>
          <w:ilvl w:val="0"/>
          <w:numId w:val="16"/>
        </w:numPr>
        <w:rPr>
          <w:lang w:eastAsia="en-US"/>
        </w:rPr>
      </w:pPr>
      <w:r>
        <w:rPr>
          <w:lang w:eastAsia="en-US"/>
        </w:rPr>
        <w:t>jednakowy kształt przebiegów napięcia obydwu prądnic.</w:t>
      </w:r>
    </w:p>
    <w:p w14:paraId="78937C22" w14:textId="77777777" w:rsidR="002E32E5" w:rsidRDefault="002E32E5" w:rsidP="002E32E5">
      <w:pPr>
        <w:rPr>
          <w:lang w:eastAsia="en-US"/>
        </w:rPr>
      </w:pPr>
      <w:r>
        <w:rPr>
          <w:lang w:eastAsia="en-US"/>
        </w:rPr>
        <w:t>W celu zsynchronizowania dwóch prądnic muszą mieć one jednakowe napięcia chwilowe, co sprowadza się do spełnienia następujących wymagań:</w:t>
      </w:r>
    </w:p>
    <w:p w14:paraId="4D0E2753" w14:textId="77777777" w:rsidR="002E32E5" w:rsidRPr="002E32E5" w:rsidRDefault="002E32E5" w:rsidP="002E32E5">
      <w:pPr>
        <w:pStyle w:val="Akapitzlist"/>
        <w:numPr>
          <w:ilvl w:val="0"/>
          <w:numId w:val="18"/>
        </w:numPr>
        <w:rPr>
          <w:lang w:eastAsia="en-US"/>
        </w:rPr>
      </w:pPr>
      <w:r>
        <w:rPr>
          <w:lang w:eastAsia="en-US"/>
        </w:rPr>
        <w:t>Równe napięcie skuteczne obydwu prądnic;</w:t>
      </w:r>
    </w:p>
    <w:p w14:paraId="33078879" w14:textId="77777777" w:rsidR="002E32E5" w:rsidRPr="002E32E5" w:rsidRDefault="002E32E5" w:rsidP="002E32E5">
      <w:pPr>
        <w:pStyle w:val="Akapitzlist"/>
        <w:numPr>
          <w:ilvl w:val="0"/>
          <w:numId w:val="18"/>
        </w:numPr>
        <w:rPr>
          <w:lang w:eastAsia="en-US"/>
        </w:rPr>
      </w:pPr>
      <w:r>
        <w:rPr>
          <w:lang w:eastAsia="en-US"/>
        </w:rPr>
        <w:t>Równa częstotliwość obydwu prądnic;</w:t>
      </w:r>
    </w:p>
    <w:p w14:paraId="430B6452" w14:textId="77777777" w:rsidR="002E32E5" w:rsidRPr="002E32E5" w:rsidRDefault="002E32E5" w:rsidP="002E32E5">
      <w:pPr>
        <w:pStyle w:val="Akapitzlist"/>
        <w:numPr>
          <w:ilvl w:val="0"/>
          <w:numId w:val="18"/>
        </w:numPr>
        <w:rPr>
          <w:lang w:eastAsia="en-US"/>
        </w:rPr>
      </w:pPr>
      <w:r>
        <w:rPr>
          <w:lang w:eastAsia="en-US"/>
        </w:rPr>
        <w:t>Równe przesunięcie fazowe obydwu prądnic;</w:t>
      </w:r>
    </w:p>
    <w:p w14:paraId="271479E1" w14:textId="77777777" w:rsidR="002E32E5" w:rsidRPr="002E32E5" w:rsidRDefault="002E32E5" w:rsidP="002E32E5">
      <w:pPr>
        <w:pStyle w:val="Akapitzlist"/>
        <w:numPr>
          <w:ilvl w:val="0"/>
          <w:numId w:val="18"/>
        </w:numPr>
        <w:rPr>
          <w:lang w:eastAsia="en-US"/>
        </w:rPr>
      </w:pPr>
      <w:r>
        <w:rPr>
          <w:lang w:eastAsia="en-US"/>
        </w:rPr>
        <w:t>Zgodność następstw faz pomiędzy obydwoma prądnicami;</w:t>
      </w:r>
    </w:p>
    <w:p w14:paraId="57946947" w14:textId="77777777" w:rsidR="002E32E5" w:rsidRPr="002E32E5" w:rsidRDefault="002E32E5" w:rsidP="002E32E5">
      <w:pPr>
        <w:pStyle w:val="Akapitzlist"/>
        <w:numPr>
          <w:ilvl w:val="0"/>
          <w:numId w:val="18"/>
        </w:numPr>
        <w:rPr>
          <w:lang w:eastAsia="en-US"/>
        </w:rPr>
      </w:pPr>
      <w:r>
        <w:rPr>
          <w:lang w:eastAsia="en-US"/>
        </w:rPr>
        <w:t>Jednakowy kształt przebiegów napięcia obydwu prądnic.</w:t>
      </w:r>
    </w:p>
    <w:p w14:paraId="7397C000" w14:textId="77777777" w:rsidR="00FA7515" w:rsidRDefault="002E32E5" w:rsidP="002E32E5">
      <w:pPr>
        <w:rPr>
          <w:lang w:eastAsia="en-US"/>
        </w:rPr>
      </w:pPr>
      <w:r>
        <w:rPr>
          <w:lang w:eastAsia="en-US"/>
        </w:rPr>
        <w:t xml:space="preserve">Nie ma reguły dotyczącej rodzaju listy, tym samym listy numerowane </w:t>
      </w:r>
      <w:r>
        <w:rPr>
          <w:lang w:eastAsia="en-US"/>
        </w:rPr>
        <w:br/>
        <w:t>i punktowane mogą być dzielone zarówno za pomocą przecinków jak i średników.</w:t>
      </w:r>
    </w:p>
    <w:p w14:paraId="1FADBFD4" w14:textId="77777777" w:rsidR="00750E1F" w:rsidRDefault="00750E1F" w:rsidP="002E32E5">
      <w:pPr>
        <w:rPr>
          <w:lang w:eastAsia="en-US"/>
        </w:rPr>
      </w:pPr>
      <w:r>
        <w:rPr>
          <w:lang w:eastAsia="en-US"/>
        </w:rPr>
        <w:t>Dla czytelności treści niekiedy lepiej przenieść część tekstu na nową stroną, znak podziału strony w edytorze Word wstawiany jest za pomocą skrótu klawiszowego CTRL+ENTER.</w:t>
      </w:r>
    </w:p>
    <w:p w14:paraId="67A4FD5B" w14:textId="77777777" w:rsidR="00750E1F" w:rsidRDefault="00750E1F">
      <w:pPr>
        <w:spacing w:line="240" w:lineRule="auto"/>
        <w:rPr>
          <w:lang w:eastAsia="en-US"/>
        </w:rPr>
      </w:pPr>
      <w:r>
        <w:rPr>
          <w:lang w:eastAsia="en-US"/>
        </w:rPr>
        <w:br w:type="page"/>
      </w:r>
    </w:p>
    <w:p w14:paraId="3F9887FE" w14:textId="77777777" w:rsidR="009D5C05" w:rsidRPr="00AC4DF1" w:rsidRDefault="005133F8" w:rsidP="009D5C05">
      <w:pPr>
        <w:pStyle w:val="Nagwek1"/>
        <w:numPr>
          <w:ilvl w:val="0"/>
          <w:numId w:val="0"/>
        </w:numPr>
      </w:pPr>
      <w:bookmarkStart w:id="13" w:name="_Toc9452733"/>
      <w:bookmarkStart w:id="14" w:name="_Toc20912509"/>
      <w:r w:rsidRPr="00AC4DF1">
        <w:lastRenderedPageBreak/>
        <w:t>Podsumowanie/Wn</w:t>
      </w:r>
      <w:r w:rsidR="000F007C" w:rsidRPr="00AC4DF1">
        <w:t>ioski</w:t>
      </w:r>
      <w:bookmarkEnd w:id="13"/>
      <w:bookmarkEnd w:id="14"/>
    </w:p>
    <w:p w14:paraId="59A5DF62" w14:textId="77777777" w:rsidR="005F6E50" w:rsidRDefault="00750E1F" w:rsidP="00750E1F">
      <w:pPr>
        <w:ind w:firstLine="0"/>
        <w:rPr>
          <w:lang w:eastAsia="en-US"/>
        </w:rPr>
      </w:pPr>
      <w:r>
        <w:rPr>
          <w:lang w:eastAsia="en-US"/>
        </w:rPr>
        <w:t xml:space="preserve">Na tej stronie powinny zostać umieszczone wnioski oraz podsumowanie pracy. Najlepiej żeby wypełniały całą </w:t>
      </w:r>
      <w:r w:rsidR="00DF2509">
        <w:rPr>
          <w:lang w:eastAsia="en-US"/>
        </w:rPr>
        <w:t>stronę</w:t>
      </w:r>
      <w:r>
        <w:rPr>
          <w:lang w:eastAsia="en-US"/>
        </w:rPr>
        <w:t>.</w:t>
      </w:r>
    </w:p>
    <w:p w14:paraId="4B7790B6" w14:textId="77777777" w:rsidR="00345D12" w:rsidRPr="00AC4DF1" w:rsidRDefault="00345D12">
      <w:pPr>
        <w:spacing w:line="240" w:lineRule="auto"/>
        <w:rPr>
          <w:rFonts w:eastAsia="Calibri" w:cs="Arial"/>
          <w:b/>
          <w:bCs/>
          <w:caps/>
          <w:kern w:val="32"/>
          <w:sz w:val="32"/>
          <w:szCs w:val="32"/>
          <w:lang w:eastAsia="en-US"/>
        </w:rPr>
      </w:pPr>
      <w:r w:rsidRPr="00AC4DF1">
        <w:br w:type="page"/>
      </w:r>
    </w:p>
    <w:p w14:paraId="44F7755A" w14:textId="77777777" w:rsidR="009D5C05" w:rsidRDefault="009D5C05" w:rsidP="009D5C05">
      <w:pPr>
        <w:pStyle w:val="Nagwek1"/>
        <w:numPr>
          <w:ilvl w:val="0"/>
          <w:numId w:val="0"/>
        </w:numPr>
      </w:pPr>
      <w:bookmarkStart w:id="15" w:name="_Toc9452734"/>
      <w:bookmarkStart w:id="16" w:name="_Toc20912510"/>
      <w:bookmarkStart w:id="17" w:name="_Hlk530239345"/>
      <w:r w:rsidRPr="00AC4DF1">
        <w:lastRenderedPageBreak/>
        <w:t>Literatura</w:t>
      </w:r>
      <w:bookmarkEnd w:id="15"/>
      <w:bookmarkEnd w:id="16"/>
    </w:p>
    <w:p w14:paraId="645DD25D" w14:textId="77777777" w:rsidR="00D43914" w:rsidRDefault="00D43914" w:rsidP="00D43914">
      <w:pPr>
        <w:ind w:firstLine="0"/>
        <w:rPr>
          <w:color w:val="FF0000"/>
          <w:lang w:eastAsia="en-US"/>
        </w:rPr>
      </w:pPr>
      <w:r w:rsidRPr="00D43914">
        <w:rPr>
          <w:color w:val="FF0000"/>
          <w:lang w:eastAsia="en-US"/>
        </w:rPr>
        <w:t>Wykaz literatury zgodnie</w:t>
      </w:r>
      <w:r>
        <w:rPr>
          <w:color w:val="FF0000"/>
          <w:lang w:eastAsia="en-US"/>
        </w:rPr>
        <w:t xml:space="preserve"> umieszcza się zgodnie z numeracją zastosowaną w pracy. Pozycje literaturowe powinny w większości być publikacjami książkowymi lub magazynowymi oraz artykułami naukowymi. Poprawna postać pozycji literaturowej ma postać:</w:t>
      </w:r>
    </w:p>
    <w:p w14:paraId="7E5C1D5D" w14:textId="77777777" w:rsidR="00D43914" w:rsidRDefault="00D43914" w:rsidP="00D43914">
      <w:pPr>
        <w:ind w:firstLine="0"/>
        <w:rPr>
          <w:color w:val="FF0000"/>
          <w:lang w:eastAsia="en-US"/>
        </w:rPr>
      </w:pPr>
      <w:r>
        <w:rPr>
          <w:color w:val="FF0000"/>
          <w:lang w:eastAsia="en-US"/>
        </w:rPr>
        <w:t>[nr pozycji] Autorzy (inicjał imienia oraz nazwisko), Tytuł książki lub artykułu kursywą, Tytuł wydawnictwa (dla artykułów i materiałów konferencyjnych), Wydawca, nr ISSN/ISBN, Rok wydania</w:t>
      </w:r>
    </w:p>
    <w:p w14:paraId="2EDF61FC" w14:textId="77777777" w:rsidR="00D43914" w:rsidRPr="00D43914" w:rsidRDefault="00D43914" w:rsidP="00D43914">
      <w:pPr>
        <w:ind w:firstLine="349"/>
        <w:rPr>
          <w:color w:val="FF0000"/>
          <w:lang w:eastAsia="en-US"/>
        </w:rPr>
      </w:pPr>
      <w:r>
        <w:rPr>
          <w:color w:val="FF0000"/>
          <w:lang w:eastAsia="en-US"/>
        </w:rPr>
        <w:t>Poniżej przykład wykazu literaturowego z realnej pracy dyplomowej.</w:t>
      </w:r>
    </w:p>
    <w:p w14:paraId="4ABEDB49" w14:textId="77777777" w:rsidR="00BF329B" w:rsidRPr="00AC4DF1" w:rsidRDefault="00BF329B" w:rsidP="00BF329B">
      <w:pPr>
        <w:pStyle w:val="Akapitzlist"/>
        <w:numPr>
          <w:ilvl w:val="0"/>
          <w:numId w:val="3"/>
        </w:numPr>
        <w:autoSpaceDE w:val="0"/>
        <w:autoSpaceDN w:val="0"/>
        <w:adjustRightInd w:val="0"/>
        <w:spacing w:before="120" w:after="120"/>
        <w:ind w:left="851" w:hanging="502"/>
        <w:jc w:val="left"/>
      </w:pPr>
      <w:r w:rsidRPr="00AC4DF1">
        <w:t xml:space="preserve">M. Sclocchi, </w:t>
      </w:r>
      <w:r w:rsidRPr="00AC4DF1">
        <w:rPr>
          <w:i/>
        </w:rPr>
        <w:t>Przetwornica typu flyback krok po kroku (1)</w:t>
      </w:r>
      <w:r w:rsidRPr="00AC4DF1">
        <w:t>, Elektronika praktyczna 4/12, str. 80-84, Wydawnictwo AVT, ISSN 1230-3526</w:t>
      </w:r>
      <w:r>
        <w:t xml:space="preserve">, </w:t>
      </w:r>
      <w:r w:rsidRPr="00AC4DF1">
        <w:t>Warszawa 2012</w:t>
      </w:r>
      <w:r>
        <w:t>.</w:t>
      </w:r>
    </w:p>
    <w:p w14:paraId="16EF5816" w14:textId="77777777" w:rsidR="00BF329B" w:rsidRPr="00745F09" w:rsidRDefault="00BF329B" w:rsidP="00BF329B">
      <w:pPr>
        <w:pStyle w:val="Akapitzlist"/>
        <w:numPr>
          <w:ilvl w:val="0"/>
          <w:numId w:val="3"/>
        </w:numPr>
        <w:autoSpaceDE w:val="0"/>
        <w:autoSpaceDN w:val="0"/>
        <w:adjustRightInd w:val="0"/>
        <w:spacing w:before="120" w:after="120"/>
        <w:ind w:left="851" w:hanging="502"/>
        <w:jc w:val="left"/>
        <w:rPr>
          <w:lang w:val="en-US"/>
        </w:rPr>
      </w:pPr>
      <w:r w:rsidRPr="00745F09">
        <w:rPr>
          <w:lang w:val="en-US"/>
        </w:rPr>
        <w:t xml:space="preserve">S. Chyo, </w:t>
      </w:r>
      <w:r w:rsidRPr="00745F09">
        <w:rPr>
          <w:i/>
          <w:lang w:val="en-US"/>
        </w:rPr>
        <w:t>Flyback transformer tutorial: function and designe</w:t>
      </w:r>
      <w:r w:rsidRPr="00745F09">
        <w:rPr>
          <w:lang w:val="en-US"/>
        </w:rPr>
        <w:t>, Tyco Electronics Magnetics, EE|Times 2006</w:t>
      </w:r>
      <w:r>
        <w:rPr>
          <w:lang w:val="en-US"/>
        </w:rPr>
        <w:t>.</w:t>
      </w:r>
    </w:p>
    <w:p w14:paraId="7713124A" w14:textId="77777777" w:rsidR="00BF329B" w:rsidRPr="00D43914" w:rsidRDefault="00BF329B" w:rsidP="00BF329B">
      <w:pPr>
        <w:pStyle w:val="Akapitzlist"/>
        <w:numPr>
          <w:ilvl w:val="0"/>
          <w:numId w:val="3"/>
        </w:numPr>
        <w:autoSpaceDE w:val="0"/>
        <w:autoSpaceDN w:val="0"/>
        <w:adjustRightInd w:val="0"/>
        <w:spacing w:before="120" w:after="120"/>
        <w:ind w:left="851" w:hanging="502"/>
        <w:rPr>
          <w:lang w:val="en-US"/>
        </w:rPr>
      </w:pPr>
      <w:r w:rsidRPr="00745F09">
        <w:rPr>
          <w:i/>
          <w:lang w:val="en-US"/>
        </w:rPr>
        <w:t>Methodology and Validation</w:t>
      </w:r>
      <w:r w:rsidRPr="00745F09">
        <w:rPr>
          <w:lang w:val="en-US"/>
        </w:rPr>
        <w:t>, Vaisala 3TIER Services Global Solar Dataset,</w:t>
      </w:r>
      <w:r w:rsidRPr="00745F09">
        <w:rPr>
          <w:lang w:val="en-US"/>
        </w:rPr>
        <w:br/>
        <w:t xml:space="preserve">Ref. </w:t>
      </w:r>
      <w:r w:rsidRPr="00D43914">
        <w:rPr>
          <w:lang w:val="en-US"/>
        </w:rPr>
        <w:t>B211641EN-B, Vaisala 2017.</w:t>
      </w:r>
    </w:p>
    <w:p w14:paraId="31B199F8" w14:textId="77777777" w:rsidR="00952E34" w:rsidRPr="00AC4DF1" w:rsidRDefault="00A30F1C" w:rsidP="00E87935">
      <w:pPr>
        <w:pStyle w:val="Akapitzlist"/>
        <w:numPr>
          <w:ilvl w:val="0"/>
          <w:numId w:val="3"/>
        </w:numPr>
        <w:autoSpaceDE w:val="0"/>
        <w:autoSpaceDN w:val="0"/>
        <w:adjustRightInd w:val="0"/>
        <w:spacing w:before="120" w:after="120"/>
        <w:ind w:left="851" w:hanging="502"/>
        <w:jc w:val="left"/>
      </w:pPr>
      <w:r w:rsidRPr="00AC4DF1">
        <w:t>E</w:t>
      </w:r>
      <w:r w:rsidR="00D43914">
        <w:t xml:space="preserve">. </w:t>
      </w:r>
      <w:r w:rsidRPr="00AC4DF1">
        <w:t xml:space="preserve">Klugmann-Radziemska, </w:t>
      </w:r>
      <w:r w:rsidRPr="00AC4DF1">
        <w:rPr>
          <w:i/>
        </w:rPr>
        <w:t>Fotowoltaika w teorii i praktyce</w:t>
      </w:r>
      <w:r w:rsidRPr="00AC4DF1">
        <w:t>, ISBN 978-83-60233-58-0, Legionowo 2010</w:t>
      </w:r>
      <w:r w:rsidR="00E87935">
        <w:t>.</w:t>
      </w:r>
    </w:p>
    <w:p w14:paraId="056C86F4" w14:textId="77777777" w:rsidR="00BF329B" w:rsidRDefault="00BF329B" w:rsidP="00BF329B">
      <w:pPr>
        <w:pStyle w:val="Akapitzlist"/>
        <w:numPr>
          <w:ilvl w:val="0"/>
          <w:numId w:val="3"/>
        </w:numPr>
        <w:autoSpaceDE w:val="0"/>
        <w:autoSpaceDN w:val="0"/>
        <w:adjustRightInd w:val="0"/>
        <w:spacing w:before="120" w:after="120"/>
        <w:ind w:left="851" w:hanging="502"/>
      </w:pPr>
      <w:r w:rsidRPr="00433ABE">
        <w:t>B</w:t>
      </w:r>
      <w:r>
        <w:t xml:space="preserve">. </w:t>
      </w:r>
      <w:r w:rsidRPr="00433ABE">
        <w:t xml:space="preserve">Igliński, </w:t>
      </w:r>
      <w:r>
        <w:t xml:space="preserve">A. </w:t>
      </w:r>
      <w:r w:rsidRPr="00433ABE">
        <w:t>Iglińska, G</w:t>
      </w:r>
      <w:r>
        <w:t xml:space="preserve">. </w:t>
      </w:r>
      <w:r w:rsidRPr="00433ABE">
        <w:t>Koziński, M</w:t>
      </w:r>
      <w:r>
        <w:t>.</w:t>
      </w:r>
      <w:r w:rsidRPr="00433ABE">
        <w:t xml:space="preserve"> Skrzatek, R</w:t>
      </w:r>
      <w:r>
        <w:t xml:space="preserve">. </w:t>
      </w:r>
      <w:r w:rsidRPr="00433ABE">
        <w:t>Buczkowski</w:t>
      </w:r>
      <w:r>
        <w:rPr>
          <w:rStyle w:val="Odwoaniedokomentarza"/>
        </w:rPr>
        <w:t xml:space="preserve">, </w:t>
      </w:r>
      <w:r w:rsidRPr="00433ABE">
        <w:rPr>
          <w:i/>
        </w:rPr>
        <w:t>Wind energy in Poland – History, currentstate, surveys, Renewable Energy SourcesAct, SWOT analysis</w:t>
      </w:r>
      <w:r>
        <w:t xml:space="preserve">, Uniwersytet Mikołaja Kopernika, Toruń </w:t>
      </w:r>
      <w:r w:rsidRPr="0096549A">
        <w:t>2016</w:t>
      </w:r>
      <w:r>
        <w:t>.</w:t>
      </w:r>
    </w:p>
    <w:p w14:paraId="2F81F989" w14:textId="77777777" w:rsidR="00EC27A8" w:rsidRPr="00AC4DF1" w:rsidRDefault="000F007C" w:rsidP="00EC27A8">
      <w:pPr>
        <w:autoSpaceDE w:val="0"/>
        <w:autoSpaceDN w:val="0"/>
        <w:adjustRightInd w:val="0"/>
        <w:spacing w:before="120" w:after="120"/>
        <w:ind w:left="340" w:hanging="340"/>
      </w:pPr>
      <w:r w:rsidRPr="00AC4DF1">
        <w:t>Strony www</w:t>
      </w:r>
    </w:p>
    <w:p w14:paraId="284ECDC5" w14:textId="77777777" w:rsidR="003925CB" w:rsidRPr="00AC4DF1" w:rsidRDefault="00FD0750" w:rsidP="00473628">
      <w:pPr>
        <w:pStyle w:val="Akapitzlist"/>
        <w:numPr>
          <w:ilvl w:val="0"/>
          <w:numId w:val="3"/>
        </w:numPr>
        <w:autoSpaceDE w:val="0"/>
        <w:autoSpaceDN w:val="0"/>
        <w:adjustRightInd w:val="0"/>
        <w:spacing w:before="120" w:after="120"/>
        <w:ind w:left="851" w:hanging="491"/>
      </w:pPr>
      <w:hyperlink r:id="rId14" w:history="1">
        <w:r w:rsidR="003925CB" w:rsidRPr="00AC4DF1">
          <w:rPr>
            <w:rStyle w:val="Hipercze"/>
            <w:color w:val="auto"/>
          </w:rPr>
          <w:t>https://solargis.com/maps-and-gis-data/download</w:t>
        </w:r>
      </w:hyperlink>
      <w:r w:rsidR="00BF329B">
        <w:rPr>
          <w:rStyle w:val="Hipercze"/>
          <w:color w:val="auto"/>
          <w:u w:val="none"/>
        </w:rPr>
        <w:t xml:space="preserve"> na dzień 11.09.2018r.</w:t>
      </w:r>
    </w:p>
    <w:bookmarkEnd w:id="17"/>
    <w:p w14:paraId="7238BF9A" w14:textId="77777777" w:rsidR="0008591E" w:rsidRPr="00745F09" w:rsidRDefault="0008591E" w:rsidP="00473628">
      <w:pPr>
        <w:pStyle w:val="Akapitzlist"/>
        <w:numPr>
          <w:ilvl w:val="0"/>
          <w:numId w:val="3"/>
        </w:numPr>
        <w:autoSpaceDE w:val="0"/>
        <w:autoSpaceDN w:val="0"/>
        <w:adjustRightInd w:val="0"/>
        <w:spacing w:before="120" w:after="120"/>
        <w:ind w:left="851" w:hanging="491"/>
        <w:rPr>
          <w:lang w:val="en-US"/>
        </w:rPr>
      </w:pPr>
      <w:r w:rsidRPr="00745F09">
        <w:rPr>
          <w:i/>
          <w:lang w:val="en-US"/>
        </w:rPr>
        <w:t>Mono-crystalline Solar Cells</w:t>
      </w:r>
      <w:r w:rsidRPr="00745F09">
        <w:rPr>
          <w:lang w:val="en-US"/>
        </w:rPr>
        <w:t xml:space="preserve">, Australian National University </w:t>
      </w:r>
      <w:hyperlink r:id="rId15" w:history="1">
        <w:r w:rsidR="00D43914" w:rsidRPr="00424CDD">
          <w:rPr>
            <w:rStyle w:val="Hipercze"/>
            <w:rFonts w:eastAsia="Calibri"/>
            <w:lang w:val="en-US"/>
          </w:rPr>
          <w:t>https://physics.anu.edu.au/engage/outreach/_files/Solar%20Panel_Monocrystalline.pdf</w:t>
        </w:r>
      </w:hyperlink>
      <w:r w:rsidR="00D43914">
        <w:rPr>
          <w:lang w:val="en-US"/>
        </w:rPr>
        <w:t xml:space="preserve"> n</w:t>
      </w:r>
      <w:r>
        <w:rPr>
          <w:lang w:val="en-US"/>
        </w:rPr>
        <w:t>a</w:t>
      </w:r>
      <w:r w:rsidR="00D43914">
        <w:rPr>
          <w:lang w:val="en-US"/>
        </w:rPr>
        <w:t xml:space="preserve"> </w:t>
      </w:r>
      <w:r>
        <w:rPr>
          <w:lang w:val="en-US"/>
        </w:rPr>
        <w:t>dzień 12.09.2018r.</w:t>
      </w:r>
    </w:p>
    <w:p w14:paraId="061B6A44" w14:textId="77777777" w:rsidR="00EC27A8" w:rsidRPr="00470F95" w:rsidRDefault="00EC27A8" w:rsidP="00EC27A8">
      <w:pPr>
        <w:autoSpaceDE w:val="0"/>
        <w:autoSpaceDN w:val="0"/>
        <w:adjustRightInd w:val="0"/>
        <w:spacing w:before="120" w:after="120"/>
        <w:ind w:left="340" w:hanging="340"/>
      </w:pPr>
      <w:r w:rsidRPr="00470F95">
        <w:t>Noty katalogowe:</w:t>
      </w:r>
    </w:p>
    <w:p w14:paraId="64C854CB" w14:textId="77777777" w:rsidR="00EC27A8" w:rsidRDefault="00EC27A8" w:rsidP="00D43914">
      <w:pPr>
        <w:pStyle w:val="Akapitzlist"/>
        <w:numPr>
          <w:ilvl w:val="0"/>
          <w:numId w:val="3"/>
        </w:numPr>
        <w:autoSpaceDE w:val="0"/>
        <w:autoSpaceDN w:val="0"/>
        <w:adjustRightInd w:val="0"/>
        <w:spacing w:before="120" w:after="120"/>
        <w:jc w:val="left"/>
      </w:pPr>
      <w:r>
        <w:t xml:space="preserve">Przekształtnik typu flyback S18V20ALV, </w:t>
      </w:r>
      <w:hyperlink r:id="rId16" w:history="1">
        <w:r w:rsidRPr="00EC27A8">
          <w:rPr>
            <w:rStyle w:val="Hipercze"/>
            <w:color w:val="auto"/>
          </w:rPr>
          <w:t>https://www.pololu.com/product/2572</w:t>
        </w:r>
      </w:hyperlink>
      <w:r w:rsidR="00D43914">
        <w:rPr>
          <w:rStyle w:val="Hipercze"/>
          <w:color w:val="auto"/>
        </w:rPr>
        <w:t xml:space="preserve"> </w:t>
      </w:r>
      <w:r w:rsidR="00D43914" w:rsidRPr="00D43914">
        <w:rPr>
          <w:rStyle w:val="Hipercze"/>
          <w:color w:val="auto"/>
          <w:u w:val="none"/>
        </w:rPr>
        <w:t>na dzień</w:t>
      </w:r>
      <w:r w:rsidR="00D43914">
        <w:rPr>
          <w:rStyle w:val="Hipercze"/>
          <w:color w:val="auto"/>
          <w:u w:val="none"/>
        </w:rPr>
        <w:t xml:space="preserve"> 12.09.2018r.</w:t>
      </w:r>
    </w:p>
    <w:p w14:paraId="7469E262" w14:textId="77777777" w:rsidR="00CB4A06" w:rsidRDefault="00CB4A06">
      <w:pPr>
        <w:spacing w:line="240" w:lineRule="auto"/>
      </w:pPr>
      <w:r>
        <w:br w:type="page"/>
      </w:r>
    </w:p>
    <w:p w14:paraId="1D1EC65C" w14:textId="77777777" w:rsidR="009D5C05" w:rsidRPr="00AC4DF1" w:rsidRDefault="00DC3384" w:rsidP="009D5C05">
      <w:pPr>
        <w:pStyle w:val="Nagwek1"/>
        <w:numPr>
          <w:ilvl w:val="0"/>
          <w:numId w:val="0"/>
        </w:numPr>
      </w:pPr>
      <w:bookmarkStart w:id="18" w:name="_Toc9452735"/>
      <w:bookmarkStart w:id="19" w:name="_Toc20912511"/>
      <w:r w:rsidRPr="00AC4DF1">
        <w:lastRenderedPageBreak/>
        <w:t>S</w:t>
      </w:r>
      <w:r w:rsidR="009D5C05" w:rsidRPr="00AC4DF1">
        <w:t>treszczenie</w:t>
      </w:r>
      <w:bookmarkEnd w:id="18"/>
      <w:bookmarkEnd w:id="19"/>
    </w:p>
    <w:p w14:paraId="40AC7B88" w14:textId="77777777" w:rsidR="00CB4A06" w:rsidRPr="00D43914" w:rsidRDefault="00D43914" w:rsidP="00D43914">
      <w:pPr>
        <w:ind w:firstLine="0"/>
        <w:rPr>
          <w:lang w:eastAsia="en-US"/>
        </w:rPr>
      </w:pPr>
      <w:r>
        <w:rPr>
          <w:lang w:eastAsia="en-US"/>
        </w:rPr>
        <w:t>Streszczenie pracy w języku polskim.</w:t>
      </w:r>
    </w:p>
    <w:p w14:paraId="340BEE84" w14:textId="77777777" w:rsidR="009D5C05" w:rsidRPr="00D43914" w:rsidRDefault="00E65697" w:rsidP="00E65697">
      <w:pPr>
        <w:pStyle w:val="Nagwek1"/>
        <w:numPr>
          <w:ilvl w:val="0"/>
          <w:numId w:val="0"/>
        </w:numPr>
      </w:pPr>
      <w:bookmarkStart w:id="20" w:name="_Toc9452736"/>
      <w:bookmarkStart w:id="21" w:name="_Toc20912512"/>
      <w:r w:rsidRPr="00D43914">
        <w:t>Abstra</w:t>
      </w:r>
      <w:r w:rsidR="00356EB4" w:rsidRPr="00D43914">
        <w:t>ct</w:t>
      </w:r>
      <w:bookmarkEnd w:id="20"/>
      <w:bookmarkEnd w:id="21"/>
    </w:p>
    <w:p w14:paraId="48CA1D30" w14:textId="77777777" w:rsidR="00D43914" w:rsidRDefault="00D43914" w:rsidP="00D43914">
      <w:pPr>
        <w:rPr>
          <w:lang w:eastAsia="en-US"/>
        </w:rPr>
      </w:pPr>
      <w:r w:rsidRPr="00D43914">
        <w:rPr>
          <w:lang w:eastAsia="en-US"/>
        </w:rPr>
        <w:t>Streszczenie pracy w</w:t>
      </w:r>
      <w:r>
        <w:rPr>
          <w:lang w:eastAsia="en-US"/>
        </w:rPr>
        <w:t xml:space="preserve"> języku angielskim. Zasady języku angielskiego mówią, że tekst każdego akapitu, łącznie z pierwszym, ma być wcięty. Również wiszące spójniki nie są w nim błędem. Tym samym to zdanie byłoby poprawne, gdyby zostało napisane po angielsku.</w:t>
      </w:r>
    </w:p>
    <w:p w14:paraId="0CCE8F1C" w14:textId="77777777" w:rsidR="00D43914" w:rsidRPr="00D43914" w:rsidRDefault="00D43914" w:rsidP="00D43914">
      <w:pPr>
        <w:ind w:firstLine="0"/>
        <w:rPr>
          <w:color w:val="FF0000"/>
          <w:lang w:eastAsia="en-US"/>
        </w:rPr>
      </w:pPr>
      <w:r w:rsidRPr="00D43914">
        <w:rPr>
          <w:color w:val="FF0000"/>
          <w:lang w:eastAsia="en-US"/>
        </w:rPr>
        <w:t>[</w:t>
      </w:r>
      <w:r>
        <w:rPr>
          <w:color w:val="FF0000"/>
          <w:lang w:eastAsia="en-US"/>
        </w:rPr>
        <w:t xml:space="preserve">najlepiej gdy </w:t>
      </w:r>
      <w:r w:rsidRPr="00D43914">
        <w:rPr>
          <w:color w:val="FF0000"/>
          <w:lang w:eastAsia="en-US"/>
        </w:rPr>
        <w:t>streszczenie i abstract zajmują jedną cała stronę]</w:t>
      </w:r>
    </w:p>
    <w:p w14:paraId="6B54E263" w14:textId="77777777" w:rsidR="00E65697" w:rsidRPr="00AC4DF1" w:rsidRDefault="00E65697">
      <w:pPr>
        <w:spacing w:line="240" w:lineRule="auto"/>
      </w:pPr>
      <w:r w:rsidRPr="00AC4DF1">
        <w:br w:type="page"/>
      </w:r>
    </w:p>
    <w:p w14:paraId="327DD92A" w14:textId="77777777" w:rsidR="00C32B54" w:rsidRDefault="00B24D97" w:rsidP="00C32B54">
      <w:pPr>
        <w:pStyle w:val="Nagwek1"/>
        <w:numPr>
          <w:ilvl w:val="0"/>
          <w:numId w:val="0"/>
        </w:numPr>
      </w:pPr>
      <w:bookmarkStart w:id="22" w:name="_Toc20912513"/>
      <w:bookmarkStart w:id="23" w:name="_Toc9452737"/>
      <w:r>
        <w:lastRenderedPageBreak/>
        <w:t>S</w:t>
      </w:r>
      <w:r w:rsidR="005F6E50">
        <w:t>pis rysunków</w:t>
      </w:r>
      <w:bookmarkEnd w:id="22"/>
    </w:p>
    <w:p w14:paraId="2100FB00" w14:textId="77777777" w:rsidR="00D43914" w:rsidRDefault="00D43914" w:rsidP="00D43914">
      <w:pPr>
        <w:ind w:firstLine="0"/>
        <w:rPr>
          <w:lang w:eastAsia="en-US"/>
        </w:rPr>
      </w:pPr>
      <w:r>
        <w:rPr>
          <w:lang w:eastAsia="en-US"/>
        </w:rPr>
        <w:t>W przypadku poprawnie podpisanych rysunków (z opisami wybranymi ze stylów Worda) spis rysunków można wygenerować automatycznie</w:t>
      </w:r>
      <w:r w:rsidR="009A3B19">
        <w:rPr>
          <w:lang w:eastAsia="en-US"/>
        </w:rPr>
        <w:t xml:space="preserve"> wybierając ze menu odwołania-podpisy-wstaw spis ilustracji.</w:t>
      </w:r>
    </w:p>
    <w:p w14:paraId="3DA9E134" w14:textId="77777777" w:rsidR="00D43914" w:rsidRDefault="00D43914" w:rsidP="009A3B19">
      <w:pPr>
        <w:rPr>
          <w:lang w:eastAsia="en-US"/>
        </w:rPr>
      </w:pPr>
      <w:r>
        <w:rPr>
          <w:lang w:eastAsia="en-US"/>
        </w:rPr>
        <w:t xml:space="preserve">Przykładowo dla </w:t>
      </w:r>
      <w:r w:rsidR="009250E6">
        <w:rPr>
          <w:lang w:eastAsia="en-US"/>
        </w:rPr>
        <w:t>tego dokumentu</w:t>
      </w:r>
      <w:r>
        <w:rPr>
          <w:lang w:eastAsia="en-US"/>
        </w:rPr>
        <w:t>:</w:t>
      </w:r>
    </w:p>
    <w:p w14:paraId="39315631" w14:textId="3D66C9EE" w:rsidR="009250E6" w:rsidRDefault="009250E6">
      <w:pPr>
        <w:pStyle w:val="Spisilustracji"/>
        <w:tabs>
          <w:tab w:val="right" w:leader="dot" w:pos="8656"/>
        </w:tabs>
        <w:rPr>
          <w:rFonts w:eastAsiaTheme="minorEastAsia" w:cstheme="minorBidi"/>
          <w:noProof/>
          <w:szCs w:val="22"/>
        </w:rPr>
      </w:pPr>
      <w:r>
        <w:rPr>
          <w:lang w:eastAsia="en-US"/>
        </w:rPr>
        <w:fldChar w:fldCharType="begin"/>
      </w:r>
      <w:r>
        <w:rPr>
          <w:lang w:eastAsia="en-US"/>
        </w:rPr>
        <w:instrText xml:space="preserve"> TOC \h \z \t "Legenda;Podpis pod rysunkiem" \c </w:instrText>
      </w:r>
      <w:r>
        <w:rPr>
          <w:lang w:eastAsia="en-US"/>
        </w:rPr>
        <w:fldChar w:fldCharType="separate"/>
      </w:r>
      <w:hyperlink w:anchor="_Toc20914702" w:history="1">
        <w:r w:rsidRPr="00CE444C">
          <w:rPr>
            <w:rStyle w:val="Hipercze"/>
            <w:rFonts w:eastAsia="Calibri"/>
            <w:noProof/>
          </w:rPr>
          <w:t xml:space="preserve">Rys. 1.1. Logo Wydziału Mechatroniki i Elektrotechniki </w:t>
        </w:r>
        <w:r w:rsidR="00862772">
          <w:rPr>
            <w:rStyle w:val="Hipercze"/>
            <w:rFonts w:eastAsia="Calibri"/>
            <w:noProof/>
          </w:rPr>
          <w:t>PM</w:t>
        </w:r>
        <w:r w:rsidRPr="00CE444C">
          <w:rPr>
            <w:rStyle w:val="Hipercze"/>
            <w:rFonts w:eastAsia="Calibri"/>
            <w:noProof/>
          </w:rPr>
          <w:t xml:space="preserve">. </w:t>
        </w:r>
        <w:r w:rsidRPr="00CE444C">
          <w:rPr>
            <w:rStyle w:val="Hipercze"/>
            <w:rFonts w:eastAsia="Calibri"/>
            <w:i/>
            <w:noProof/>
          </w:rPr>
          <w:t>Źródło: [1]</w:t>
        </w:r>
        <w:r>
          <w:rPr>
            <w:noProof/>
            <w:webHidden/>
          </w:rPr>
          <w:tab/>
        </w:r>
        <w:r>
          <w:rPr>
            <w:noProof/>
            <w:webHidden/>
          </w:rPr>
          <w:fldChar w:fldCharType="begin"/>
        </w:r>
        <w:r>
          <w:rPr>
            <w:noProof/>
            <w:webHidden/>
          </w:rPr>
          <w:instrText xml:space="preserve"> PAGEREF _Toc20914702 \h </w:instrText>
        </w:r>
        <w:r>
          <w:rPr>
            <w:noProof/>
            <w:webHidden/>
          </w:rPr>
        </w:r>
        <w:r>
          <w:rPr>
            <w:noProof/>
            <w:webHidden/>
          </w:rPr>
          <w:fldChar w:fldCharType="separate"/>
        </w:r>
        <w:r>
          <w:rPr>
            <w:noProof/>
            <w:webHidden/>
          </w:rPr>
          <w:t>7</w:t>
        </w:r>
        <w:r>
          <w:rPr>
            <w:noProof/>
            <w:webHidden/>
          </w:rPr>
          <w:fldChar w:fldCharType="end"/>
        </w:r>
      </w:hyperlink>
    </w:p>
    <w:p w14:paraId="34C46886" w14:textId="77777777" w:rsidR="009250E6" w:rsidRPr="000D60D3" w:rsidRDefault="009250E6" w:rsidP="009250E6">
      <w:pPr>
        <w:ind w:firstLine="0"/>
        <w:rPr>
          <w:lang w:eastAsia="en-US"/>
        </w:rPr>
      </w:pPr>
      <w:r>
        <w:rPr>
          <w:rFonts w:asciiTheme="minorHAnsi" w:hAnsiTheme="minorHAnsi" w:cstheme="minorHAnsi"/>
          <w:sz w:val="22"/>
          <w:szCs w:val="20"/>
          <w:lang w:eastAsia="en-US"/>
        </w:rPr>
        <w:fldChar w:fldCharType="end"/>
      </w:r>
    </w:p>
    <w:p w14:paraId="6DEAA489" w14:textId="77777777" w:rsidR="009250E6" w:rsidRDefault="009250E6">
      <w:pPr>
        <w:spacing w:line="240" w:lineRule="auto"/>
        <w:rPr>
          <w:lang w:eastAsia="en-US"/>
        </w:rPr>
      </w:pPr>
      <w:r>
        <w:rPr>
          <w:lang w:eastAsia="en-US"/>
        </w:rPr>
        <w:br w:type="page"/>
      </w:r>
    </w:p>
    <w:p w14:paraId="5DB6FD06" w14:textId="77777777" w:rsidR="00204D3C" w:rsidRPr="00AC4DF1" w:rsidRDefault="00DC3384" w:rsidP="00EA1EDE">
      <w:pPr>
        <w:pStyle w:val="Nagwek1"/>
        <w:numPr>
          <w:ilvl w:val="0"/>
          <w:numId w:val="0"/>
        </w:numPr>
      </w:pPr>
      <w:bookmarkStart w:id="24" w:name="_Toc20912514"/>
      <w:r w:rsidRPr="00AC4DF1">
        <w:lastRenderedPageBreak/>
        <w:t>Z</w:t>
      </w:r>
      <w:r w:rsidR="00EA1EDE" w:rsidRPr="00AC4DF1">
        <w:t>ałączniki</w:t>
      </w:r>
      <w:bookmarkEnd w:id="23"/>
      <w:bookmarkEnd w:id="24"/>
    </w:p>
    <w:p w14:paraId="5015C6B1" w14:textId="77777777" w:rsidR="00092D51" w:rsidRDefault="009250E6" w:rsidP="009250E6">
      <w:pPr>
        <w:ind w:firstLine="0"/>
        <w:rPr>
          <w:noProof/>
        </w:rPr>
      </w:pPr>
      <w:r>
        <w:rPr>
          <w:noProof/>
        </w:rPr>
        <w:t xml:space="preserve">Tutaj znajdują się załączniki lub tylko ich spis. </w:t>
      </w:r>
      <w:r w:rsidR="00092D51">
        <w:rPr>
          <w:noProof/>
        </w:rPr>
        <w:t>Krótkie dokumenty, proste schematy elektryczne lub kody źródłowe zajmujące tylko kilka linii mogą być wydrukowane jako załaczniki. Złożone dokumenty, np. wielostronicowe schematu układów elektronicznych, kody źródłowe zajmujące kilkanaście stron, itp. umieszczane są wyłacznie na płycie CD dołączanej do pracy.</w:t>
      </w:r>
    </w:p>
    <w:p w14:paraId="6E744346" w14:textId="77777777" w:rsidR="00092D51" w:rsidRDefault="00092D51">
      <w:pPr>
        <w:spacing w:line="240" w:lineRule="auto"/>
        <w:rPr>
          <w:noProof/>
        </w:rPr>
      </w:pPr>
      <w:r>
        <w:rPr>
          <w:noProof/>
        </w:rPr>
        <w:br w:type="page"/>
      </w:r>
    </w:p>
    <w:p w14:paraId="7D45BF80" w14:textId="77777777" w:rsidR="00092D51" w:rsidRDefault="00092D51" w:rsidP="009250E6">
      <w:pPr>
        <w:ind w:firstLine="0"/>
        <w:rPr>
          <w:noProof/>
        </w:rPr>
      </w:pPr>
    </w:p>
    <w:p w14:paraId="77D08111" w14:textId="77777777" w:rsidR="00E65697" w:rsidRPr="00AC4DF1" w:rsidRDefault="00E65697" w:rsidP="00E65697">
      <w:pPr>
        <w:ind w:firstLine="360"/>
      </w:pPr>
      <w:r w:rsidRPr="00AC4DF1">
        <w:t>Oświadczam, że praca pt.</w:t>
      </w:r>
      <w:r w:rsidRPr="00AC4DF1">
        <w:rPr>
          <w:b/>
        </w:rPr>
        <w:t>„</w:t>
      </w:r>
      <w:r w:rsidR="00E31502">
        <w:rPr>
          <w:color w:val="FF0000"/>
        </w:rPr>
        <w:t>tytuł</w:t>
      </w:r>
      <w:r w:rsidR="00E31502" w:rsidRPr="00E31502">
        <w:rPr>
          <w:color w:val="FF0000"/>
        </w:rPr>
        <w:t xml:space="preserve"> pracy</w:t>
      </w:r>
      <w:r w:rsidRPr="00AC4DF1">
        <w:rPr>
          <w:b/>
        </w:rPr>
        <w:t>”</w:t>
      </w:r>
      <w:r w:rsidR="00716250">
        <w:rPr>
          <w:b/>
        </w:rPr>
        <w:t xml:space="preserve"> </w:t>
      </w:r>
      <w:r w:rsidRPr="00AC4DF1">
        <w:t>jest pracą dyplomową mojego autorstwa. Wszystkie dane</w:t>
      </w:r>
      <w:r w:rsidR="00E31502">
        <w:t xml:space="preserve"> </w:t>
      </w:r>
      <w:r w:rsidRPr="00AC4DF1">
        <w:t>i sformułowania pochodzące z literatury są opatrzone odpowiednimi odsyłaczami. Praca ta nie była w całości ani w części przez nikogo przedłożona do żadnej oceny i nie była publikowana.</w:t>
      </w:r>
    </w:p>
    <w:p w14:paraId="14F454DA" w14:textId="77777777" w:rsidR="00E65697" w:rsidRPr="00AC4DF1" w:rsidRDefault="00E65697" w:rsidP="00E65697"/>
    <w:p w14:paraId="7C67E36B" w14:textId="77777777" w:rsidR="00E65697" w:rsidRPr="00AC4DF1" w:rsidRDefault="00E65697" w:rsidP="00E65697"/>
    <w:p w14:paraId="388C70DD" w14:textId="77777777" w:rsidR="00E65697" w:rsidRPr="00AC4DF1" w:rsidRDefault="00E65697" w:rsidP="00E65697">
      <w:pPr>
        <w:tabs>
          <w:tab w:val="left" w:pos="5080"/>
        </w:tabs>
        <w:ind w:left="80"/>
      </w:pPr>
    </w:p>
    <w:p w14:paraId="7ED2A4D3" w14:textId="77777777" w:rsidR="00E65697" w:rsidRPr="00AC4DF1" w:rsidRDefault="003C14BE" w:rsidP="00E31502">
      <w:pPr>
        <w:tabs>
          <w:tab w:val="center" w:pos="1418"/>
          <w:tab w:val="center" w:pos="6663"/>
        </w:tabs>
        <w:ind w:left="80" w:firstLine="0"/>
      </w:pPr>
      <w:r w:rsidRPr="00AC4DF1">
        <w:tab/>
      </w:r>
      <w:r w:rsidR="00E31502" w:rsidRPr="00E31502">
        <w:rPr>
          <w:color w:val="FF0000"/>
        </w:rPr>
        <w:t>IMIĘ i NAZWISKO</w:t>
      </w:r>
      <w:r w:rsidR="00E31502">
        <w:tab/>
      </w:r>
      <w:r w:rsidRPr="00AC4DF1">
        <w:t>……………………………………</w:t>
      </w:r>
    </w:p>
    <w:p w14:paraId="720A2AFC" w14:textId="77777777" w:rsidR="00E65697" w:rsidRPr="00AC4DF1" w:rsidRDefault="00E65697" w:rsidP="003C14BE">
      <w:pPr>
        <w:tabs>
          <w:tab w:val="left" w:pos="5700"/>
        </w:tabs>
        <w:rPr>
          <w:i/>
        </w:rPr>
      </w:pPr>
      <w:r w:rsidRPr="00AC4DF1">
        <w:rPr>
          <w:i/>
        </w:rPr>
        <w:t>Imię i nazwisko</w:t>
      </w:r>
      <w:r w:rsidRPr="00AC4DF1">
        <w:tab/>
      </w:r>
      <w:r w:rsidRPr="00AC4DF1">
        <w:rPr>
          <w:i/>
        </w:rPr>
        <w:t>własnoręczny podpis</w:t>
      </w:r>
    </w:p>
    <w:p w14:paraId="0B1FFAF7" w14:textId="77777777" w:rsidR="00E65697" w:rsidRPr="00AC4DF1" w:rsidRDefault="00E65697" w:rsidP="00E65697">
      <w:pPr>
        <w:tabs>
          <w:tab w:val="left" w:pos="5700"/>
        </w:tabs>
        <w:ind w:left="380"/>
        <w:rPr>
          <w:i/>
        </w:rPr>
      </w:pPr>
    </w:p>
    <w:p w14:paraId="64EB7B1E" w14:textId="77777777" w:rsidR="00E65697" w:rsidRPr="00AC4DF1" w:rsidRDefault="00E65697" w:rsidP="00E65697">
      <w:pPr>
        <w:tabs>
          <w:tab w:val="left" w:pos="5700"/>
        </w:tabs>
        <w:ind w:left="380"/>
        <w:rPr>
          <w:i/>
        </w:rPr>
      </w:pPr>
    </w:p>
    <w:p w14:paraId="38DF203D" w14:textId="77777777" w:rsidR="00E65697" w:rsidRPr="00AC4DF1" w:rsidRDefault="00E65697" w:rsidP="00E65697"/>
    <w:p w14:paraId="62E4A50A" w14:textId="77777777" w:rsidR="00E65697" w:rsidRPr="00AC4DF1" w:rsidRDefault="00E65697" w:rsidP="00E65697"/>
    <w:p w14:paraId="789C6B83" w14:textId="77777777" w:rsidR="00E65697" w:rsidRPr="00AC4DF1" w:rsidRDefault="00E65697" w:rsidP="00E65697">
      <w:pPr>
        <w:ind w:firstLine="360"/>
      </w:pPr>
      <w:r w:rsidRPr="00AC4DF1">
        <w:t>Oświadczam, że wersja elektroniczna mojej pracy dyplomowej inżynierskiej pt. </w:t>
      </w:r>
      <w:r w:rsidRPr="00AC4DF1">
        <w:rPr>
          <w:b/>
        </w:rPr>
        <w:t>„</w:t>
      </w:r>
      <w:r w:rsidR="00E31502" w:rsidRPr="00E31502">
        <w:rPr>
          <w:color w:val="FF0000"/>
        </w:rPr>
        <w:t>tytuł pracy</w:t>
      </w:r>
      <w:r w:rsidRPr="00AC4DF1">
        <w:rPr>
          <w:b/>
        </w:rPr>
        <w:t>”</w:t>
      </w:r>
      <w:r w:rsidR="00716250">
        <w:rPr>
          <w:b/>
        </w:rPr>
        <w:t xml:space="preserve"> </w:t>
      </w:r>
      <w:r w:rsidRPr="00AC4DF1">
        <w:t>jest zgodna z wersją drukowaną.</w:t>
      </w:r>
    </w:p>
    <w:p w14:paraId="23D57C99" w14:textId="77777777" w:rsidR="00E65697" w:rsidRPr="00AC4DF1" w:rsidRDefault="00E65697" w:rsidP="00E65697"/>
    <w:p w14:paraId="5019C4BC" w14:textId="77777777" w:rsidR="00E65697" w:rsidRPr="00AC4DF1" w:rsidRDefault="00E65697" w:rsidP="00E65697"/>
    <w:p w14:paraId="079D4142" w14:textId="77777777" w:rsidR="003C14BE" w:rsidRPr="00AC4DF1" w:rsidRDefault="003C14BE" w:rsidP="003C14BE">
      <w:pPr>
        <w:tabs>
          <w:tab w:val="left" w:pos="5080"/>
        </w:tabs>
        <w:ind w:left="80"/>
      </w:pPr>
    </w:p>
    <w:p w14:paraId="36DD361A" w14:textId="77777777" w:rsidR="00E31502" w:rsidRPr="00AC4DF1" w:rsidRDefault="00E31502" w:rsidP="00E31502">
      <w:pPr>
        <w:tabs>
          <w:tab w:val="center" w:pos="1418"/>
          <w:tab w:val="center" w:pos="6663"/>
        </w:tabs>
        <w:ind w:left="80" w:firstLine="0"/>
      </w:pPr>
      <w:r w:rsidRPr="00AC4DF1">
        <w:tab/>
      </w:r>
      <w:r w:rsidRPr="00E31502">
        <w:rPr>
          <w:color w:val="FF0000"/>
        </w:rPr>
        <w:t>IMIĘ i NAZWISKO</w:t>
      </w:r>
      <w:r>
        <w:tab/>
      </w:r>
      <w:r w:rsidRPr="00AC4DF1">
        <w:t>……………………………………</w:t>
      </w:r>
    </w:p>
    <w:p w14:paraId="5F7154F7" w14:textId="77777777" w:rsidR="003C14BE" w:rsidRPr="00AC4DF1" w:rsidRDefault="003C14BE" w:rsidP="003C14BE">
      <w:pPr>
        <w:tabs>
          <w:tab w:val="left" w:pos="5700"/>
        </w:tabs>
        <w:rPr>
          <w:i/>
        </w:rPr>
      </w:pPr>
      <w:r w:rsidRPr="00AC4DF1">
        <w:rPr>
          <w:i/>
        </w:rPr>
        <w:t>Imię i nazwisko</w:t>
      </w:r>
      <w:r w:rsidRPr="00AC4DF1">
        <w:tab/>
      </w:r>
      <w:r w:rsidRPr="00AC4DF1">
        <w:rPr>
          <w:i/>
        </w:rPr>
        <w:t>własnoręczny podpis</w:t>
      </w:r>
    </w:p>
    <w:p w14:paraId="19D5798D" w14:textId="77777777" w:rsidR="00E65697" w:rsidRPr="00AC4DF1" w:rsidRDefault="00E65697" w:rsidP="00E65697">
      <w:pPr>
        <w:tabs>
          <w:tab w:val="left" w:pos="5640"/>
        </w:tabs>
        <w:ind w:left="700"/>
        <w:rPr>
          <w:i/>
        </w:rPr>
      </w:pPr>
    </w:p>
    <w:p w14:paraId="2DA4C654" w14:textId="77777777" w:rsidR="00E65697" w:rsidRPr="00AC4DF1" w:rsidRDefault="00E65697" w:rsidP="00E65697">
      <w:pPr>
        <w:tabs>
          <w:tab w:val="left" w:pos="5640"/>
        </w:tabs>
        <w:ind w:left="700"/>
        <w:rPr>
          <w:i/>
        </w:rPr>
      </w:pPr>
    </w:p>
    <w:p w14:paraId="25594F85" w14:textId="77777777" w:rsidR="00E65697" w:rsidRPr="00AC4DF1" w:rsidRDefault="00E65697" w:rsidP="00E65697">
      <w:pPr>
        <w:tabs>
          <w:tab w:val="left" w:pos="5640"/>
        </w:tabs>
        <w:ind w:left="700"/>
        <w:rPr>
          <w:i/>
        </w:rPr>
      </w:pPr>
    </w:p>
    <w:p w14:paraId="6E4C7456" w14:textId="77777777" w:rsidR="00E65697" w:rsidRPr="00AC4DF1" w:rsidRDefault="00E65697" w:rsidP="00E65697">
      <w:pPr>
        <w:tabs>
          <w:tab w:val="left" w:pos="5640"/>
        </w:tabs>
        <w:ind w:left="700"/>
        <w:rPr>
          <w:i/>
        </w:rPr>
      </w:pPr>
    </w:p>
    <w:p w14:paraId="0617EAFA" w14:textId="13AD1652" w:rsidR="00E65697" w:rsidRPr="00AC4DF1" w:rsidRDefault="00E65697" w:rsidP="00E65697">
      <w:pPr>
        <w:ind w:firstLine="360"/>
      </w:pPr>
      <w:r w:rsidRPr="00AC4DF1">
        <w:t>Wyrażam</w:t>
      </w:r>
      <w:r w:rsidR="00E31502">
        <w:t xml:space="preserve"> </w:t>
      </w:r>
      <w:r w:rsidR="00E31502" w:rsidRPr="00E31502">
        <w:rPr>
          <w:color w:val="FF0000"/>
        </w:rPr>
        <w:t>[lub nie wyrażam]</w:t>
      </w:r>
      <w:r w:rsidR="00E31502">
        <w:t xml:space="preserve"> </w:t>
      </w:r>
      <w:r w:rsidRPr="00AC4DF1">
        <w:t>zgodę</w:t>
      </w:r>
      <w:r w:rsidR="00716250">
        <w:t xml:space="preserve"> </w:t>
      </w:r>
      <w:r w:rsidRPr="00AC4DF1">
        <w:t xml:space="preserve">na udostępnianie mojej pracy w Czytelni Biblioteki Głównej </w:t>
      </w:r>
      <w:r w:rsidR="00862772">
        <w:t>Politechniki</w:t>
      </w:r>
      <w:r w:rsidRPr="00AC4DF1">
        <w:t xml:space="preserve"> Morskiej w Szczecinie </w:t>
      </w:r>
      <w:r w:rsidR="00E31502">
        <w:t xml:space="preserve">lub Archiwum </w:t>
      </w:r>
      <w:r w:rsidR="00862772">
        <w:t>Politechniki</w:t>
      </w:r>
      <w:r w:rsidR="00E31502">
        <w:t xml:space="preserve"> Morskiej w</w:t>
      </w:r>
      <w:r w:rsidR="006461B5">
        <w:t> </w:t>
      </w:r>
      <w:r w:rsidR="00E31502">
        <w:t>Szczecinie.</w:t>
      </w:r>
    </w:p>
    <w:p w14:paraId="5E9E234E" w14:textId="77777777" w:rsidR="00E65697" w:rsidRPr="00AC4DF1" w:rsidRDefault="00E65697" w:rsidP="00E65697">
      <w:pPr>
        <w:ind w:right="240" w:firstLine="708"/>
      </w:pPr>
    </w:p>
    <w:p w14:paraId="73BD40CC" w14:textId="77777777" w:rsidR="00E65697" w:rsidRPr="00AC4DF1" w:rsidRDefault="00E65697" w:rsidP="00E65697">
      <w:pPr>
        <w:ind w:right="240" w:firstLine="708"/>
      </w:pPr>
    </w:p>
    <w:p w14:paraId="3E6BCDAB" w14:textId="77777777" w:rsidR="00E65697" w:rsidRPr="00AC4DF1" w:rsidRDefault="00E65697" w:rsidP="00E65697">
      <w:pPr>
        <w:ind w:right="240" w:firstLine="708"/>
      </w:pPr>
    </w:p>
    <w:p w14:paraId="48BDE0D4" w14:textId="77777777" w:rsidR="00E65697" w:rsidRPr="00AC4DF1" w:rsidRDefault="00E65697" w:rsidP="00E65697">
      <w:pPr>
        <w:tabs>
          <w:tab w:val="left" w:pos="4940"/>
        </w:tabs>
      </w:pPr>
      <w:r w:rsidRPr="00AC4DF1">
        <w:t>Data</w:t>
      </w:r>
      <w:r w:rsidR="003C14BE" w:rsidRPr="00AC4DF1">
        <w:t>………………………</w:t>
      </w:r>
      <w:r w:rsidRPr="00AC4DF1">
        <w:tab/>
      </w:r>
      <w:r w:rsidRPr="00AC4DF1">
        <w:tab/>
      </w:r>
      <w:r w:rsidRPr="00AC4DF1">
        <w:tab/>
        <w:t>Podpis…………..………</w:t>
      </w:r>
    </w:p>
    <w:p w14:paraId="3766F856" w14:textId="77777777" w:rsidR="009D5C05" w:rsidRPr="00AC4DF1" w:rsidRDefault="009D5C05" w:rsidP="00E65697">
      <w:pPr>
        <w:ind w:firstLine="0"/>
      </w:pPr>
    </w:p>
    <w:sectPr w:rsidR="009D5C05" w:rsidRPr="00AC4DF1" w:rsidSect="0075541A">
      <w:footerReference w:type="even" r:id="rId17"/>
      <w:footerReference w:type="default" r:id="rId18"/>
      <w:footerReference w:type="first" r:id="rId19"/>
      <w:type w:val="continuous"/>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D767" w14:textId="77777777" w:rsidR="00D43914" w:rsidRDefault="00D43914" w:rsidP="00F24525">
      <w:pPr>
        <w:spacing w:line="240" w:lineRule="auto"/>
      </w:pPr>
      <w:r>
        <w:separator/>
      </w:r>
    </w:p>
  </w:endnote>
  <w:endnote w:type="continuationSeparator" w:id="0">
    <w:p w14:paraId="7A4C85F8" w14:textId="77777777" w:rsidR="00D43914" w:rsidRDefault="00D43914" w:rsidP="00F24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4A3" w14:textId="77777777" w:rsidR="00D43914" w:rsidRDefault="00D43914">
    <w:pPr>
      <w:pStyle w:val="Stopka"/>
    </w:pPr>
  </w:p>
  <w:p w14:paraId="4C153883" w14:textId="77777777" w:rsidR="00D43914" w:rsidRDefault="00D439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B144" w14:textId="77777777" w:rsidR="00D43914" w:rsidRDefault="00D43914">
    <w:pPr>
      <w:pStyle w:val="Stopka"/>
      <w:jc w:val="right"/>
    </w:pPr>
  </w:p>
  <w:p w14:paraId="45D88566" w14:textId="77777777" w:rsidR="00D43914" w:rsidRDefault="00D4391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ECF8" w14:textId="77777777" w:rsidR="00D43914" w:rsidRDefault="00D43914">
    <w:pPr>
      <w:pStyle w:val="Stopka"/>
      <w:jc w:val="right"/>
    </w:pPr>
  </w:p>
  <w:p w14:paraId="3412AF4D" w14:textId="77777777" w:rsidR="00D43914" w:rsidRDefault="00D4391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524713"/>
      <w:docPartObj>
        <w:docPartGallery w:val="Page Numbers (Bottom of Page)"/>
        <w:docPartUnique/>
      </w:docPartObj>
    </w:sdtPr>
    <w:sdtEndPr/>
    <w:sdtContent>
      <w:p w14:paraId="4D81DECC" w14:textId="77777777" w:rsidR="00D43914" w:rsidRDefault="00D43914">
        <w:pPr>
          <w:pStyle w:val="Stopka"/>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14:paraId="0A4D2642" w14:textId="77777777" w:rsidR="00D43914" w:rsidRDefault="00D4391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79039"/>
      <w:docPartObj>
        <w:docPartGallery w:val="Page Numbers (Bottom of Page)"/>
        <w:docPartUnique/>
      </w:docPartObj>
    </w:sdtPr>
    <w:sdtEndPr/>
    <w:sdtContent>
      <w:p w14:paraId="326F240A" w14:textId="77777777" w:rsidR="00D43914" w:rsidRDefault="00D43914">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6CC6544B" w14:textId="77777777" w:rsidR="00D43914" w:rsidRDefault="00D43914">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DAC5" w14:textId="77777777" w:rsidR="00D43914" w:rsidRDefault="00D43914">
    <w:pPr>
      <w:pStyle w:val="Stopka"/>
      <w:jc w:val="right"/>
    </w:pPr>
  </w:p>
  <w:p w14:paraId="0E2B6294" w14:textId="77777777" w:rsidR="00D43914" w:rsidRDefault="00D439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E610" w14:textId="77777777" w:rsidR="00D43914" w:rsidRDefault="00D43914" w:rsidP="00F24525">
      <w:pPr>
        <w:spacing w:line="240" w:lineRule="auto"/>
      </w:pPr>
      <w:r>
        <w:separator/>
      </w:r>
    </w:p>
  </w:footnote>
  <w:footnote w:type="continuationSeparator" w:id="0">
    <w:p w14:paraId="0DB15041" w14:textId="77777777" w:rsidR="00D43914" w:rsidRDefault="00D43914" w:rsidP="00F245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1EE"/>
    <w:multiLevelType w:val="hybridMultilevel"/>
    <w:tmpl w:val="F73C672E"/>
    <w:lvl w:ilvl="0" w:tplc="2674A36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42D91"/>
    <w:multiLevelType w:val="hybridMultilevel"/>
    <w:tmpl w:val="B8DE9A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B6554EC"/>
    <w:multiLevelType w:val="hybridMultilevel"/>
    <w:tmpl w:val="57EA3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C231E0"/>
    <w:multiLevelType w:val="hybridMultilevel"/>
    <w:tmpl w:val="59E4E7C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22A719D4"/>
    <w:multiLevelType w:val="hybridMultilevel"/>
    <w:tmpl w:val="FF6A31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3452306"/>
    <w:multiLevelType w:val="multilevel"/>
    <w:tmpl w:val="2D7691A0"/>
    <w:lvl w:ilvl="0">
      <w:start w:val="1"/>
      <w:numFmt w:val="decimal"/>
      <w:pStyle w:val="Nagwek1"/>
      <w:suff w:val="space"/>
      <w:lvlText w:val="%1."/>
      <w:lvlJc w:val="left"/>
      <w:pPr>
        <w:ind w:left="3456" w:hanging="624"/>
      </w:pPr>
      <w:rPr>
        <w:rFonts w:hint="default"/>
      </w:rPr>
    </w:lvl>
    <w:lvl w:ilvl="1">
      <w:start w:val="1"/>
      <w:numFmt w:val="decimal"/>
      <w:pStyle w:val="Nagwek2"/>
      <w:suff w:val="space"/>
      <w:lvlText w:val="%1.%2."/>
      <w:lvlJc w:val="left"/>
      <w:pPr>
        <w:ind w:left="1361" w:hanging="964"/>
      </w:pPr>
      <w:rPr>
        <w:rFonts w:hint="default"/>
      </w:rPr>
    </w:lvl>
    <w:lvl w:ilvl="2">
      <w:start w:val="1"/>
      <w:numFmt w:val="decimal"/>
      <w:pStyle w:val="Nagwek3"/>
      <w:lvlText w:val="%1.%2.%3"/>
      <w:lvlJc w:val="left"/>
      <w:pPr>
        <w:tabs>
          <w:tab w:val="num" w:pos="1117"/>
        </w:tabs>
        <w:ind w:left="1117" w:hanging="720"/>
      </w:pPr>
      <w:rPr>
        <w:rFonts w:hint="default"/>
      </w:rPr>
    </w:lvl>
    <w:lvl w:ilvl="3">
      <w:start w:val="1"/>
      <w:numFmt w:val="decimal"/>
      <w:lvlText w:val="%1.%2.%3.%4"/>
      <w:lvlJc w:val="left"/>
      <w:pPr>
        <w:tabs>
          <w:tab w:val="num" w:pos="1261"/>
        </w:tabs>
        <w:ind w:left="1261" w:hanging="864"/>
      </w:pPr>
      <w:rPr>
        <w:rFonts w:hint="default"/>
      </w:rPr>
    </w:lvl>
    <w:lvl w:ilvl="4">
      <w:start w:val="1"/>
      <w:numFmt w:val="decimal"/>
      <w:lvlText w:val="%1.%2.%3.%4.%5"/>
      <w:lvlJc w:val="left"/>
      <w:pPr>
        <w:tabs>
          <w:tab w:val="num" w:pos="1405"/>
        </w:tabs>
        <w:ind w:left="1405" w:hanging="1008"/>
      </w:pPr>
      <w:rPr>
        <w:rFonts w:hint="default"/>
      </w:rPr>
    </w:lvl>
    <w:lvl w:ilvl="5">
      <w:start w:val="1"/>
      <w:numFmt w:val="decimal"/>
      <w:lvlText w:val="%1.%2.%3.%4.%5.%6"/>
      <w:lvlJc w:val="left"/>
      <w:pPr>
        <w:tabs>
          <w:tab w:val="num" w:pos="1549"/>
        </w:tabs>
        <w:ind w:left="1549" w:hanging="1152"/>
      </w:pPr>
      <w:rPr>
        <w:rFonts w:hint="default"/>
      </w:rPr>
    </w:lvl>
    <w:lvl w:ilvl="6">
      <w:start w:val="1"/>
      <w:numFmt w:val="decimal"/>
      <w:lvlText w:val="%1.%2.%3.%4.%5.%6.%7"/>
      <w:lvlJc w:val="left"/>
      <w:pPr>
        <w:tabs>
          <w:tab w:val="num" w:pos="1693"/>
        </w:tabs>
        <w:ind w:left="1693" w:hanging="1296"/>
      </w:pPr>
      <w:rPr>
        <w:rFonts w:hint="default"/>
      </w:rPr>
    </w:lvl>
    <w:lvl w:ilvl="7">
      <w:start w:val="1"/>
      <w:numFmt w:val="decimal"/>
      <w:lvlText w:val="%1.%2.%3.%4.%5.%6.%7.%8"/>
      <w:lvlJc w:val="left"/>
      <w:pPr>
        <w:tabs>
          <w:tab w:val="num" w:pos="1837"/>
        </w:tabs>
        <w:ind w:left="1837" w:hanging="1440"/>
      </w:pPr>
      <w:rPr>
        <w:rFonts w:hint="default"/>
      </w:rPr>
    </w:lvl>
    <w:lvl w:ilvl="8">
      <w:start w:val="1"/>
      <w:numFmt w:val="decimal"/>
      <w:lvlText w:val="%1.%2.%3.%4.%5.%6.%7.%8.%9"/>
      <w:lvlJc w:val="left"/>
      <w:pPr>
        <w:tabs>
          <w:tab w:val="num" w:pos="1981"/>
        </w:tabs>
        <w:ind w:left="1981" w:hanging="1584"/>
      </w:pPr>
      <w:rPr>
        <w:rFonts w:hint="default"/>
      </w:rPr>
    </w:lvl>
  </w:abstractNum>
  <w:abstractNum w:abstractNumId="6" w15:restartNumberingAfterBreak="0">
    <w:nsid w:val="35D57848"/>
    <w:multiLevelType w:val="hybridMultilevel"/>
    <w:tmpl w:val="716006F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454235A0"/>
    <w:multiLevelType w:val="hybridMultilevel"/>
    <w:tmpl w:val="1346D19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48DE28D0"/>
    <w:multiLevelType w:val="multilevel"/>
    <w:tmpl w:val="DC727D16"/>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335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099" w:hanging="1440"/>
      </w:pPr>
      <w:rPr>
        <w:rFonts w:hint="default"/>
      </w:rPr>
    </w:lvl>
    <w:lvl w:ilvl="8">
      <w:start w:val="1"/>
      <w:numFmt w:val="decimal"/>
      <w:lvlText w:val="%1.%2.%3.%4.%5.%6.%7.%8.%9."/>
      <w:lvlJc w:val="left"/>
      <w:pPr>
        <w:ind w:left="8216" w:hanging="1800"/>
      </w:pPr>
      <w:rPr>
        <w:rFonts w:hint="default"/>
      </w:rPr>
    </w:lvl>
  </w:abstractNum>
  <w:abstractNum w:abstractNumId="9" w15:restartNumberingAfterBreak="0">
    <w:nsid w:val="4A2E0E93"/>
    <w:multiLevelType w:val="multilevel"/>
    <w:tmpl w:val="9932A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0" w15:restartNumberingAfterBreak="0">
    <w:nsid w:val="50A055D5"/>
    <w:multiLevelType w:val="multilevel"/>
    <w:tmpl w:val="9932A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1" w15:restartNumberingAfterBreak="0">
    <w:nsid w:val="5331439F"/>
    <w:multiLevelType w:val="multilevel"/>
    <w:tmpl w:val="DC727D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2" w15:restartNumberingAfterBreak="0">
    <w:nsid w:val="56A82972"/>
    <w:multiLevelType w:val="hybridMultilevel"/>
    <w:tmpl w:val="4AC28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42759C"/>
    <w:multiLevelType w:val="multilevel"/>
    <w:tmpl w:val="B0D2F658"/>
    <w:lvl w:ilvl="0">
      <w:start w:val="4"/>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6A2504"/>
    <w:multiLevelType w:val="hybridMultilevel"/>
    <w:tmpl w:val="7040D5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5E6D3A0F"/>
    <w:multiLevelType w:val="multilevel"/>
    <w:tmpl w:val="41F6E858"/>
    <w:lvl w:ilvl="0">
      <w:start w:val="1"/>
      <w:numFmt w:val="decimal"/>
      <w:lvlText w:val="%1."/>
      <w:lvlJc w:val="left"/>
      <w:pPr>
        <w:ind w:left="360" w:hanging="360"/>
      </w:pPr>
    </w:lvl>
    <w:lvl w:ilvl="1">
      <w:start w:val="2"/>
      <w:numFmt w:val="decimal"/>
      <w:isLgl/>
      <w:lvlText w:val="%1.%2."/>
      <w:lvlJc w:val="left"/>
      <w:pPr>
        <w:ind w:left="397" w:hanging="36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831" w:hanging="720"/>
      </w:pPr>
      <w:rPr>
        <w:rFonts w:hint="default"/>
      </w:rPr>
    </w:lvl>
    <w:lvl w:ilvl="4">
      <w:start w:val="1"/>
      <w:numFmt w:val="decimal"/>
      <w:isLgl/>
      <w:lvlText w:val="%1.%2.%3.%4.%5."/>
      <w:lvlJc w:val="left"/>
      <w:pPr>
        <w:ind w:left="1228" w:hanging="1080"/>
      </w:pPr>
      <w:rPr>
        <w:rFonts w:hint="default"/>
      </w:rPr>
    </w:lvl>
    <w:lvl w:ilvl="5">
      <w:start w:val="1"/>
      <w:numFmt w:val="decimal"/>
      <w:isLgl/>
      <w:lvlText w:val="%1.%2.%3.%4.%5.%6."/>
      <w:lvlJc w:val="left"/>
      <w:pPr>
        <w:ind w:left="1265" w:hanging="108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1699" w:hanging="1440"/>
      </w:pPr>
      <w:rPr>
        <w:rFonts w:hint="default"/>
      </w:rPr>
    </w:lvl>
    <w:lvl w:ilvl="8">
      <w:start w:val="1"/>
      <w:numFmt w:val="decimal"/>
      <w:isLgl/>
      <w:lvlText w:val="%1.%2.%3.%4.%5.%6.%7.%8.%9."/>
      <w:lvlJc w:val="left"/>
      <w:pPr>
        <w:ind w:left="2096" w:hanging="1800"/>
      </w:pPr>
      <w:rPr>
        <w:rFonts w:hint="default"/>
      </w:rPr>
    </w:lvl>
  </w:abstractNum>
  <w:abstractNum w:abstractNumId="16" w15:restartNumberingAfterBreak="0">
    <w:nsid w:val="6A9A56E0"/>
    <w:multiLevelType w:val="hybridMultilevel"/>
    <w:tmpl w:val="54D00FD8"/>
    <w:lvl w:ilvl="0" w:tplc="8C32E0CA">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563553"/>
    <w:multiLevelType w:val="multilevel"/>
    <w:tmpl w:val="BF20CC30"/>
    <w:lvl w:ilvl="0">
      <w:start w:val="1"/>
      <w:numFmt w:val="decimal"/>
      <w:lvlText w:val="%1."/>
      <w:lvlJc w:val="left"/>
      <w:pPr>
        <w:ind w:left="1429"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1789" w:hanging="720"/>
      </w:pPr>
      <w:rPr>
        <w:rFonts w:hint="default"/>
        <w:i w:val="0"/>
      </w:rPr>
    </w:lvl>
    <w:lvl w:ilvl="3">
      <w:start w:val="1"/>
      <w:numFmt w:val="decimal"/>
      <w:lvlText w:val="%1.%2.%3.%4."/>
      <w:lvlJc w:val="left"/>
      <w:pPr>
        <w:ind w:left="4060" w:hanging="720"/>
      </w:pPr>
      <w:rPr>
        <w:rFonts w:hint="default"/>
      </w:rPr>
    </w:lvl>
    <w:lvl w:ilvl="4">
      <w:start w:val="1"/>
      <w:numFmt w:val="decimal"/>
      <w:lvlText w:val="%1.%2.%3.%4.%5."/>
      <w:lvlJc w:val="left"/>
      <w:pPr>
        <w:ind w:left="5177" w:hanging="1080"/>
      </w:pPr>
      <w:rPr>
        <w:rFonts w:hint="default"/>
      </w:rPr>
    </w:lvl>
    <w:lvl w:ilvl="5">
      <w:start w:val="1"/>
      <w:numFmt w:val="decimal"/>
      <w:lvlText w:val="%1.%2.%3.%4.%5.%6."/>
      <w:lvlJc w:val="left"/>
      <w:pPr>
        <w:ind w:left="5934" w:hanging="1080"/>
      </w:pPr>
      <w:rPr>
        <w:rFonts w:hint="default"/>
      </w:rPr>
    </w:lvl>
    <w:lvl w:ilvl="6">
      <w:start w:val="1"/>
      <w:numFmt w:val="decimal"/>
      <w:lvlText w:val="%1.%2.%3.%4.%5.%6.%7."/>
      <w:lvlJc w:val="left"/>
      <w:pPr>
        <w:ind w:left="7051" w:hanging="1440"/>
      </w:pPr>
      <w:rPr>
        <w:rFonts w:hint="default"/>
      </w:rPr>
    </w:lvl>
    <w:lvl w:ilvl="7">
      <w:start w:val="1"/>
      <w:numFmt w:val="decimal"/>
      <w:lvlText w:val="%1.%2.%3.%4.%5.%6.%7.%8."/>
      <w:lvlJc w:val="left"/>
      <w:pPr>
        <w:ind w:left="7808" w:hanging="1440"/>
      </w:pPr>
      <w:rPr>
        <w:rFonts w:hint="default"/>
      </w:rPr>
    </w:lvl>
    <w:lvl w:ilvl="8">
      <w:start w:val="1"/>
      <w:numFmt w:val="decimal"/>
      <w:lvlText w:val="%1.%2.%3.%4.%5.%6.%7.%8.%9."/>
      <w:lvlJc w:val="left"/>
      <w:pPr>
        <w:ind w:left="8925" w:hanging="1800"/>
      </w:pPr>
      <w:rPr>
        <w:rFonts w:hint="default"/>
      </w:rPr>
    </w:lvl>
  </w:abstractNum>
  <w:num w:numId="1" w16cid:durableId="595359761">
    <w:abstractNumId w:val="5"/>
  </w:num>
  <w:num w:numId="2" w16cid:durableId="733698707">
    <w:abstractNumId w:val="15"/>
  </w:num>
  <w:num w:numId="3" w16cid:durableId="931664644">
    <w:abstractNumId w:val="0"/>
  </w:num>
  <w:num w:numId="4" w16cid:durableId="1824736530">
    <w:abstractNumId w:val="9"/>
  </w:num>
  <w:num w:numId="5" w16cid:durableId="583682417">
    <w:abstractNumId w:val="11"/>
  </w:num>
  <w:num w:numId="6" w16cid:durableId="2141991606">
    <w:abstractNumId w:val="13"/>
  </w:num>
  <w:num w:numId="7" w16cid:durableId="529806320">
    <w:abstractNumId w:val="6"/>
  </w:num>
  <w:num w:numId="8" w16cid:durableId="1628320173">
    <w:abstractNumId w:val="1"/>
  </w:num>
  <w:num w:numId="9" w16cid:durableId="1805000186">
    <w:abstractNumId w:val="14"/>
  </w:num>
  <w:num w:numId="10" w16cid:durableId="1613442482">
    <w:abstractNumId w:val="16"/>
  </w:num>
  <w:num w:numId="11" w16cid:durableId="1294141735">
    <w:abstractNumId w:val="2"/>
  </w:num>
  <w:num w:numId="12" w16cid:durableId="451748855">
    <w:abstractNumId w:val="4"/>
  </w:num>
  <w:num w:numId="13" w16cid:durableId="1667702916">
    <w:abstractNumId w:val="3"/>
  </w:num>
  <w:num w:numId="14" w16cid:durableId="433979843">
    <w:abstractNumId w:val="12"/>
  </w:num>
  <w:num w:numId="15" w16cid:durableId="441461066">
    <w:abstractNumId w:val="10"/>
  </w:num>
  <w:num w:numId="16" w16cid:durableId="1952545012">
    <w:abstractNumId w:val="7"/>
  </w:num>
  <w:num w:numId="17" w16cid:durableId="332993210">
    <w:abstractNumId w:val="8"/>
  </w:num>
  <w:num w:numId="18" w16cid:durableId="1401996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05"/>
    <w:rsid w:val="00002B0D"/>
    <w:rsid w:val="00004A77"/>
    <w:rsid w:val="0000624E"/>
    <w:rsid w:val="000078B2"/>
    <w:rsid w:val="00007C98"/>
    <w:rsid w:val="000100C9"/>
    <w:rsid w:val="0001107A"/>
    <w:rsid w:val="00012798"/>
    <w:rsid w:val="0001433B"/>
    <w:rsid w:val="00015A61"/>
    <w:rsid w:val="000178C7"/>
    <w:rsid w:val="00022F08"/>
    <w:rsid w:val="00026BF2"/>
    <w:rsid w:val="0002724F"/>
    <w:rsid w:val="00034643"/>
    <w:rsid w:val="000355BA"/>
    <w:rsid w:val="00035D41"/>
    <w:rsid w:val="000504AB"/>
    <w:rsid w:val="0005152E"/>
    <w:rsid w:val="00051DEB"/>
    <w:rsid w:val="00056EA7"/>
    <w:rsid w:val="00060832"/>
    <w:rsid w:val="00061831"/>
    <w:rsid w:val="00061B4F"/>
    <w:rsid w:val="00062740"/>
    <w:rsid w:val="00063251"/>
    <w:rsid w:val="000658B7"/>
    <w:rsid w:val="000662EF"/>
    <w:rsid w:val="00066FB8"/>
    <w:rsid w:val="000670E5"/>
    <w:rsid w:val="00067F17"/>
    <w:rsid w:val="00067FE4"/>
    <w:rsid w:val="0007143E"/>
    <w:rsid w:val="00072A58"/>
    <w:rsid w:val="00082E61"/>
    <w:rsid w:val="0008591E"/>
    <w:rsid w:val="00087F26"/>
    <w:rsid w:val="00092D51"/>
    <w:rsid w:val="00097743"/>
    <w:rsid w:val="000A1B74"/>
    <w:rsid w:val="000A287E"/>
    <w:rsid w:val="000A3A6E"/>
    <w:rsid w:val="000A3E14"/>
    <w:rsid w:val="000C005A"/>
    <w:rsid w:val="000C1CB1"/>
    <w:rsid w:val="000C2009"/>
    <w:rsid w:val="000C2220"/>
    <w:rsid w:val="000D0184"/>
    <w:rsid w:val="000D60D3"/>
    <w:rsid w:val="000E122B"/>
    <w:rsid w:val="000E353E"/>
    <w:rsid w:val="000E60D0"/>
    <w:rsid w:val="000E66E5"/>
    <w:rsid w:val="000E7CD7"/>
    <w:rsid w:val="000F007C"/>
    <w:rsid w:val="000F3193"/>
    <w:rsid w:val="000F4786"/>
    <w:rsid w:val="000F71A0"/>
    <w:rsid w:val="00100698"/>
    <w:rsid w:val="00103384"/>
    <w:rsid w:val="001033BD"/>
    <w:rsid w:val="001112A4"/>
    <w:rsid w:val="00112F04"/>
    <w:rsid w:val="00114C29"/>
    <w:rsid w:val="0011610F"/>
    <w:rsid w:val="00117758"/>
    <w:rsid w:val="00117ACF"/>
    <w:rsid w:val="001219F1"/>
    <w:rsid w:val="00125665"/>
    <w:rsid w:val="00126138"/>
    <w:rsid w:val="0012775B"/>
    <w:rsid w:val="00130AEB"/>
    <w:rsid w:val="0013171B"/>
    <w:rsid w:val="00132A50"/>
    <w:rsid w:val="001351CA"/>
    <w:rsid w:val="00136AF1"/>
    <w:rsid w:val="001479A0"/>
    <w:rsid w:val="00151B43"/>
    <w:rsid w:val="00156946"/>
    <w:rsid w:val="00156E49"/>
    <w:rsid w:val="00157F17"/>
    <w:rsid w:val="001641BC"/>
    <w:rsid w:val="00164E8D"/>
    <w:rsid w:val="001654B6"/>
    <w:rsid w:val="001655F6"/>
    <w:rsid w:val="0017095E"/>
    <w:rsid w:val="0017406C"/>
    <w:rsid w:val="001753EB"/>
    <w:rsid w:val="001760FE"/>
    <w:rsid w:val="00176D2D"/>
    <w:rsid w:val="00176EA1"/>
    <w:rsid w:val="00177F3F"/>
    <w:rsid w:val="001837BB"/>
    <w:rsid w:val="00184EE4"/>
    <w:rsid w:val="00184F5D"/>
    <w:rsid w:val="00192F5A"/>
    <w:rsid w:val="001A209A"/>
    <w:rsid w:val="001A4E41"/>
    <w:rsid w:val="001B755D"/>
    <w:rsid w:val="001B76E7"/>
    <w:rsid w:val="001C04D9"/>
    <w:rsid w:val="001C0FDA"/>
    <w:rsid w:val="001C1F58"/>
    <w:rsid w:val="001C3780"/>
    <w:rsid w:val="001C68FE"/>
    <w:rsid w:val="001E648F"/>
    <w:rsid w:val="001E7D5C"/>
    <w:rsid w:val="001E7FC0"/>
    <w:rsid w:val="001F0149"/>
    <w:rsid w:val="001F0A03"/>
    <w:rsid w:val="001F1E30"/>
    <w:rsid w:val="001F27AF"/>
    <w:rsid w:val="001F478C"/>
    <w:rsid w:val="002003BA"/>
    <w:rsid w:val="002047FB"/>
    <w:rsid w:val="00204D3C"/>
    <w:rsid w:val="0020569F"/>
    <w:rsid w:val="00207B12"/>
    <w:rsid w:val="00207D9E"/>
    <w:rsid w:val="0021247A"/>
    <w:rsid w:val="00212B16"/>
    <w:rsid w:val="00217BFC"/>
    <w:rsid w:val="00220D1B"/>
    <w:rsid w:val="00222F39"/>
    <w:rsid w:val="0022662B"/>
    <w:rsid w:val="00227A61"/>
    <w:rsid w:val="002306EE"/>
    <w:rsid w:val="002318F0"/>
    <w:rsid w:val="00236414"/>
    <w:rsid w:val="00240400"/>
    <w:rsid w:val="002432B3"/>
    <w:rsid w:val="00243EDB"/>
    <w:rsid w:val="00247FBF"/>
    <w:rsid w:val="002515BD"/>
    <w:rsid w:val="00254681"/>
    <w:rsid w:val="00261C6A"/>
    <w:rsid w:val="0027176F"/>
    <w:rsid w:val="00274BBB"/>
    <w:rsid w:val="00275817"/>
    <w:rsid w:val="0027770B"/>
    <w:rsid w:val="0028084F"/>
    <w:rsid w:val="00283C88"/>
    <w:rsid w:val="00291C3E"/>
    <w:rsid w:val="00294636"/>
    <w:rsid w:val="00296804"/>
    <w:rsid w:val="00297AB4"/>
    <w:rsid w:val="00297CA8"/>
    <w:rsid w:val="002A2EA5"/>
    <w:rsid w:val="002A411B"/>
    <w:rsid w:val="002C1448"/>
    <w:rsid w:val="002C2BD5"/>
    <w:rsid w:val="002C4204"/>
    <w:rsid w:val="002C6A08"/>
    <w:rsid w:val="002D23F5"/>
    <w:rsid w:val="002D2E87"/>
    <w:rsid w:val="002D36CF"/>
    <w:rsid w:val="002D612C"/>
    <w:rsid w:val="002D74E4"/>
    <w:rsid w:val="002E16D7"/>
    <w:rsid w:val="002E1BE4"/>
    <w:rsid w:val="002E32E5"/>
    <w:rsid w:val="002E41AF"/>
    <w:rsid w:val="002E5658"/>
    <w:rsid w:val="002E6F90"/>
    <w:rsid w:val="002E7E77"/>
    <w:rsid w:val="002F16F5"/>
    <w:rsid w:val="002F29D2"/>
    <w:rsid w:val="002F2C48"/>
    <w:rsid w:val="002F395E"/>
    <w:rsid w:val="002F5449"/>
    <w:rsid w:val="00302261"/>
    <w:rsid w:val="0030773F"/>
    <w:rsid w:val="00320BB0"/>
    <w:rsid w:val="00320C76"/>
    <w:rsid w:val="0032343C"/>
    <w:rsid w:val="00324D83"/>
    <w:rsid w:val="0032658D"/>
    <w:rsid w:val="003312F4"/>
    <w:rsid w:val="003323EF"/>
    <w:rsid w:val="0033321B"/>
    <w:rsid w:val="00342896"/>
    <w:rsid w:val="00345D12"/>
    <w:rsid w:val="00346B1E"/>
    <w:rsid w:val="00352630"/>
    <w:rsid w:val="00355606"/>
    <w:rsid w:val="00356EB4"/>
    <w:rsid w:val="003574AE"/>
    <w:rsid w:val="00360F89"/>
    <w:rsid w:val="00362020"/>
    <w:rsid w:val="00372E4E"/>
    <w:rsid w:val="00373946"/>
    <w:rsid w:val="00373EF7"/>
    <w:rsid w:val="00374609"/>
    <w:rsid w:val="0038371A"/>
    <w:rsid w:val="00384365"/>
    <w:rsid w:val="0038646B"/>
    <w:rsid w:val="003925CB"/>
    <w:rsid w:val="00392EA6"/>
    <w:rsid w:val="00394EF2"/>
    <w:rsid w:val="00394F0C"/>
    <w:rsid w:val="00396533"/>
    <w:rsid w:val="003A1167"/>
    <w:rsid w:val="003A6DBA"/>
    <w:rsid w:val="003B2F31"/>
    <w:rsid w:val="003B59FE"/>
    <w:rsid w:val="003B7F89"/>
    <w:rsid w:val="003C009B"/>
    <w:rsid w:val="003C0E62"/>
    <w:rsid w:val="003C14BE"/>
    <w:rsid w:val="003C7BE2"/>
    <w:rsid w:val="003D1D45"/>
    <w:rsid w:val="003D1E0D"/>
    <w:rsid w:val="003D69F5"/>
    <w:rsid w:val="003F3E23"/>
    <w:rsid w:val="003F47E1"/>
    <w:rsid w:val="00403193"/>
    <w:rsid w:val="00403868"/>
    <w:rsid w:val="00421494"/>
    <w:rsid w:val="0042388D"/>
    <w:rsid w:val="00423DC3"/>
    <w:rsid w:val="00432CFD"/>
    <w:rsid w:val="00433616"/>
    <w:rsid w:val="00433ABE"/>
    <w:rsid w:val="00434250"/>
    <w:rsid w:val="00436F8C"/>
    <w:rsid w:val="00442DDA"/>
    <w:rsid w:val="004435A2"/>
    <w:rsid w:val="004507E4"/>
    <w:rsid w:val="00451095"/>
    <w:rsid w:val="0045170B"/>
    <w:rsid w:val="00452EE4"/>
    <w:rsid w:val="00453E1D"/>
    <w:rsid w:val="0045501F"/>
    <w:rsid w:val="004652C6"/>
    <w:rsid w:val="004652EA"/>
    <w:rsid w:val="00466D69"/>
    <w:rsid w:val="0047040E"/>
    <w:rsid w:val="00470F95"/>
    <w:rsid w:val="00473628"/>
    <w:rsid w:val="00477665"/>
    <w:rsid w:val="00480753"/>
    <w:rsid w:val="00482C84"/>
    <w:rsid w:val="00486204"/>
    <w:rsid w:val="004866A0"/>
    <w:rsid w:val="00486937"/>
    <w:rsid w:val="00487756"/>
    <w:rsid w:val="0049459A"/>
    <w:rsid w:val="00494673"/>
    <w:rsid w:val="004A1171"/>
    <w:rsid w:val="004A1DB4"/>
    <w:rsid w:val="004A2D57"/>
    <w:rsid w:val="004A3DF9"/>
    <w:rsid w:val="004B38A5"/>
    <w:rsid w:val="004B4997"/>
    <w:rsid w:val="004C0E5C"/>
    <w:rsid w:val="004C23AE"/>
    <w:rsid w:val="004C25C3"/>
    <w:rsid w:val="004E3E7A"/>
    <w:rsid w:val="004E4FE3"/>
    <w:rsid w:val="004E53F2"/>
    <w:rsid w:val="004E61BF"/>
    <w:rsid w:val="004F397C"/>
    <w:rsid w:val="004F7236"/>
    <w:rsid w:val="00501583"/>
    <w:rsid w:val="00505D24"/>
    <w:rsid w:val="00506A8F"/>
    <w:rsid w:val="00507EA2"/>
    <w:rsid w:val="0051206E"/>
    <w:rsid w:val="005133F8"/>
    <w:rsid w:val="0051508F"/>
    <w:rsid w:val="00515D65"/>
    <w:rsid w:val="005275F1"/>
    <w:rsid w:val="00531F8D"/>
    <w:rsid w:val="00533D2E"/>
    <w:rsid w:val="00535472"/>
    <w:rsid w:val="00552D65"/>
    <w:rsid w:val="00555378"/>
    <w:rsid w:val="00557D16"/>
    <w:rsid w:val="0056023F"/>
    <w:rsid w:val="00560520"/>
    <w:rsid w:val="005658E6"/>
    <w:rsid w:val="00566959"/>
    <w:rsid w:val="005708FE"/>
    <w:rsid w:val="00575700"/>
    <w:rsid w:val="0058190F"/>
    <w:rsid w:val="00581AC3"/>
    <w:rsid w:val="0058253F"/>
    <w:rsid w:val="00582EA3"/>
    <w:rsid w:val="005861DA"/>
    <w:rsid w:val="00593419"/>
    <w:rsid w:val="00594AEC"/>
    <w:rsid w:val="005958CE"/>
    <w:rsid w:val="005A1CEF"/>
    <w:rsid w:val="005A5B0F"/>
    <w:rsid w:val="005A6940"/>
    <w:rsid w:val="005B0F3D"/>
    <w:rsid w:val="005B2AB5"/>
    <w:rsid w:val="005B5015"/>
    <w:rsid w:val="005B690B"/>
    <w:rsid w:val="005C02C7"/>
    <w:rsid w:val="005C6CF0"/>
    <w:rsid w:val="005D0F40"/>
    <w:rsid w:val="005D4E08"/>
    <w:rsid w:val="005D5B5E"/>
    <w:rsid w:val="005E21C8"/>
    <w:rsid w:val="005E2876"/>
    <w:rsid w:val="005F38A5"/>
    <w:rsid w:val="005F6B18"/>
    <w:rsid w:val="005F6E50"/>
    <w:rsid w:val="005F7D3E"/>
    <w:rsid w:val="00603412"/>
    <w:rsid w:val="00604467"/>
    <w:rsid w:val="0060768C"/>
    <w:rsid w:val="00612787"/>
    <w:rsid w:val="006129FD"/>
    <w:rsid w:val="006151B3"/>
    <w:rsid w:val="00620AEA"/>
    <w:rsid w:val="00622C5A"/>
    <w:rsid w:val="0062438B"/>
    <w:rsid w:val="00625EFC"/>
    <w:rsid w:val="00636C54"/>
    <w:rsid w:val="00637832"/>
    <w:rsid w:val="006461B5"/>
    <w:rsid w:val="00646F61"/>
    <w:rsid w:val="006504B0"/>
    <w:rsid w:val="00655904"/>
    <w:rsid w:val="00657407"/>
    <w:rsid w:val="00661EE2"/>
    <w:rsid w:val="0066213F"/>
    <w:rsid w:val="00663C78"/>
    <w:rsid w:val="00670100"/>
    <w:rsid w:val="00671BFC"/>
    <w:rsid w:val="00675CF3"/>
    <w:rsid w:val="00675FE0"/>
    <w:rsid w:val="0067718C"/>
    <w:rsid w:val="0068003D"/>
    <w:rsid w:val="0068232A"/>
    <w:rsid w:val="00685457"/>
    <w:rsid w:val="006874DC"/>
    <w:rsid w:val="00692E77"/>
    <w:rsid w:val="006946B7"/>
    <w:rsid w:val="00696F12"/>
    <w:rsid w:val="006A19EE"/>
    <w:rsid w:val="006A6810"/>
    <w:rsid w:val="006B5986"/>
    <w:rsid w:val="006B7594"/>
    <w:rsid w:val="006C0C5E"/>
    <w:rsid w:val="006C3296"/>
    <w:rsid w:val="006C5149"/>
    <w:rsid w:val="006C5371"/>
    <w:rsid w:val="006D0432"/>
    <w:rsid w:val="006D3E4B"/>
    <w:rsid w:val="006D6D6E"/>
    <w:rsid w:val="006E0B36"/>
    <w:rsid w:val="006E0CDA"/>
    <w:rsid w:val="006E68B3"/>
    <w:rsid w:val="006E69E3"/>
    <w:rsid w:val="006F16DD"/>
    <w:rsid w:val="006F7F5D"/>
    <w:rsid w:val="00702B85"/>
    <w:rsid w:val="00716250"/>
    <w:rsid w:val="00720116"/>
    <w:rsid w:val="007264F9"/>
    <w:rsid w:val="00727779"/>
    <w:rsid w:val="0073220E"/>
    <w:rsid w:val="007322C8"/>
    <w:rsid w:val="0073564C"/>
    <w:rsid w:val="00735E0C"/>
    <w:rsid w:val="00740C9A"/>
    <w:rsid w:val="007445BA"/>
    <w:rsid w:val="00744909"/>
    <w:rsid w:val="00745EDB"/>
    <w:rsid w:val="00745F09"/>
    <w:rsid w:val="00750E1F"/>
    <w:rsid w:val="0075541A"/>
    <w:rsid w:val="0075679B"/>
    <w:rsid w:val="007568F5"/>
    <w:rsid w:val="00760AB9"/>
    <w:rsid w:val="00761D9E"/>
    <w:rsid w:val="00764343"/>
    <w:rsid w:val="007648FB"/>
    <w:rsid w:val="00775742"/>
    <w:rsid w:val="007811A6"/>
    <w:rsid w:val="0078137E"/>
    <w:rsid w:val="00782D10"/>
    <w:rsid w:val="00786480"/>
    <w:rsid w:val="00793CAA"/>
    <w:rsid w:val="007A2EF5"/>
    <w:rsid w:val="007A422F"/>
    <w:rsid w:val="007A4D4D"/>
    <w:rsid w:val="007B0FAD"/>
    <w:rsid w:val="007B1605"/>
    <w:rsid w:val="007B23C7"/>
    <w:rsid w:val="007B6630"/>
    <w:rsid w:val="007C1370"/>
    <w:rsid w:val="007C246D"/>
    <w:rsid w:val="007C641E"/>
    <w:rsid w:val="007D058F"/>
    <w:rsid w:val="007D2EE9"/>
    <w:rsid w:val="007D485B"/>
    <w:rsid w:val="007E47DE"/>
    <w:rsid w:val="007E6722"/>
    <w:rsid w:val="007F5D52"/>
    <w:rsid w:val="007F6049"/>
    <w:rsid w:val="00800E51"/>
    <w:rsid w:val="0080278D"/>
    <w:rsid w:val="00807134"/>
    <w:rsid w:val="00807AED"/>
    <w:rsid w:val="00811548"/>
    <w:rsid w:val="008252D0"/>
    <w:rsid w:val="0082777E"/>
    <w:rsid w:val="00830523"/>
    <w:rsid w:val="008328B7"/>
    <w:rsid w:val="00834371"/>
    <w:rsid w:val="00837F7E"/>
    <w:rsid w:val="00854498"/>
    <w:rsid w:val="00862772"/>
    <w:rsid w:val="00863269"/>
    <w:rsid w:val="00865A20"/>
    <w:rsid w:val="00872F5F"/>
    <w:rsid w:val="00872FAD"/>
    <w:rsid w:val="008730B8"/>
    <w:rsid w:val="008851E7"/>
    <w:rsid w:val="00885DA8"/>
    <w:rsid w:val="00887D2E"/>
    <w:rsid w:val="00890350"/>
    <w:rsid w:val="00896ECA"/>
    <w:rsid w:val="008972F0"/>
    <w:rsid w:val="008A18D2"/>
    <w:rsid w:val="008A31AE"/>
    <w:rsid w:val="008A3EDE"/>
    <w:rsid w:val="008B21B7"/>
    <w:rsid w:val="008B2A49"/>
    <w:rsid w:val="008B382F"/>
    <w:rsid w:val="008B4119"/>
    <w:rsid w:val="008B4E0E"/>
    <w:rsid w:val="008B76AC"/>
    <w:rsid w:val="008B7CFF"/>
    <w:rsid w:val="008C0490"/>
    <w:rsid w:val="008C0DE0"/>
    <w:rsid w:val="008C6D45"/>
    <w:rsid w:val="008D1F11"/>
    <w:rsid w:val="008D240A"/>
    <w:rsid w:val="008D3EC2"/>
    <w:rsid w:val="008D42FF"/>
    <w:rsid w:val="008D50F2"/>
    <w:rsid w:val="008D5A4B"/>
    <w:rsid w:val="008D7331"/>
    <w:rsid w:val="008E0B63"/>
    <w:rsid w:val="008E108D"/>
    <w:rsid w:val="008E24D2"/>
    <w:rsid w:val="008E4651"/>
    <w:rsid w:val="008E63A0"/>
    <w:rsid w:val="008E712A"/>
    <w:rsid w:val="008E7777"/>
    <w:rsid w:val="008E7E93"/>
    <w:rsid w:val="008F034E"/>
    <w:rsid w:val="008F034F"/>
    <w:rsid w:val="008F7703"/>
    <w:rsid w:val="008F7817"/>
    <w:rsid w:val="0090222A"/>
    <w:rsid w:val="00905FEF"/>
    <w:rsid w:val="009117F0"/>
    <w:rsid w:val="00916411"/>
    <w:rsid w:val="00923D18"/>
    <w:rsid w:val="00924CB5"/>
    <w:rsid w:val="009250E6"/>
    <w:rsid w:val="00925198"/>
    <w:rsid w:val="009252D8"/>
    <w:rsid w:val="009257AC"/>
    <w:rsid w:val="009269BF"/>
    <w:rsid w:val="0092791C"/>
    <w:rsid w:val="00933309"/>
    <w:rsid w:val="0094639F"/>
    <w:rsid w:val="0094673F"/>
    <w:rsid w:val="009470C9"/>
    <w:rsid w:val="00952E34"/>
    <w:rsid w:val="009649AC"/>
    <w:rsid w:val="00964C18"/>
    <w:rsid w:val="009650D4"/>
    <w:rsid w:val="0096549A"/>
    <w:rsid w:val="00967657"/>
    <w:rsid w:val="00973C63"/>
    <w:rsid w:val="00974E81"/>
    <w:rsid w:val="00976306"/>
    <w:rsid w:val="009912E6"/>
    <w:rsid w:val="009939E8"/>
    <w:rsid w:val="009944AF"/>
    <w:rsid w:val="009952F2"/>
    <w:rsid w:val="00995A28"/>
    <w:rsid w:val="009A3B19"/>
    <w:rsid w:val="009A431A"/>
    <w:rsid w:val="009B1F91"/>
    <w:rsid w:val="009B7559"/>
    <w:rsid w:val="009C00DA"/>
    <w:rsid w:val="009C203B"/>
    <w:rsid w:val="009C282A"/>
    <w:rsid w:val="009C3615"/>
    <w:rsid w:val="009C512C"/>
    <w:rsid w:val="009C5956"/>
    <w:rsid w:val="009D1A82"/>
    <w:rsid w:val="009D5C05"/>
    <w:rsid w:val="009D5DF3"/>
    <w:rsid w:val="009E00CF"/>
    <w:rsid w:val="009E2552"/>
    <w:rsid w:val="009E63D7"/>
    <w:rsid w:val="009E7BE7"/>
    <w:rsid w:val="009F56FD"/>
    <w:rsid w:val="009F7842"/>
    <w:rsid w:val="009F7973"/>
    <w:rsid w:val="00A005EB"/>
    <w:rsid w:val="00A06E59"/>
    <w:rsid w:val="00A101D8"/>
    <w:rsid w:val="00A11925"/>
    <w:rsid w:val="00A124F9"/>
    <w:rsid w:val="00A14645"/>
    <w:rsid w:val="00A23466"/>
    <w:rsid w:val="00A239B6"/>
    <w:rsid w:val="00A27C4A"/>
    <w:rsid w:val="00A30A24"/>
    <w:rsid w:val="00A30F1C"/>
    <w:rsid w:val="00A311C5"/>
    <w:rsid w:val="00A32542"/>
    <w:rsid w:val="00A335A4"/>
    <w:rsid w:val="00A37721"/>
    <w:rsid w:val="00A40382"/>
    <w:rsid w:val="00A44201"/>
    <w:rsid w:val="00A4499E"/>
    <w:rsid w:val="00A46BD8"/>
    <w:rsid w:val="00A51F4E"/>
    <w:rsid w:val="00A52B9F"/>
    <w:rsid w:val="00A55109"/>
    <w:rsid w:val="00A64278"/>
    <w:rsid w:val="00A6503A"/>
    <w:rsid w:val="00A6560E"/>
    <w:rsid w:val="00A662BD"/>
    <w:rsid w:val="00A73856"/>
    <w:rsid w:val="00A75C9E"/>
    <w:rsid w:val="00A80EF6"/>
    <w:rsid w:val="00A8102E"/>
    <w:rsid w:val="00A86127"/>
    <w:rsid w:val="00A90EFD"/>
    <w:rsid w:val="00A96B44"/>
    <w:rsid w:val="00AA05CC"/>
    <w:rsid w:val="00AA4702"/>
    <w:rsid w:val="00AA4DB3"/>
    <w:rsid w:val="00AA71D1"/>
    <w:rsid w:val="00AB608F"/>
    <w:rsid w:val="00AC37AF"/>
    <w:rsid w:val="00AC4DF1"/>
    <w:rsid w:val="00AD1750"/>
    <w:rsid w:val="00AD3EAA"/>
    <w:rsid w:val="00AD5C8A"/>
    <w:rsid w:val="00AD664D"/>
    <w:rsid w:val="00AD6700"/>
    <w:rsid w:val="00AE1D3F"/>
    <w:rsid w:val="00AE3AED"/>
    <w:rsid w:val="00AE418F"/>
    <w:rsid w:val="00AE47FA"/>
    <w:rsid w:val="00AE6802"/>
    <w:rsid w:val="00AF537B"/>
    <w:rsid w:val="00AF576F"/>
    <w:rsid w:val="00B050CA"/>
    <w:rsid w:val="00B055B8"/>
    <w:rsid w:val="00B12056"/>
    <w:rsid w:val="00B12D37"/>
    <w:rsid w:val="00B24D97"/>
    <w:rsid w:val="00B25759"/>
    <w:rsid w:val="00B26CCF"/>
    <w:rsid w:val="00B3019E"/>
    <w:rsid w:val="00B32767"/>
    <w:rsid w:val="00B36F4C"/>
    <w:rsid w:val="00B378AC"/>
    <w:rsid w:val="00B409B5"/>
    <w:rsid w:val="00B41108"/>
    <w:rsid w:val="00B42598"/>
    <w:rsid w:val="00B430F0"/>
    <w:rsid w:val="00B43DCD"/>
    <w:rsid w:val="00B4564D"/>
    <w:rsid w:val="00B53E2C"/>
    <w:rsid w:val="00B5706A"/>
    <w:rsid w:val="00B621B4"/>
    <w:rsid w:val="00B6338D"/>
    <w:rsid w:val="00B71CF2"/>
    <w:rsid w:val="00B71D3A"/>
    <w:rsid w:val="00B72ECD"/>
    <w:rsid w:val="00B73DF0"/>
    <w:rsid w:val="00B74605"/>
    <w:rsid w:val="00B76ABC"/>
    <w:rsid w:val="00B81380"/>
    <w:rsid w:val="00B8398A"/>
    <w:rsid w:val="00B83BEF"/>
    <w:rsid w:val="00B84394"/>
    <w:rsid w:val="00B87DE0"/>
    <w:rsid w:val="00B91F2C"/>
    <w:rsid w:val="00B94A7D"/>
    <w:rsid w:val="00BA1F18"/>
    <w:rsid w:val="00BA79D3"/>
    <w:rsid w:val="00BB3099"/>
    <w:rsid w:val="00BB5D47"/>
    <w:rsid w:val="00BB5D4B"/>
    <w:rsid w:val="00BC54DD"/>
    <w:rsid w:val="00BD353C"/>
    <w:rsid w:val="00BE0433"/>
    <w:rsid w:val="00BE34BC"/>
    <w:rsid w:val="00BE61C1"/>
    <w:rsid w:val="00BF266F"/>
    <w:rsid w:val="00BF329B"/>
    <w:rsid w:val="00BF57A2"/>
    <w:rsid w:val="00BF57DB"/>
    <w:rsid w:val="00BF5BC4"/>
    <w:rsid w:val="00BF6D1F"/>
    <w:rsid w:val="00C00013"/>
    <w:rsid w:val="00C00616"/>
    <w:rsid w:val="00C07336"/>
    <w:rsid w:val="00C209F0"/>
    <w:rsid w:val="00C22179"/>
    <w:rsid w:val="00C32B54"/>
    <w:rsid w:val="00C33865"/>
    <w:rsid w:val="00C3469C"/>
    <w:rsid w:val="00C35C5F"/>
    <w:rsid w:val="00C365BC"/>
    <w:rsid w:val="00C45391"/>
    <w:rsid w:val="00C455BA"/>
    <w:rsid w:val="00C47C17"/>
    <w:rsid w:val="00C50F3C"/>
    <w:rsid w:val="00C511B7"/>
    <w:rsid w:val="00C564A2"/>
    <w:rsid w:val="00C71876"/>
    <w:rsid w:val="00C8132F"/>
    <w:rsid w:val="00C86658"/>
    <w:rsid w:val="00C904B8"/>
    <w:rsid w:val="00C912AC"/>
    <w:rsid w:val="00C93CC2"/>
    <w:rsid w:val="00CA003D"/>
    <w:rsid w:val="00CA21D0"/>
    <w:rsid w:val="00CA2DCD"/>
    <w:rsid w:val="00CA3223"/>
    <w:rsid w:val="00CB4A06"/>
    <w:rsid w:val="00CC010C"/>
    <w:rsid w:val="00CC3DA4"/>
    <w:rsid w:val="00CC722C"/>
    <w:rsid w:val="00CD0CB8"/>
    <w:rsid w:val="00CD3A84"/>
    <w:rsid w:val="00CE5E60"/>
    <w:rsid w:val="00CF2375"/>
    <w:rsid w:val="00CF2596"/>
    <w:rsid w:val="00CF6752"/>
    <w:rsid w:val="00D00211"/>
    <w:rsid w:val="00D014A8"/>
    <w:rsid w:val="00D06825"/>
    <w:rsid w:val="00D06F00"/>
    <w:rsid w:val="00D07C5C"/>
    <w:rsid w:val="00D07C83"/>
    <w:rsid w:val="00D12BE4"/>
    <w:rsid w:val="00D15B39"/>
    <w:rsid w:val="00D21107"/>
    <w:rsid w:val="00D22022"/>
    <w:rsid w:val="00D240C9"/>
    <w:rsid w:val="00D25927"/>
    <w:rsid w:val="00D27001"/>
    <w:rsid w:val="00D315A1"/>
    <w:rsid w:val="00D33B8F"/>
    <w:rsid w:val="00D36BB4"/>
    <w:rsid w:val="00D37726"/>
    <w:rsid w:val="00D40E6F"/>
    <w:rsid w:val="00D41195"/>
    <w:rsid w:val="00D42315"/>
    <w:rsid w:val="00D42EB2"/>
    <w:rsid w:val="00D43914"/>
    <w:rsid w:val="00D5077E"/>
    <w:rsid w:val="00D515ED"/>
    <w:rsid w:val="00D5191F"/>
    <w:rsid w:val="00D51A44"/>
    <w:rsid w:val="00D61171"/>
    <w:rsid w:val="00D63C81"/>
    <w:rsid w:val="00D6531F"/>
    <w:rsid w:val="00D74F3D"/>
    <w:rsid w:val="00D77818"/>
    <w:rsid w:val="00D842CF"/>
    <w:rsid w:val="00D84706"/>
    <w:rsid w:val="00D97418"/>
    <w:rsid w:val="00D974AC"/>
    <w:rsid w:val="00D97D33"/>
    <w:rsid w:val="00DA0F9E"/>
    <w:rsid w:val="00DA18AA"/>
    <w:rsid w:val="00DA4BD1"/>
    <w:rsid w:val="00DC3384"/>
    <w:rsid w:val="00DC7000"/>
    <w:rsid w:val="00DD2A6F"/>
    <w:rsid w:val="00DD48CD"/>
    <w:rsid w:val="00DD771A"/>
    <w:rsid w:val="00DE0977"/>
    <w:rsid w:val="00DE178E"/>
    <w:rsid w:val="00DE3742"/>
    <w:rsid w:val="00DF1E80"/>
    <w:rsid w:val="00DF2509"/>
    <w:rsid w:val="00DF55CF"/>
    <w:rsid w:val="00E03D28"/>
    <w:rsid w:val="00E12453"/>
    <w:rsid w:val="00E23028"/>
    <w:rsid w:val="00E23A7F"/>
    <w:rsid w:val="00E264B6"/>
    <w:rsid w:val="00E30BE6"/>
    <w:rsid w:val="00E31502"/>
    <w:rsid w:val="00E31C41"/>
    <w:rsid w:val="00E31D44"/>
    <w:rsid w:val="00E3259C"/>
    <w:rsid w:val="00E32F72"/>
    <w:rsid w:val="00E342CB"/>
    <w:rsid w:val="00E345BA"/>
    <w:rsid w:val="00E42DC6"/>
    <w:rsid w:val="00E445DC"/>
    <w:rsid w:val="00E5199A"/>
    <w:rsid w:val="00E520F3"/>
    <w:rsid w:val="00E5407E"/>
    <w:rsid w:val="00E55CD2"/>
    <w:rsid w:val="00E65697"/>
    <w:rsid w:val="00E66D8F"/>
    <w:rsid w:val="00E74765"/>
    <w:rsid w:val="00E8155F"/>
    <w:rsid w:val="00E83A2F"/>
    <w:rsid w:val="00E83E1F"/>
    <w:rsid w:val="00E87935"/>
    <w:rsid w:val="00E87A0F"/>
    <w:rsid w:val="00E90F74"/>
    <w:rsid w:val="00E914F0"/>
    <w:rsid w:val="00E924F7"/>
    <w:rsid w:val="00E93E71"/>
    <w:rsid w:val="00E9462F"/>
    <w:rsid w:val="00E959AC"/>
    <w:rsid w:val="00E968C5"/>
    <w:rsid w:val="00EA1EDE"/>
    <w:rsid w:val="00EA2EB6"/>
    <w:rsid w:val="00EA31F6"/>
    <w:rsid w:val="00EA4E48"/>
    <w:rsid w:val="00EA6565"/>
    <w:rsid w:val="00EA6B8B"/>
    <w:rsid w:val="00EC0E22"/>
    <w:rsid w:val="00EC26DF"/>
    <w:rsid w:val="00EC27A8"/>
    <w:rsid w:val="00EE11BF"/>
    <w:rsid w:val="00EE3EC6"/>
    <w:rsid w:val="00EE426E"/>
    <w:rsid w:val="00EE67E4"/>
    <w:rsid w:val="00EE6CE1"/>
    <w:rsid w:val="00EE7088"/>
    <w:rsid w:val="00EF1943"/>
    <w:rsid w:val="00EF2B73"/>
    <w:rsid w:val="00EF5628"/>
    <w:rsid w:val="00F00C4B"/>
    <w:rsid w:val="00F02450"/>
    <w:rsid w:val="00F1197D"/>
    <w:rsid w:val="00F17AD8"/>
    <w:rsid w:val="00F23767"/>
    <w:rsid w:val="00F24525"/>
    <w:rsid w:val="00F26272"/>
    <w:rsid w:val="00F32279"/>
    <w:rsid w:val="00F5590C"/>
    <w:rsid w:val="00F5771A"/>
    <w:rsid w:val="00F62728"/>
    <w:rsid w:val="00F66F89"/>
    <w:rsid w:val="00F67683"/>
    <w:rsid w:val="00F731D1"/>
    <w:rsid w:val="00F73DAE"/>
    <w:rsid w:val="00F7672A"/>
    <w:rsid w:val="00F85AE6"/>
    <w:rsid w:val="00F8679C"/>
    <w:rsid w:val="00F87C9F"/>
    <w:rsid w:val="00F93212"/>
    <w:rsid w:val="00F97B9B"/>
    <w:rsid w:val="00FA07DF"/>
    <w:rsid w:val="00FA7515"/>
    <w:rsid w:val="00FB0BAD"/>
    <w:rsid w:val="00FB4307"/>
    <w:rsid w:val="00FB6322"/>
    <w:rsid w:val="00FC264C"/>
    <w:rsid w:val="00FC66A4"/>
    <w:rsid w:val="00FC7013"/>
    <w:rsid w:val="00FC79CF"/>
    <w:rsid w:val="00FC7BCC"/>
    <w:rsid w:val="00FD0750"/>
    <w:rsid w:val="00FD5928"/>
    <w:rsid w:val="00FE693F"/>
    <w:rsid w:val="00FE7353"/>
    <w:rsid w:val="00FF07EB"/>
    <w:rsid w:val="00FF3111"/>
    <w:rsid w:val="00FF4179"/>
    <w:rsid w:val="00FF47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B90F0F"/>
  <w15:docId w15:val="{D568BAEB-DE1E-4E53-AD1F-3D8897BB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C05"/>
    <w:pPr>
      <w:spacing w:line="360" w:lineRule="auto"/>
    </w:pPr>
    <w:rPr>
      <w:rFonts w:eastAsia="Times New Roman" w:cs="Times New Roman"/>
      <w:szCs w:val="24"/>
      <w:lang w:eastAsia="pl-PL"/>
    </w:rPr>
  </w:style>
  <w:style w:type="paragraph" w:styleId="Nagwek1">
    <w:name w:val="heading 1"/>
    <w:aliases w:val="Tytuł rozdziału"/>
    <w:basedOn w:val="Normalny"/>
    <w:next w:val="Normalny"/>
    <w:link w:val="Nagwek1Znak"/>
    <w:uiPriority w:val="9"/>
    <w:qFormat/>
    <w:rsid w:val="009D5C05"/>
    <w:pPr>
      <w:keepNext/>
      <w:numPr>
        <w:numId w:val="1"/>
      </w:numPr>
      <w:spacing w:before="240" w:after="60"/>
      <w:outlineLvl w:val="0"/>
    </w:pPr>
    <w:rPr>
      <w:rFonts w:eastAsia="Calibri" w:cs="Arial"/>
      <w:b/>
      <w:bCs/>
      <w:caps/>
      <w:kern w:val="32"/>
      <w:sz w:val="32"/>
      <w:szCs w:val="32"/>
      <w:lang w:eastAsia="en-US"/>
    </w:rPr>
  </w:style>
  <w:style w:type="paragraph" w:styleId="Nagwek2">
    <w:name w:val="heading 2"/>
    <w:aliases w:val="Tytuł_podpunktu"/>
    <w:basedOn w:val="Normalny"/>
    <w:next w:val="Normalny"/>
    <w:link w:val="Nagwek2Znak"/>
    <w:uiPriority w:val="9"/>
    <w:qFormat/>
    <w:rsid w:val="009D5C05"/>
    <w:pPr>
      <w:keepNext/>
      <w:numPr>
        <w:ilvl w:val="1"/>
        <w:numId w:val="1"/>
      </w:numPr>
      <w:spacing w:before="120" w:after="120"/>
      <w:outlineLvl w:val="1"/>
    </w:pPr>
    <w:rPr>
      <w:rFonts w:eastAsia="Calibri" w:cs="Arial"/>
      <w:b/>
      <w:bCs/>
      <w:iCs/>
      <w:szCs w:val="28"/>
      <w:lang w:eastAsia="en-US"/>
    </w:rPr>
  </w:style>
  <w:style w:type="paragraph" w:styleId="Nagwek3">
    <w:name w:val="heading 3"/>
    <w:basedOn w:val="Normalny"/>
    <w:next w:val="Normalny"/>
    <w:link w:val="Nagwek3Znak"/>
    <w:uiPriority w:val="9"/>
    <w:qFormat/>
    <w:rsid w:val="009D5C05"/>
    <w:pPr>
      <w:keepNext/>
      <w:numPr>
        <w:ilvl w:val="2"/>
        <w:numId w:val="1"/>
      </w:numPr>
      <w:spacing w:before="240" w:after="60"/>
      <w:outlineLvl w:val="2"/>
    </w:pPr>
    <w:rPr>
      <w:rFonts w:ascii="Arial" w:eastAsia="Calibri" w:hAnsi="Arial" w:cs="Arial"/>
      <w:b/>
      <w:bCs/>
      <w:sz w:val="26"/>
      <w:szCs w:val="26"/>
      <w:lang w:eastAsia="en-US"/>
    </w:rPr>
  </w:style>
  <w:style w:type="paragraph" w:styleId="Nagwek4">
    <w:name w:val="heading 4"/>
    <w:basedOn w:val="Normalny"/>
    <w:next w:val="Normalny"/>
    <w:link w:val="Nagwek4Znak"/>
    <w:uiPriority w:val="9"/>
    <w:unhideWhenUsed/>
    <w:qFormat/>
    <w:rsid w:val="009D5C05"/>
    <w:pPr>
      <w:keepNext/>
      <w:keepLines/>
      <w:spacing w:before="200"/>
      <w:ind w:firstLine="0"/>
      <w:outlineLvl w:val="3"/>
    </w:pPr>
    <w:rPr>
      <w:rFonts w:eastAsiaTheme="majorEastAsia" w:cstheme="majorBidi"/>
      <w:b/>
      <w:bCs/>
      <w:i/>
      <w:iCs/>
      <w:color w:val="000000" w:themeColor="text1"/>
    </w:rPr>
  </w:style>
  <w:style w:type="paragraph" w:styleId="Nagwek5">
    <w:name w:val="heading 5"/>
    <w:basedOn w:val="Normalny"/>
    <w:next w:val="Normalny"/>
    <w:link w:val="Nagwek5Znak"/>
    <w:uiPriority w:val="9"/>
    <w:semiHidden/>
    <w:unhideWhenUsed/>
    <w:qFormat/>
    <w:rsid w:val="002432B3"/>
    <w:pPr>
      <w:keepNext/>
      <w:keepLines/>
      <w:spacing w:before="200" w:line="259" w:lineRule="auto"/>
      <w:ind w:left="1008" w:hanging="1008"/>
      <w:jc w:val="left"/>
      <w:outlineLvl w:val="4"/>
    </w:pPr>
    <w:rPr>
      <w:rFonts w:ascii="Cambria" w:hAnsi="Cambria"/>
      <w:color w:val="17365D"/>
      <w:sz w:val="20"/>
      <w:szCs w:val="20"/>
    </w:rPr>
  </w:style>
  <w:style w:type="paragraph" w:styleId="Nagwek6">
    <w:name w:val="heading 6"/>
    <w:basedOn w:val="Normalny"/>
    <w:next w:val="Normalny"/>
    <w:link w:val="Nagwek6Znak"/>
    <w:uiPriority w:val="9"/>
    <w:semiHidden/>
    <w:unhideWhenUsed/>
    <w:qFormat/>
    <w:rsid w:val="002432B3"/>
    <w:pPr>
      <w:keepNext/>
      <w:keepLines/>
      <w:spacing w:before="200" w:line="259" w:lineRule="auto"/>
      <w:ind w:left="1152" w:hanging="1152"/>
      <w:jc w:val="left"/>
      <w:outlineLvl w:val="5"/>
    </w:pPr>
    <w:rPr>
      <w:rFonts w:ascii="Cambria" w:hAnsi="Cambria"/>
      <w:i/>
      <w:iCs/>
      <w:color w:val="17365D"/>
      <w:sz w:val="20"/>
      <w:szCs w:val="20"/>
    </w:rPr>
  </w:style>
  <w:style w:type="paragraph" w:styleId="Nagwek7">
    <w:name w:val="heading 7"/>
    <w:basedOn w:val="Normalny"/>
    <w:next w:val="Normalny"/>
    <w:link w:val="Nagwek7Znak"/>
    <w:uiPriority w:val="9"/>
    <w:semiHidden/>
    <w:unhideWhenUsed/>
    <w:qFormat/>
    <w:rsid w:val="002432B3"/>
    <w:pPr>
      <w:keepNext/>
      <w:keepLines/>
      <w:spacing w:before="200" w:line="259" w:lineRule="auto"/>
      <w:ind w:left="1296" w:hanging="1296"/>
      <w:jc w:val="left"/>
      <w:outlineLvl w:val="6"/>
    </w:pPr>
    <w:rPr>
      <w:rFonts w:ascii="Cambria" w:hAnsi="Cambria"/>
      <w:i/>
      <w:iCs/>
      <w:color w:val="404040"/>
      <w:sz w:val="20"/>
      <w:szCs w:val="20"/>
    </w:rPr>
  </w:style>
  <w:style w:type="paragraph" w:styleId="Nagwek8">
    <w:name w:val="heading 8"/>
    <w:basedOn w:val="Normalny"/>
    <w:next w:val="Normalny"/>
    <w:link w:val="Nagwek8Znak"/>
    <w:uiPriority w:val="9"/>
    <w:semiHidden/>
    <w:unhideWhenUsed/>
    <w:qFormat/>
    <w:rsid w:val="002432B3"/>
    <w:pPr>
      <w:keepNext/>
      <w:keepLines/>
      <w:spacing w:before="200" w:line="259" w:lineRule="auto"/>
      <w:ind w:left="1440" w:hanging="1440"/>
      <w:jc w:val="left"/>
      <w:outlineLvl w:val="7"/>
    </w:pPr>
    <w:rPr>
      <w:rFonts w:ascii="Cambria" w:hAnsi="Cambria"/>
      <w:color w:val="404040"/>
      <w:sz w:val="20"/>
      <w:szCs w:val="20"/>
    </w:rPr>
  </w:style>
  <w:style w:type="paragraph" w:styleId="Nagwek9">
    <w:name w:val="heading 9"/>
    <w:basedOn w:val="Normalny"/>
    <w:next w:val="Normalny"/>
    <w:link w:val="Nagwek9Znak"/>
    <w:uiPriority w:val="9"/>
    <w:semiHidden/>
    <w:unhideWhenUsed/>
    <w:qFormat/>
    <w:rsid w:val="002432B3"/>
    <w:pPr>
      <w:keepNext/>
      <w:keepLines/>
      <w:spacing w:before="200" w:line="259" w:lineRule="auto"/>
      <w:ind w:left="1584" w:hanging="1584"/>
      <w:jc w:val="left"/>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rozdziału Znak"/>
    <w:basedOn w:val="Domylnaczcionkaakapitu"/>
    <w:link w:val="Nagwek1"/>
    <w:uiPriority w:val="9"/>
    <w:rsid w:val="009D5C05"/>
    <w:rPr>
      <w:rFonts w:eastAsia="Calibri" w:cs="Arial"/>
      <w:b/>
      <w:bCs/>
      <w:caps/>
      <w:kern w:val="32"/>
      <w:sz w:val="32"/>
      <w:szCs w:val="32"/>
    </w:rPr>
  </w:style>
  <w:style w:type="character" w:customStyle="1" w:styleId="Nagwek2Znak">
    <w:name w:val="Nagłówek 2 Znak"/>
    <w:aliases w:val="Tytuł_podpunktu Znak"/>
    <w:basedOn w:val="Domylnaczcionkaakapitu"/>
    <w:link w:val="Nagwek2"/>
    <w:uiPriority w:val="9"/>
    <w:rsid w:val="009D5C05"/>
    <w:rPr>
      <w:rFonts w:eastAsia="Calibri" w:cs="Arial"/>
      <w:b/>
      <w:bCs/>
      <w:iCs/>
      <w:szCs w:val="28"/>
    </w:rPr>
  </w:style>
  <w:style w:type="character" w:customStyle="1" w:styleId="Nagwek3Znak">
    <w:name w:val="Nagłówek 3 Znak"/>
    <w:basedOn w:val="Domylnaczcionkaakapitu"/>
    <w:link w:val="Nagwek3"/>
    <w:uiPriority w:val="9"/>
    <w:rsid w:val="009D5C05"/>
    <w:rPr>
      <w:rFonts w:ascii="Arial" w:eastAsia="Calibri" w:hAnsi="Arial" w:cs="Arial"/>
      <w:b/>
      <w:bCs/>
      <w:sz w:val="26"/>
      <w:szCs w:val="26"/>
    </w:rPr>
  </w:style>
  <w:style w:type="paragraph" w:customStyle="1" w:styleId="standardowynasrodku">
    <w:name w:val="standardowy_na_srodku"/>
    <w:basedOn w:val="Normalny"/>
    <w:rsid w:val="009D5C05"/>
    <w:pPr>
      <w:jc w:val="center"/>
    </w:pPr>
    <w:rPr>
      <w:rFonts w:eastAsia="Calibri"/>
      <w:color w:val="999999"/>
      <w:szCs w:val="22"/>
      <w:lang w:eastAsia="en-US"/>
    </w:rPr>
  </w:style>
  <w:style w:type="paragraph" w:styleId="Nagwek">
    <w:name w:val="header"/>
    <w:basedOn w:val="Normalny"/>
    <w:link w:val="NagwekZnak"/>
    <w:uiPriority w:val="99"/>
    <w:rsid w:val="009D5C05"/>
    <w:pPr>
      <w:tabs>
        <w:tab w:val="center" w:pos="4536"/>
        <w:tab w:val="right" w:pos="9072"/>
      </w:tabs>
    </w:pPr>
  </w:style>
  <w:style w:type="character" w:customStyle="1" w:styleId="NagwekZnak">
    <w:name w:val="Nagłówek Znak"/>
    <w:basedOn w:val="Domylnaczcionkaakapitu"/>
    <w:link w:val="Nagwek"/>
    <w:uiPriority w:val="99"/>
    <w:rsid w:val="009D5C05"/>
    <w:rPr>
      <w:rFonts w:eastAsia="Times New Roman" w:cs="Times New Roman"/>
      <w:szCs w:val="24"/>
      <w:lang w:eastAsia="pl-PL"/>
    </w:rPr>
  </w:style>
  <w:style w:type="paragraph" w:styleId="Legenda">
    <w:name w:val="caption"/>
    <w:aliases w:val="Podpis pod rysunkiem"/>
    <w:basedOn w:val="Normalny"/>
    <w:next w:val="Normalny"/>
    <w:qFormat/>
    <w:rsid w:val="009D5C05"/>
    <w:pPr>
      <w:spacing w:before="60" w:after="240"/>
      <w:ind w:firstLine="397"/>
      <w:jc w:val="center"/>
    </w:pPr>
    <w:rPr>
      <w:rFonts w:eastAsia="Calibri"/>
      <w:bCs/>
      <w:sz w:val="20"/>
      <w:szCs w:val="20"/>
      <w:lang w:eastAsia="en-US"/>
    </w:rPr>
  </w:style>
  <w:style w:type="paragraph" w:customStyle="1" w:styleId="tabela">
    <w:name w:val="tabela"/>
    <w:basedOn w:val="Normalny"/>
    <w:rsid w:val="009D5C05"/>
    <w:pPr>
      <w:jc w:val="center"/>
    </w:pPr>
    <w:rPr>
      <w:rFonts w:eastAsia="Calibri"/>
      <w:sz w:val="20"/>
      <w:lang w:eastAsia="en-US"/>
    </w:rPr>
  </w:style>
  <w:style w:type="paragraph" w:customStyle="1" w:styleId="Podpistabeli">
    <w:name w:val="Podpis tabeli"/>
    <w:basedOn w:val="Legenda"/>
    <w:rsid w:val="009D5C05"/>
    <w:pPr>
      <w:ind w:firstLine="0"/>
      <w:jc w:val="left"/>
    </w:pPr>
  </w:style>
  <w:style w:type="character" w:customStyle="1" w:styleId="Nagwek4Znak">
    <w:name w:val="Nagłówek 4 Znak"/>
    <w:basedOn w:val="Domylnaczcionkaakapitu"/>
    <w:link w:val="Nagwek4"/>
    <w:uiPriority w:val="9"/>
    <w:rsid w:val="009D5C05"/>
    <w:rPr>
      <w:rFonts w:eastAsiaTheme="majorEastAsia" w:cstheme="majorBidi"/>
      <w:b/>
      <w:bCs/>
      <w:i/>
      <w:iCs/>
      <w:color w:val="000000" w:themeColor="text1"/>
      <w:szCs w:val="24"/>
      <w:lang w:eastAsia="pl-PL"/>
    </w:rPr>
  </w:style>
  <w:style w:type="character" w:styleId="Hipercze">
    <w:name w:val="Hyperlink"/>
    <w:basedOn w:val="Domylnaczcionkaakapitu"/>
    <w:uiPriority w:val="99"/>
    <w:unhideWhenUsed/>
    <w:rsid w:val="000F007C"/>
    <w:rPr>
      <w:color w:val="0000FF" w:themeColor="hyperlink"/>
      <w:u w:val="single"/>
    </w:rPr>
  </w:style>
  <w:style w:type="paragraph" w:styleId="Nagwekspisutreci">
    <w:name w:val="TOC Heading"/>
    <w:basedOn w:val="Nagwek1"/>
    <w:next w:val="Normalny"/>
    <w:uiPriority w:val="39"/>
    <w:unhideWhenUsed/>
    <w:qFormat/>
    <w:rsid w:val="00E65697"/>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pl-PL"/>
    </w:rPr>
  </w:style>
  <w:style w:type="paragraph" w:styleId="Spistreci1">
    <w:name w:val="toc 1"/>
    <w:basedOn w:val="Normalny"/>
    <w:next w:val="Normalny"/>
    <w:autoRedefine/>
    <w:uiPriority w:val="39"/>
    <w:unhideWhenUsed/>
    <w:rsid w:val="009C203B"/>
    <w:pPr>
      <w:tabs>
        <w:tab w:val="left" w:pos="1560"/>
        <w:tab w:val="right" w:leader="dot" w:pos="8656"/>
      </w:tabs>
      <w:spacing w:after="100"/>
    </w:pPr>
  </w:style>
  <w:style w:type="paragraph" w:styleId="Spistreci2">
    <w:name w:val="toc 2"/>
    <w:basedOn w:val="Normalny"/>
    <w:next w:val="Normalny"/>
    <w:autoRedefine/>
    <w:uiPriority w:val="39"/>
    <w:unhideWhenUsed/>
    <w:rsid w:val="00F5590C"/>
    <w:pPr>
      <w:tabs>
        <w:tab w:val="left" w:pos="1540"/>
        <w:tab w:val="right" w:leader="dot" w:pos="8656"/>
      </w:tabs>
      <w:spacing w:after="100"/>
      <w:ind w:left="240" w:firstLine="469"/>
    </w:pPr>
  </w:style>
  <w:style w:type="paragraph" w:styleId="Tekstdymka">
    <w:name w:val="Balloon Text"/>
    <w:basedOn w:val="Normalny"/>
    <w:link w:val="TekstdymkaZnak"/>
    <w:uiPriority w:val="99"/>
    <w:semiHidden/>
    <w:unhideWhenUsed/>
    <w:rsid w:val="00E6569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5697"/>
    <w:rPr>
      <w:rFonts w:ascii="Tahoma" w:eastAsia="Times New Roman" w:hAnsi="Tahoma" w:cs="Tahoma"/>
      <w:sz w:val="16"/>
      <w:szCs w:val="16"/>
      <w:lang w:eastAsia="pl-PL"/>
    </w:rPr>
  </w:style>
  <w:style w:type="paragraph" w:styleId="Stopka">
    <w:name w:val="footer"/>
    <w:basedOn w:val="Normalny"/>
    <w:link w:val="StopkaZnak"/>
    <w:uiPriority w:val="99"/>
    <w:unhideWhenUsed/>
    <w:rsid w:val="00F24525"/>
    <w:pPr>
      <w:tabs>
        <w:tab w:val="center" w:pos="4536"/>
        <w:tab w:val="right" w:pos="9072"/>
      </w:tabs>
      <w:spacing w:line="240" w:lineRule="auto"/>
    </w:pPr>
  </w:style>
  <w:style w:type="character" w:customStyle="1" w:styleId="StopkaZnak">
    <w:name w:val="Stopka Znak"/>
    <w:basedOn w:val="Domylnaczcionkaakapitu"/>
    <w:link w:val="Stopka"/>
    <w:uiPriority w:val="99"/>
    <w:rsid w:val="00F24525"/>
    <w:rPr>
      <w:rFonts w:eastAsia="Times New Roman" w:cs="Times New Roman"/>
      <w:szCs w:val="24"/>
      <w:lang w:eastAsia="pl-PL"/>
    </w:rPr>
  </w:style>
  <w:style w:type="paragraph" w:styleId="Akapitzlist">
    <w:name w:val="List Paragraph"/>
    <w:basedOn w:val="Normalny"/>
    <w:uiPriority w:val="34"/>
    <w:qFormat/>
    <w:rsid w:val="00494673"/>
    <w:pPr>
      <w:ind w:left="720"/>
      <w:contextualSpacing/>
    </w:pPr>
  </w:style>
  <w:style w:type="table" w:styleId="Tabela-Siatka">
    <w:name w:val="Table Grid"/>
    <w:basedOn w:val="Standardowy"/>
    <w:uiPriority w:val="59"/>
    <w:rsid w:val="00E924F7"/>
    <w:pPr>
      <w:ind w:firstLine="0"/>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erozpoznanawzmianka1">
    <w:name w:val="Nierozpoznana wzmianka1"/>
    <w:basedOn w:val="Domylnaczcionkaakapitu"/>
    <w:uiPriority w:val="99"/>
    <w:semiHidden/>
    <w:unhideWhenUsed/>
    <w:rsid w:val="00995A28"/>
    <w:rPr>
      <w:color w:val="605E5C"/>
      <w:shd w:val="clear" w:color="auto" w:fill="E1DFDD"/>
    </w:rPr>
  </w:style>
  <w:style w:type="character" w:styleId="UyteHipercze">
    <w:name w:val="FollowedHyperlink"/>
    <w:basedOn w:val="Domylnaczcionkaakapitu"/>
    <w:uiPriority w:val="99"/>
    <w:semiHidden/>
    <w:unhideWhenUsed/>
    <w:rsid w:val="00995A28"/>
    <w:rPr>
      <w:color w:val="800080" w:themeColor="followedHyperlink"/>
      <w:u w:val="single"/>
    </w:rPr>
  </w:style>
  <w:style w:type="table" w:customStyle="1" w:styleId="Zwykatabela41">
    <w:name w:val="Zwykła tabela 41"/>
    <w:basedOn w:val="Standardowy"/>
    <w:uiPriority w:val="44"/>
    <w:rsid w:val="00735E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akcent11">
    <w:name w:val="Tabela siatki 1 — jasna — akcent 11"/>
    <w:basedOn w:val="Standardowy"/>
    <w:uiPriority w:val="46"/>
    <w:rsid w:val="00373EF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oprawka">
    <w:name w:val="Revision"/>
    <w:hidden/>
    <w:uiPriority w:val="99"/>
    <w:semiHidden/>
    <w:rsid w:val="00923D18"/>
    <w:pPr>
      <w:ind w:firstLine="0"/>
      <w:jc w:val="left"/>
    </w:pPr>
    <w:rPr>
      <w:rFonts w:eastAsia="Times New Roman" w:cs="Times New Roman"/>
      <w:szCs w:val="24"/>
      <w:lang w:eastAsia="pl-PL"/>
    </w:rPr>
  </w:style>
  <w:style w:type="character" w:styleId="Odwoaniedokomentarza">
    <w:name w:val="annotation reference"/>
    <w:basedOn w:val="Domylnaczcionkaakapitu"/>
    <w:uiPriority w:val="99"/>
    <w:semiHidden/>
    <w:unhideWhenUsed/>
    <w:rsid w:val="00923D18"/>
    <w:rPr>
      <w:sz w:val="16"/>
      <w:szCs w:val="16"/>
    </w:rPr>
  </w:style>
  <w:style w:type="paragraph" w:styleId="Tekstkomentarza">
    <w:name w:val="annotation text"/>
    <w:basedOn w:val="Normalny"/>
    <w:link w:val="TekstkomentarzaZnak"/>
    <w:uiPriority w:val="99"/>
    <w:unhideWhenUsed/>
    <w:rsid w:val="00923D18"/>
    <w:pPr>
      <w:spacing w:line="240" w:lineRule="auto"/>
    </w:pPr>
    <w:rPr>
      <w:sz w:val="20"/>
      <w:szCs w:val="20"/>
    </w:rPr>
  </w:style>
  <w:style w:type="character" w:customStyle="1" w:styleId="TekstkomentarzaZnak">
    <w:name w:val="Tekst komentarza Znak"/>
    <w:basedOn w:val="Domylnaczcionkaakapitu"/>
    <w:link w:val="Tekstkomentarza"/>
    <w:uiPriority w:val="99"/>
    <w:rsid w:val="00923D18"/>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23D18"/>
    <w:rPr>
      <w:b/>
      <w:bCs/>
    </w:rPr>
  </w:style>
  <w:style w:type="character" w:customStyle="1" w:styleId="TematkomentarzaZnak">
    <w:name w:val="Temat komentarza Znak"/>
    <w:basedOn w:val="TekstkomentarzaZnak"/>
    <w:link w:val="Tematkomentarza"/>
    <w:uiPriority w:val="99"/>
    <w:semiHidden/>
    <w:rsid w:val="00923D18"/>
    <w:rPr>
      <w:rFonts w:eastAsia="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CC722C"/>
    <w:rPr>
      <w:color w:val="605E5C"/>
      <w:shd w:val="clear" w:color="auto" w:fill="E1DFDD"/>
    </w:rPr>
  </w:style>
  <w:style w:type="paragraph" w:styleId="Tekstprzypisukocowego">
    <w:name w:val="endnote text"/>
    <w:basedOn w:val="Normalny"/>
    <w:link w:val="TekstprzypisukocowegoZnak"/>
    <w:uiPriority w:val="99"/>
    <w:semiHidden/>
    <w:unhideWhenUsed/>
    <w:rsid w:val="009E7BE7"/>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7BE7"/>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9E7BE7"/>
    <w:rPr>
      <w:vertAlign w:val="superscript"/>
    </w:rPr>
  </w:style>
  <w:style w:type="character" w:customStyle="1" w:styleId="Nierozpoznanawzmianka3">
    <w:name w:val="Nierozpoznana wzmianka3"/>
    <w:basedOn w:val="Domylnaczcionkaakapitu"/>
    <w:uiPriority w:val="99"/>
    <w:semiHidden/>
    <w:unhideWhenUsed/>
    <w:rsid w:val="00D37726"/>
    <w:rPr>
      <w:color w:val="605E5C"/>
      <w:shd w:val="clear" w:color="auto" w:fill="E1DFDD"/>
    </w:rPr>
  </w:style>
  <w:style w:type="character" w:customStyle="1" w:styleId="Nagwek5Znak">
    <w:name w:val="Nagłówek 5 Znak"/>
    <w:basedOn w:val="Domylnaczcionkaakapitu"/>
    <w:link w:val="Nagwek5"/>
    <w:uiPriority w:val="9"/>
    <w:semiHidden/>
    <w:rsid w:val="002432B3"/>
    <w:rPr>
      <w:rFonts w:ascii="Cambria" w:eastAsia="Times New Roman" w:hAnsi="Cambria" w:cs="Times New Roman"/>
      <w:color w:val="17365D"/>
      <w:sz w:val="20"/>
      <w:szCs w:val="20"/>
    </w:rPr>
  </w:style>
  <w:style w:type="character" w:customStyle="1" w:styleId="Nagwek6Znak">
    <w:name w:val="Nagłówek 6 Znak"/>
    <w:basedOn w:val="Domylnaczcionkaakapitu"/>
    <w:link w:val="Nagwek6"/>
    <w:uiPriority w:val="9"/>
    <w:semiHidden/>
    <w:rsid w:val="002432B3"/>
    <w:rPr>
      <w:rFonts w:ascii="Cambria" w:eastAsia="Times New Roman" w:hAnsi="Cambria" w:cs="Times New Roman"/>
      <w:i/>
      <w:iCs/>
      <w:color w:val="17365D"/>
      <w:sz w:val="20"/>
      <w:szCs w:val="20"/>
    </w:rPr>
  </w:style>
  <w:style w:type="character" w:customStyle="1" w:styleId="Nagwek7Znak">
    <w:name w:val="Nagłówek 7 Znak"/>
    <w:basedOn w:val="Domylnaczcionkaakapitu"/>
    <w:link w:val="Nagwek7"/>
    <w:uiPriority w:val="9"/>
    <w:semiHidden/>
    <w:rsid w:val="002432B3"/>
    <w:rPr>
      <w:rFonts w:ascii="Cambria" w:eastAsia="Times New Roman" w:hAnsi="Cambria" w:cs="Times New Roman"/>
      <w:i/>
      <w:iCs/>
      <w:color w:val="404040"/>
      <w:sz w:val="20"/>
      <w:szCs w:val="20"/>
    </w:rPr>
  </w:style>
  <w:style w:type="character" w:customStyle="1" w:styleId="Nagwek8Znak">
    <w:name w:val="Nagłówek 8 Znak"/>
    <w:basedOn w:val="Domylnaczcionkaakapitu"/>
    <w:link w:val="Nagwek8"/>
    <w:uiPriority w:val="9"/>
    <w:semiHidden/>
    <w:rsid w:val="002432B3"/>
    <w:rPr>
      <w:rFonts w:ascii="Cambria" w:eastAsia="Times New Roman" w:hAnsi="Cambria" w:cs="Times New Roman"/>
      <w:color w:val="404040"/>
      <w:sz w:val="20"/>
      <w:szCs w:val="20"/>
    </w:rPr>
  </w:style>
  <w:style w:type="character" w:customStyle="1" w:styleId="Nagwek9Znak">
    <w:name w:val="Nagłówek 9 Znak"/>
    <w:basedOn w:val="Domylnaczcionkaakapitu"/>
    <w:link w:val="Nagwek9"/>
    <w:uiPriority w:val="9"/>
    <w:semiHidden/>
    <w:rsid w:val="002432B3"/>
    <w:rPr>
      <w:rFonts w:ascii="Cambria" w:eastAsia="Times New Roman" w:hAnsi="Cambria" w:cs="Times New Roman"/>
      <w:i/>
      <w:iCs/>
      <w:color w:val="404040"/>
      <w:sz w:val="20"/>
      <w:szCs w:val="20"/>
    </w:rPr>
  </w:style>
  <w:style w:type="paragraph" w:styleId="Spisilustracji">
    <w:name w:val="table of figures"/>
    <w:basedOn w:val="Normalny"/>
    <w:next w:val="Normalny"/>
    <w:uiPriority w:val="99"/>
    <w:unhideWhenUsed/>
    <w:rsid w:val="009250E6"/>
    <w:pPr>
      <w:ind w:left="480" w:hanging="480"/>
      <w:jc w:val="left"/>
    </w:pPr>
    <w:rPr>
      <w:rFonts w:asciiTheme="minorHAnsi" w:hAnsiTheme="minorHAnsi" w:cstheme="minorHAnsi"/>
      <w:sz w:val="22"/>
      <w:szCs w:val="20"/>
    </w:rPr>
  </w:style>
  <w:style w:type="character" w:styleId="Tekstzastpczy">
    <w:name w:val="Placeholder Text"/>
    <w:basedOn w:val="Domylnaczcionkaakapitu"/>
    <w:uiPriority w:val="99"/>
    <w:semiHidden/>
    <w:rsid w:val="008E712A"/>
    <w:rPr>
      <w:color w:val="808080"/>
    </w:rPr>
  </w:style>
  <w:style w:type="character" w:styleId="Nierozpoznanawzmianka">
    <w:name w:val="Unresolved Mention"/>
    <w:basedOn w:val="Domylnaczcionkaakapitu"/>
    <w:uiPriority w:val="99"/>
    <w:semiHidden/>
    <w:unhideWhenUsed/>
    <w:rsid w:val="00D4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749">
      <w:bodyDiv w:val="1"/>
      <w:marLeft w:val="0"/>
      <w:marRight w:val="0"/>
      <w:marTop w:val="0"/>
      <w:marBottom w:val="0"/>
      <w:divBdr>
        <w:top w:val="none" w:sz="0" w:space="0" w:color="auto"/>
        <w:left w:val="none" w:sz="0" w:space="0" w:color="auto"/>
        <w:bottom w:val="none" w:sz="0" w:space="0" w:color="auto"/>
        <w:right w:val="none" w:sz="0" w:space="0" w:color="auto"/>
      </w:divBdr>
    </w:div>
    <w:div w:id="1743789385">
      <w:bodyDiv w:val="1"/>
      <w:marLeft w:val="0"/>
      <w:marRight w:val="0"/>
      <w:marTop w:val="0"/>
      <w:marBottom w:val="0"/>
      <w:divBdr>
        <w:top w:val="none" w:sz="0" w:space="0" w:color="auto"/>
        <w:left w:val="none" w:sz="0" w:space="0" w:color="auto"/>
        <w:bottom w:val="none" w:sz="0" w:space="0" w:color="auto"/>
        <w:right w:val="none" w:sz="0" w:space="0" w:color="auto"/>
      </w:divBdr>
      <w:divsChild>
        <w:div w:id="256787614">
          <w:marLeft w:val="0"/>
          <w:marRight w:val="0"/>
          <w:marTop w:val="0"/>
          <w:marBottom w:val="0"/>
          <w:divBdr>
            <w:top w:val="none" w:sz="0" w:space="0" w:color="auto"/>
            <w:left w:val="none" w:sz="0" w:space="0" w:color="auto"/>
            <w:bottom w:val="none" w:sz="0" w:space="0" w:color="auto"/>
            <w:right w:val="none" w:sz="0" w:space="0" w:color="auto"/>
          </w:divBdr>
        </w:div>
        <w:div w:id="215312561">
          <w:marLeft w:val="0"/>
          <w:marRight w:val="0"/>
          <w:marTop w:val="0"/>
          <w:marBottom w:val="0"/>
          <w:divBdr>
            <w:top w:val="none" w:sz="0" w:space="0" w:color="auto"/>
            <w:left w:val="none" w:sz="0" w:space="0" w:color="auto"/>
            <w:bottom w:val="none" w:sz="0" w:space="0" w:color="auto"/>
            <w:right w:val="none" w:sz="0" w:space="0" w:color="auto"/>
          </w:divBdr>
        </w:div>
        <w:div w:id="2013139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ololu.com/product/25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hysics.anu.edu.au/engage/outreach/_files/Solar%20Panel_Monocrystalline.pdfn"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olargis.com/maps-and-gis-data/downloa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45C7-21BF-4759-AAE2-2C1D9AB1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2285</Words>
  <Characters>13713</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Staude</dc:creator>
  <cp:lastModifiedBy>Karolina Kaczmarczyk</cp:lastModifiedBy>
  <cp:revision>6</cp:revision>
  <cp:lastPrinted>2019-05-19T17:59:00Z</cp:lastPrinted>
  <dcterms:created xsi:type="dcterms:W3CDTF">2019-10-02T11:45:00Z</dcterms:created>
  <dcterms:modified xsi:type="dcterms:W3CDTF">2022-09-09T10:02:00Z</dcterms:modified>
</cp:coreProperties>
</file>